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880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574119" wp14:editId="7C6929D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3EC1837" w14:textId="69EC8E59" w:rsidR="008861BA" w:rsidRPr="00B12839" w:rsidRDefault="00C479AE" w:rsidP="00B12839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12839">
        <w:rPr>
          <w:rFonts w:asciiTheme="minorHAnsi" w:hAnsiTheme="minorHAnsi" w:cs="Tahoma"/>
          <w:b/>
          <w:sz w:val="32"/>
          <w:szCs w:val="28"/>
        </w:rPr>
        <w:t>SUENS Hockey</w:t>
      </w:r>
    </w:p>
    <w:p w14:paraId="4246A2B1" w14:textId="77777777" w:rsidR="00D776DB" w:rsidRDefault="00D776DB" w:rsidP="00B12839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2ADC4B3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03EAB4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F3D163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589EC8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7441238" w14:textId="4696FAA6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12839">
        <w:rPr>
          <w:rFonts w:asciiTheme="minorHAnsi" w:hAnsiTheme="minorHAnsi" w:cs="Tahoma"/>
          <w:sz w:val="23"/>
          <w:szCs w:val="23"/>
        </w:rPr>
        <w:t>Southampton University Engineers and Nurses Hockey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12839">
        <w:rPr>
          <w:rFonts w:asciiTheme="minorHAnsi" w:hAnsiTheme="minorHAnsi" w:cs="Tahoma"/>
          <w:sz w:val="23"/>
          <w:szCs w:val="23"/>
        </w:rPr>
        <w:t>SUENS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97BCF0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DC118F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3E810D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8DA5EF7" w14:textId="15C20604" w:rsidR="004A0ECC" w:rsidRPr="00B12839" w:rsidRDefault="00B1283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12839">
        <w:rPr>
          <w:rFonts w:asciiTheme="minorHAnsi" w:hAnsiTheme="minorHAnsi" w:cs="Tahoma"/>
          <w:sz w:val="23"/>
          <w:szCs w:val="23"/>
        </w:rPr>
        <w:t>Ensure that all members have a chance to develop their skills and become better players.</w:t>
      </w:r>
    </w:p>
    <w:p w14:paraId="6C7A34A5" w14:textId="45811416" w:rsidR="00BD6C0A" w:rsidRPr="00B12839" w:rsidRDefault="00B1283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12839">
        <w:rPr>
          <w:rFonts w:asciiTheme="minorHAnsi" w:hAnsiTheme="minorHAnsi" w:cs="Tahoma"/>
          <w:sz w:val="23"/>
          <w:szCs w:val="23"/>
        </w:rPr>
        <w:t>Ensure that all members have a chance to play against other teams to build confidence.</w:t>
      </w:r>
    </w:p>
    <w:p w14:paraId="27429501" w14:textId="41A1C4BA" w:rsidR="00BD6C0A" w:rsidRPr="00B12839" w:rsidRDefault="00B1283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12839">
        <w:rPr>
          <w:rFonts w:asciiTheme="minorHAnsi" w:hAnsiTheme="minorHAnsi" w:cs="Tahoma"/>
          <w:sz w:val="23"/>
          <w:szCs w:val="23"/>
        </w:rPr>
        <w:t>Ensure the club is a welcoming and inviting environment.</w:t>
      </w:r>
    </w:p>
    <w:p w14:paraId="405B12F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F3722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66E6B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51DFB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A36898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947761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589673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48B2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F28B9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1E2FBD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BE395D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4F6FCF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253769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6FA0136" w14:textId="3E0D56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B12839" w:rsidRPr="00A11126">
        <w:rPr>
          <w:rFonts w:asciiTheme="minorHAnsi" w:hAnsiTheme="minorHAnsi" w:cs="Tahoma"/>
          <w:sz w:val="23"/>
          <w:szCs w:val="23"/>
        </w:rPr>
        <w:t>member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00D337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7CDEB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2799F1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ED962F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4B6724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649D6E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9C5DA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653630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0BEFB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CF750D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6E40A8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7514D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7AD6B9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305B1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6C3C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F5183E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53F0FE6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F51E25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36484B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245006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C2E578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8E0882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8D4DE5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961BD9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5B22B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F4E20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35083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2C23F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113C7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ECAB01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0D2A5F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C36E53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104C7C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F6FD6E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093768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4377A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F6A9F6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872411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23796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99483B0" w14:textId="5DFA6FE5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B12839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B12839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0D6639D" w14:textId="2BAFE259" w:rsidR="00C479AE" w:rsidRPr="00B12839" w:rsidRDefault="00C479AE" w:rsidP="00B1283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BB8575A" w14:textId="77777777" w:rsidR="00C479AE" w:rsidRPr="00B1283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12839">
        <w:rPr>
          <w:rFonts w:asciiTheme="minorHAnsi" w:hAnsiTheme="minorHAnsi" w:cs="Tahoma"/>
          <w:sz w:val="23"/>
          <w:szCs w:val="23"/>
        </w:rPr>
        <w:t>(e)</w:t>
      </w:r>
      <w:r w:rsidRPr="00B12839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12839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12839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12839">
        <w:rPr>
          <w:rFonts w:asciiTheme="minorHAnsi" w:hAnsiTheme="minorHAnsi" w:cs="Tahoma"/>
          <w:sz w:val="23"/>
          <w:szCs w:val="23"/>
        </w:rPr>
        <w:t>Group</w:t>
      </w:r>
      <w:r w:rsidR="00A447D0" w:rsidRPr="00B12839">
        <w:rPr>
          <w:rFonts w:asciiTheme="minorHAnsi" w:hAnsiTheme="minorHAnsi" w:cs="Tahoma"/>
          <w:sz w:val="23"/>
          <w:szCs w:val="23"/>
        </w:rPr>
        <w:t>’s M</w:t>
      </w:r>
      <w:r w:rsidR="00726022" w:rsidRPr="00B12839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B12839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12839">
        <w:rPr>
          <w:rFonts w:asciiTheme="minorHAnsi" w:hAnsiTheme="minorHAnsi" w:cs="Tahoma"/>
          <w:sz w:val="23"/>
          <w:szCs w:val="23"/>
        </w:rPr>
        <w:t>They</w:t>
      </w:r>
      <w:r w:rsidRPr="00B12839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B12839">
        <w:rPr>
          <w:rFonts w:asciiTheme="minorHAnsi" w:hAnsiTheme="minorHAnsi" w:cs="Tahoma"/>
          <w:sz w:val="23"/>
          <w:szCs w:val="23"/>
        </w:rPr>
        <w:t>Group</w:t>
      </w:r>
      <w:r w:rsidRPr="00B12839">
        <w:rPr>
          <w:rFonts w:asciiTheme="minorHAnsi" w:hAnsiTheme="minorHAnsi" w:cs="Tahoma"/>
          <w:sz w:val="23"/>
          <w:szCs w:val="23"/>
        </w:rPr>
        <w:t xml:space="preserve"> ethos.</w:t>
      </w:r>
    </w:p>
    <w:p w14:paraId="3BF7C18E" w14:textId="371AB7A6" w:rsidR="00C479AE" w:rsidRPr="00A11126" w:rsidRDefault="00C479AE" w:rsidP="00B1283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12839">
        <w:rPr>
          <w:rFonts w:asciiTheme="minorHAnsi" w:hAnsiTheme="minorHAnsi" w:cs="Tahoma"/>
          <w:sz w:val="23"/>
          <w:szCs w:val="23"/>
        </w:rPr>
        <w:t>(f)</w:t>
      </w:r>
      <w:r w:rsidRPr="00B12839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B12839">
        <w:rPr>
          <w:rFonts w:asciiTheme="minorHAnsi" w:hAnsiTheme="minorHAnsi" w:cs="Tahoma"/>
          <w:sz w:val="23"/>
          <w:szCs w:val="23"/>
        </w:rPr>
        <w:t>welfare</w:t>
      </w:r>
      <w:r w:rsidRPr="00B12839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12839">
        <w:rPr>
          <w:rFonts w:asciiTheme="minorHAnsi" w:hAnsiTheme="minorHAnsi" w:cs="Tahoma"/>
          <w:sz w:val="23"/>
          <w:szCs w:val="23"/>
        </w:rPr>
        <w:t>pursuits for</w:t>
      </w:r>
      <w:r w:rsidR="00A447D0" w:rsidRPr="00B12839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12839">
        <w:rPr>
          <w:rFonts w:asciiTheme="minorHAnsi" w:hAnsiTheme="minorHAnsi" w:cs="Tahoma"/>
          <w:sz w:val="23"/>
          <w:szCs w:val="23"/>
        </w:rPr>
        <w:t>Group</w:t>
      </w:r>
      <w:r w:rsidR="00A447D0" w:rsidRPr="00B12839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B12839">
        <w:rPr>
          <w:rFonts w:asciiTheme="minorHAnsi" w:hAnsiTheme="minorHAnsi" w:cs="Tahoma"/>
          <w:sz w:val="23"/>
          <w:szCs w:val="23"/>
        </w:rPr>
        <w:t>M</w:t>
      </w:r>
      <w:r w:rsidRPr="00B12839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B12839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2AC948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01FB0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2085C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5BFC8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974BF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EEE859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F87F0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D247DB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BF767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5769E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D8702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F7820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E8492B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FD4EB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C2CE2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A6C778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3348F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08234E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E340BE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DB8BD0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337E2BF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2029E3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7D76B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D40C55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8DF798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04682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C0144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7BEDF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09572D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064404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101F1D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2A7214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0B4F47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13583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62D024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7BD9A7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FDB88F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4216AD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10D1D37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268FA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562279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19522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164B1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EF170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F7B35D9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4CD79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9B67D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8EF88C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85FA25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E3F89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C38A0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B93D1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0CA2E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7729C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2FA44B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62B625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967B9F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B55D8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75F80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5E25A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7AFBB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BACA0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8A221E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EFA982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EAC84E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B72B5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A99BE7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2BF0C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BC018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36A28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A9D4B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F67CF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93A1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69E2CC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D29ADC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2FCAE6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2BC13C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44F186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967E4D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1C3A3A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96A7F2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59C150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FE00AB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108899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F924D2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AA6A3F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ED098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19469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5A8AF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364A4A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70D2CA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F76CC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BA053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0BB9F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E9F0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AA85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5E1AA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D4A2D3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B619B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204E87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15690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0FAAF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39CD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08829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2BF10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6E2E6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9B0760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1AC4A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C326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EB8970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A87C8D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3057A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79EF4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80D855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9C0E34D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7DCB7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96AECC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0B063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FFAE13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69F0EB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8F46D3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F0549F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D02A82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40FA0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68ADC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353A1A" w14:textId="4906AA5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12839">
              <w:rPr>
                <w:rFonts w:asciiTheme="minorHAnsi" w:hAnsiTheme="minorHAnsi" w:cs="Tahoma"/>
                <w:sz w:val="23"/>
                <w:szCs w:val="23"/>
              </w:rPr>
              <w:t xml:space="preserve"> 12</w:t>
            </w:r>
            <w:r w:rsidR="00B12839" w:rsidRPr="00B12839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B12839">
              <w:rPr>
                <w:rFonts w:asciiTheme="minorHAnsi" w:hAnsiTheme="minorHAnsi" w:cs="Tahoma"/>
                <w:sz w:val="23"/>
                <w:szCs w:val="23"/>
              </w:rPr>
              <w:t xml:space="preserve"> Oct 2023</w:t>
            </w:r>
          </w:p>
        </w:tc>
      </w:tr>
      <w:tr w:rsidR="007B6D78" w:rsidRPr="00A11126" w14:paraId="2ECE169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9F9963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703AE4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423A94" w14:textId="6664B14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12839">
              <w:rPr>
                <w:rFonts w:asciiTheme="minorHAnsi" w:hAnsiTheme="minorHAnsi" w:cs="Tahoma"/>
                <w:sz w:val="23"/>
                <w:szCs w:val="23"/>
              </w:rPr>
              <w:t xml:space="preserve"> Polly </w:t>
            </w:r>
            <w:proofErr w:type="spellStart"/>
            <w:r w:rsidR="00B12839">
              <w:rPr>
                <w:rFonts w:asciiTheme="minorHAnsi" w:hAnsiTheme="minorHAnsi" w:cs="Tahoma"/>
                <w:sz w:val="23"/>
                <w:szCs w:val="23"/>
              </w:rPr>
              <w:t>Pendrich</w:t>
            </w:r>
            <w:proofErr w:type="spellEnd"/>
          </w:p>
        </w:tc>
      </w:tr>
      <w:tr w:rsidR="007B6D78" w:rsidRPr="00A11126" w14:paraId="42A2EC7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346262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5328AF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F094B85" w14:textId="33E0B114" w:rsidR="007B6D78" w:rsidRPr="00A11126" w:rsidRDefault="00B1283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 Ryan Gunther-Leece </w:t>
            </w:r>
          </w:p>
        </w:tc>
      </w:tr>
      <w:tr w:rsidR="007B6D78" w:rsidRPr="00A11126" w14:paraId="490A723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F5709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0A59ED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0CC174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0BAB77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CCC54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5C8545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1597A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3AA9C2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61CFA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B418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82F24F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336793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BD5DBA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E4186F" wp14:editId="1D8A3FD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F0DF" w14:textId="77777777" w:rsidR="009D1904" w:rsidRDefault="009D1904" w:rsidP="00C479AE">
      <w:r>
        <w:separator/>
      </w:r>
    </w:p>
  </w:endnote>
  <w:endnote w:type="continuationSeparator" w:id="0">
    <w:p w14:paraId="453E6196" w14:textId="77777777" w:rsidR="009D1904" w:rsidRDefault="009D190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C9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85A3" w14:textId="77777777" w:rsidR="009D1904" w:rsidRDefault="009D1904" w:rsidP="00C479AE">
      <w:r>
        <w:separator/>
      </w:r>
    </w:p>
  </w:footnote>
  <w:footnote w:type="continuationSeparator" w:id="0">
    <w:p w14:paraId="2BF93044" w14:textId="77777777" w:rsidR="009D1904" w:rsidRDefault="009D190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BE4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E6EFE7D" wp14:editId="5325B0C4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825">
    <w:abstractNumId w:val="0"/>
  </w:num>
  <w:num w:numId="2" w16cid:durableId="1547256780">
    <w:abstractNumId w:val="1"/>
  </w:num>
  <w:num w:numId="3" w16cid:durableId="450825882">
    <w:abstractNumId w:val="4"/>
  </w:num>
  <w:num w:numId="4" w16cid:durableId="1193037180">
    <w:abstractNumId w:val="2"/>
  </w:num>
  <w:num w:numId="5" w16cid:durableId="761729269">
    <w:abstractNumId w:val="3"/>
  </w:num>
  <w:num w:numId="6" w16cid:durableId="476413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1904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2839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D59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Polly Pendrich</cp:lastModifiedBy>
  <cp:revision>2</cp:revision>
  <cp:lastPrinted>2013-02-21T14:59:00Z</cp:lastPrinted>
  <dcterms:created xsi:type="dcterms:W3CDTF">2023-10-12T14:22:00Z</dcterms:created>
  <dcterms:modified xsi:type="dcterms:W3CDTF">2023-10-12T14:22:00Z</dcterms:modified>
</cp:coreProperties>
</file>