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46CC" w14:textId="77777777" w:rsidR="00C479AE" w:rsidRPr="001558A9" w:rsidRDefault="00C479AE" w:rsidP="004745A6">
      <w:pPr>
        <w:spacing w:after="100" w:line="276" w:lineRule="auto"/>
        <w:jc w:val="center"/>
        <w:rPr>
          <w:rFonts w:asciiTheme="minorHAnsi" w:hAnsiTheme="minorHAnsi" w:cs="Tahoma"/>
          <w:b/>
          <w:sz w:val="32"/>
          <w:szCs w:val="28"/>
        </w:rPr>
      </w:pPr>
      <w:r w:rsidRPr="00A11126">
        <w:rPr>
          <w:rFonts w:asciiTheme="minorHAnsi" w:hAnsiTheme="minorHAnsi" w:cs="Tahoma"/>
          <w:b/>
          <w:noProof/>
          <w:sz w:val="28"/>
          <w:szCs w:val="28"/>
          <w:lang w:eastAsia="en-GB"/>
        </w:rPr>
        <mc:AlternateContent>
          <mc:Choice Requires="wps">
            <w:drawing>
              <wp:anchor distT="0" distB="0" distL="0" distR="0" simplePos="0" relativeHeight="251659264" behindDoc="0" locked="0" layoutInCell="1" allowOverlap="1" wp14:anchorId="2D4B97E6" wp14:editId="480F10F8">
                <wp:simplePos x="0" y="0"/>
                <wp:positionH relativeFrom="rightMargin">
                  <wp:posOffset>1664335</wp:posOffset>
                </wp:positionH>
                <wp:positionV relativeFrom="page">
                  <wp:align>top</wp:align>
                </wp:positionV>
                <wp:extent cx="269875" cy="269875"/>
                <wp:effectExtent l="11430" t="9525" r="13970" b="63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6987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337838E" id="Rectangle 1" o:spid="_x0000_s1026" style="position:absolute;margin-left:131.05pt;margin-top:0;width:21.25pt;height:21.25pt;z-index:251659264;visibility:visible;mso-wrap-style:square;mso-width-percent:0;mso-height-percent:0;mso-wrap-distance-left:0;mso-wrap-distance-top:0;mso-wrap-distance-right:0;mso-wrap-distance-bottom:0;mso-position-horizontal:absolute;mso-position-horizontal-relative:right-margin-area;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" strokeweight=".25pt">
                <w10:wrap anchorx="margin" anchory="page"/>
              </v:rect>
            </w:pict>
          </mc:Fallback>
        </mc:AlternateContent>
      </w:r>
      <w:r w:rsidRPr="001558A9">
        <w:rPr>
          <w:rFonts w:asciiTheme="minorHAnsi" w:hAnsiTheme="minorHAnsi" w:cs="Tahoma"/>
          <w:b/>
          <w:sz w:val="32"/>
          <w:szCs w:val="28"/>
        </w:rPr>
        <w:t>University of Southampton Students’ Union</w:t>
      </w:r>
    </w:p>
    <w:p w14:paraId="517DE0EA" w14:textId="726B0EBE" w:rsidR="00C479AE" w:rsidRPr="001558A9" w:rsidRDefault="00C479AE" w:rsidP="004745A6">
      <w:pPr>
        <w:spacing w:after="100" w:line="276" w:lineRule="auto"/>
        <w:jc w:val="center"/>
        <w:rPr>
          <w:rFonts w:asciiTheme="minorHAnsi" w:hAnsiTheme="minorHAnsi" w:cs="Tahoma"/>
          <w:b/>
          <w:sz w:val="32"/>
          <w:szCs w:val="28"/>
        </w:rPr>
      </w:pPr>
      <w:r w:rsidRPr="001558A9">
        <w:rPr>
          <w:rFonts w:asciiTheme="minorHAnsi" w:hAnsiTheme="minorHAnsi" w:cs="Tahoma"/>
          <w:b/>
          <w:sz w:val="32"/>
          <w:szCs w:val="28"/>
        </w:rPr>
        <w:t>Constitution of:</w:t>
      </w:r>
      <w:r w:rsidR="00133E34">
        <w:rPr>
          <w:rFonts w:asciiTheme="minorHAnsi" w:hAnsiTheme="minorHAnsi" w:cs="Tahoma"/>
          <w:b/>
          <w:sz w:val="32"/>
          <w:szCs w:val="28"/>
        </w:rPr>
        <w:t xml:space="preserve"> Southampton Stags</w:t>
      </w:r>
    </w:p>
    <w:p w14:paraId="652A64EC" w14:textId="77777777" w:rsidR="008861BA" w:rsidRDefault="008861BA" w:rsidP="004745A6">
      <w:pPr>
        <w:spacing w:after="100" w:line="276" w:lineRule="auto"/>
        <w:jc w:val="center"/>
        <w:rPr>
          <w:rFonts w:asciiTheme="minorHAnsi" w:hAnsiTheme="minorHAnsi" w:cs="Tahoma"/>
          <w:b/>
          <w:sz w:val="28"/>
          <w:szCs w:val="28"/>
        </w:rPr>
      </w:pPr>
      <w:r w:rsidRPr="008861BA">
        <w:rPr>
          <w:rFonts w:asciiTheme="minorHAnsi" w:hAnsiTheme="minorHAnsi" w:cs="Tahoma"/>
          <w:b/>
          <w:noProof/>
          <w:sz w:val="28"/>
          <w:szCs w:val="28"/>
          <w:lang w:eastAsia="en-GB"/>
        </w:rPr>
        <mc:AlternateContent>
          <mc:Choice Requires="wps">
            <w:drawing>
              <wp:anchor distT="0" distB="0" distL="114300" distR="114300" simplePos="0" relativeHeight="251664384" behindDoc="0" locked="0" layoutInCell="1" allowOverlap="1" wp14:anchorId="050ADFB3" wp14:editId="0D349532">
                <wp:simplePos x="0" y="0"/>
                <wp:positionH relativeFrom="column">
                  <wp:posOffset>-64008</wp:posOffset>
                </wp:positionH>
                <wp:positionV relativeFrom="paragraph">
                  <wp:posOffset>181559</wp:posOffset>
                </wp:positionV>
                <wp:extent cx="6276340" cy="2011680"/>
                <wp:effectExtent l="0" t="0" r="1016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340" cy="2011680"/>
                        </a:xfrm>
                        <a:prstGeom prst="rect">
                          <a:avLst/>
                        </a:prstGeom>
                        <a:solidFill>
                          <a:srgbClr val="FFFFFF"/>
                        </a:solidFill>
                        <a:ln w="9525">
                          <a:solidFill>
                            <a:srgbClr val="000000"/>
                          </a:solidFill>
                          <a:miter lim="800000"/>
                          <a:headEnd/>
                          <a:tailEnd/>
                        </a:ln>
                      </wps:spPr>
                      <wps:txbx>
                        <w:txbxContent>
                          <w:p w14:paraId="6F35F629" w14:textId="77777777" w:rsidR="008861BA" w:rsidRDefault="008861BA" w:rsidP="008861BA">
                            <w:pPr>
                              <w:tabs>
                                <w:tab w:val="left" w:pos="4155"/>
                              </w:tabs>
                              <w:spacing w:after="100" w:line="276" w:lineRule="auto"/>
                              <w:jc w:val="center"/>
                              <w:rPr>
                                <w:rFonts w:asciiTheme="minorHAnsi" w:hAnsiTheme="minorHAnsi" w:cs="Tahoma"/>
                                <w:b/>
                                <w:sz w:val="28"/>
                                <w:szCs w:val="28"/>
                              </w:rPr>
                            </w:pPr>
                            <w:r>
                              <w:rPr>
                                <w:rFonts w:asciiTheme="minorHAnsi" w:hAnsiTheme="minorHAnsi" w:cs="Tahoma"/>
                                <w:b/>
                                <w:sz w:val="28"/>
                                <w:szCs w:val="28"/>
                              </w:rPr>
                              <w:t>NOTES</w:t>
                            </w:r>
                          </w:p>
                          <w:p w14:paraId="04316774" w14:textId="77777777" w:rsidR="00D776DB" w:rsidRDefault="008861BA" w:rsidP="00D776DB">
                            <w:pPr>
                              <w:pStyle w:val="ListParagraph"/>
                              <w:numPr>
                                <w:ilvl w:val="0"/>
                                <w:numId w:val="6"/>
                              </w:numPr>
                              <w:tabs>
                                <w:tab w:val="left" w:pos="4155"/>
                              </w:tabs>
                              <w:spacing w:after="100" w:line="276" w:lineRule="auto"/>
                              <w:rPr>
                                <w:rFonts w:asciiTheme="minorHAnsi" w:hAnsiTheme="minorHAnsi" w:cs="Tahoma"/>
                                <w:sz w:val="22"/>
                                <w:szCs w:val="28"/>
                              </w:rPr>
                            </w:pPr>
                            <w:r w:rsidRPr="009436B5">
                              <w:rPr>
                                <w:rFonts w:asciiTheme="minorHAnsi" w:hAnsiTheme="minorHAnsi" w:cs="Tahoma"/>
                                <w:sz w:val="22"/>
                                <w:szCs w:val="28"/>
                              </w:rPr>
                              <w:t xml:space="preserve">You should only need to edit the text </w:t>
                            </w:r>
                            <w:r w:rsidRPr="009436B5">
                              <w:rPr>
                                <w:rFonts w:asciiTheme="minorHAnsi" w:hAnsiTheme="minorHAnsi" w:cs="Tahoma"/>
                                <w:sz w:val="22"/>
                                <w:szCs w:val="28"/>
                                <w:highlight w:val="yellow"/>
                              </w:rPr>
                              <w:t>highlighted in yellow</w:t>
                            </w:r>
                            <w:r w:rsidRPr="009436B5">
                              <w:rPr>
                                <w:rFonts w:asciiTheme="minorHAnsi" w:hAnsiTheme="minorHAnsi" w:cs="Tahoma"/>
                                <w:sz w:val="22"/>
                                <w:szCs w:val="28"/>
                              </w:rPr>
                              <w:t xml:space="preserve">, including adding or changing the Committee Members as you </w:t>
                            </w:r>
                            <w:r>
                              <w:rPr>
                                <w:rFonts w:asciiTheme="minorHAnsi" w:hAnsiTheme="minorHAnsi" w:cs="Tahoma"/>
                                <w:sz w:val="22"/>
                                <w:szCs w:val="28"/>
                              </w:rPr>
                              <w:t>see fit</w:t>
                            </w:r>
                            <w:r w:rsidRPr="009436B5">
                              <w:rPr>
                                <w:rFonts w:asciiTheme="minorHAnsi" w:hAnsiTheme="minorHAnsi" w:cs="Tahoma"/>
                                <w:sz w:val="22"/>
                                <w:szCs w:val="28"/>
                              </w:rPr>
                              <w:t xml:space="preserve">. </w:t>
                            </w:r>
                          </w:p>
                          <w:p w14:paraId="765A779F" w14:textId="77777777" w:rsidR="008861BA" w:rsidRPr="009436B5" w:rsidRDefault="00D776DB" w:rsidP="00D776DB">
                            <w:pPr>
                              <w:pStyle w:val="ListParagraph"/>
                              <w:numPr>
                                <w:ilvl w:val="0"/>
                                <w:numId w:val="6"/>
                              </w:numPr>
                              <w:tabs>
                                <w:tab w:val="left" w:pos="4155"/>
                              </w:tabs>
                              <w:spacing w:after="100" w:line="276" w:lineRule="auto"/>
                              <w:rPr>
                                <w:rFonts w:asciiTheme="minorHAnsi" w:hAnsiTheme="minorHAnsi" w:cs="Tahoma"/>
                                <w:sz w:val="22"/>
                                <w:szCs w:val="28"/>
                              </w:rPr>
                            </w:pPr>
                            <w:r w:rsidRPr="00D776DB">
                              <w:rPr>
                                <w:rFonts w:asciiTheme="minorHAnsi" w:hAnsiTheme="minorHAnsi" w:cs="Tahoma"/>
                                <w:sz w:val="22"/>
                                <w:szCs w:val="28"/>
                              </w:rPr>
                              <w:t>Your full name will usually start with “University of Southampton</w:t>
                            </w:r>
                            <w:r>
                              <w:rPr>
                                <w:rFonts w:asciiTheme="minorHAnsi" w:hAnsiTheme="minorHAnsi" w:cs="Tahoma"/>
                                <w:sz w:val="22"/>
                                <w:szCs w:val="28"/>
                              </w:rPr>
                              <w:t xml:space="preserve"> …</w:t>
                            </w:r>
                            <w:r w:rsidRPr="00D776DB">
                              <w:rPr>
                                <w:rFonts w:asciiTheme="minorHAnsi" w:hAnsiTheme="minorHAnsi" w:cs="Tahoma"/>
                                <w:sz w:val="22"/>
                                <w:szCs w:val="28"/>
                              </w:rPr>
                              <w:t>”, so for example “University of Southampton Football Club”.</w:t>
                            </w:r>
                            <w:r w:rsidRPr="00D776DB">
                              <w:t xml:space="preserve"> </w:t>
                            </w:r>
                            <w:r w:rsidRPr="00D776DB">
                              <w:rPr>
                                <w:rFonts w:asciiTheme="minorHAnsi" w:hAnsiTheme="minorHAnsi" w:cs="Tahoma"/>
                                <w:sz w:val="22"/>
                                <w:szCs w:val="28"/>
                              </w:rPr>
                              <w:t>Your short name</w:t>
                            </w:r>
                            <w:r>
                              <w:rPr>
                                <w:rFonts w:asciiTheme="minorHAnsi" w:hAnsiTheme="minorHAnsi" w:cs="Tahoma"/>
                                <w:sz w:val="22"/>
                                <w:szCs w:val="28"/>
                              </w:rPr>
                              <w:t xml:space="preserve"> or acronym</w:t>
                            </w:r>
                            <w:r w:rsidRPr="00D776DB">
                              <w:rPr>
                                <w:rFonts w:asciiTheme="minorHAnsi" w:hAnsiTheme="minorHAnsi" w:cs="Tahoma"/>
                                <w:sz w:val="22"/>
                                <w:szCs w:val="28"/>
                              </w:rPr>
                              <w:t xml:space="preserve"> can</w:t>
                            </w:r>
                            <w:r>
                              <w:rPr>
                                <w:rFonts w:asciiTheme="minorHAnsi" w:hAnsiTheme="minorHAnsi" w:cs="Tahoma"/>
                                <w:sz w:val="22"/>
                                <w:szCs w:val="28"/>
                              </w:rPr>
                              <w:t xml:space="preserve"> be whatever you like it to be.</w:t>
                            </w:r>
                          </w:p>
                          <w:p w14:paraId="07AC0E98" w14:textId="77777777" w:rsidR="008861BA" w:rsidRPr="009436B5" w:rsidRDefault="008861BA" w:rsidP="008861BA">
                            <w:pPr>
                              <w:pStyle w:val="ListParagraph"/>
                              <w:numPr>
                                <w:ilvl w:val="0"/>
                                <w:numId w:val="6"/>
                              </w:numPr>
                              <w:tabs>
                                <w:tab w:val="left" w:pos="4155"/>
                              </w:tabs>
                              <w:spacing w:after="100" w:line="276" w:lineRule="auto"/>
                              <w:rPr>
                                <w:rFonts w:asciiTheme="minorHAnsi" w:hAnsiTheme="minorHAnsi" w:cs="Tahoma"/>
                                <w:sz w:val="22"/>
                                <w:szCs w:val="28"/>
                              </w:rPr>
                            </w:pPr>
                            <w:r w:rsidRPr="009436B5">
                              <w:rPr>
                                <w:rFonts w:asciiTheme="minorHAnsi" w:hAnsiTheme="minorHAnsi" w:cs="Tahoma"/>
                                <w:sz w:val="22"/>
                                <w:szCs w:val="28"/>
                              </w:rPr>
                              <w:t xml:space="preserve">You must always have a President, Secretary and Treasurer, but </w:t>
                            </w:r>
                            <w:r w:rsidR="007153E3">
                              <w:rPr>
                                <w:rFonts w:asciiTheme="minorHAnsi" w:hAnsiTheme="minorHAnsi" w:cs="Tahoma"/>
                                <w:sz w:val="22"/>
                                <w:szCs w:val="28"/>
                              </w:rPr>
                              <w:t>you can choose another</w:t>
                            </w:r>
                            <w:r w:rsidRPr="009436B5">
                              <w:rPr>
                                <w:rFonts w:asciiTheme="minorHAnsi" w:hAnsiTheme="minorHAnsi" w:cs="Tahoma"/>
                                <w:sz w:val="22"/>
                                <w:szCs w:val="28"/>
                              </w:rPr>
                              <w:t xml:space="preserve"> title </w:t>
                            </w:r>
                            <w:r w:rsidR="007153E3">
                              <w:rPr>
                                <w:rFonts w:asciiTheme="minorHAnsi" w:hAnsiTheme="minorHAnsi" w:cs="Tahoma"/>
                                <w:sz w:val="22"/>
                                <w:szCs w:val="28"/>
                              </w:rPr>
                              <w:t>for</w:t>
                            </w:r>
                            <w:r w:rsidRPr="009436B5">
                              <w:rPr>
                                <w:rFonts w:asciiTheme="minorHAnsi" w:hAnsiTheme="minorHAnsi" w:cs="Tahoma"/>
                                <w:sz w:val="22"/>
                                <w:szCs w:val="28"/>
                              </w:rPr>
                              <w:t xml:space="preserve"> the President </w:t>
                            </w:r>
                            <w:r w:rsidR="007153E3">
                              <w:rPr>
                                <w:rFonts w:asciiTheme="minorHAnsi" w:hAnsiTheme="minorHAnsi" w:cs="Tahoma"/>
                                <w:sz w:val="22"/>
                                <w:szCs w:val="28"/>
                              </w:rPr>
                              <w:t>if you want</w:t>
                            </w:r>
                            <w:r w:rsidRPr="009436B5">
                              <w:rPr>
                                <w:rFonts w:asciiTheme="minorHAnsi" w:hAnsiTheme="minorHAnsi" w:cs="Tahoma"/>
                                <w:sz w:val="22"/>
                                <w:szCs w:val="28"/>
                              </w:rPr>
                              <w:t xml:space="preserve">. </w:t>
                            </w:r>
                          </w:p>
                          <w:p w14:paraId="6EB88C32" w14:textId="77777777" w:rsidR="008861BA" w:rsidRDefault="008861BA" w:rsidP="008861BA">
                            <w:pPr>
                              <w:pStyle w:val="ListParagraph"/>
                              <w:numPr>
                                <w:ilvl w:val="0"/>
                                <w:numId w:val="6"/>
                              </w:numPr>
                              <w:tabs>
                                <w:tab w:val="left" w:pos="4155"/>
                              </w:tabs>
                              <w:spacing w:after="100" w:line="276" w:lineRule="auto"/>
                              <w:rPr>
                                <w:rFonts w:asciiTheme="minorHAnsi" w:hAnsiTheme="minorHAnsi" w:cs="Tahoma"/>
                                <w:sz w:val="22"/>
                                <w:szCs w:val="28"/>
                              </w:rPr>
                            </w:pPr>
                            <w:r w:rsidRPr="009436B5">
                              <w:rPr>
                                <w:rFonts w:asciiTheme="minorHAnsi" w:hAnsiTheme="minorHAnsi" w:cs="Tahoma"/>
                                <w:sz w:val="22"/>
                                <w:szCs w:val="28"/>
                              </w:rPr>
                              <w:t xml:space="preserve">If you want to make any more changes, please discuss these with </w:t>
                            </w:r>
                            <w:r w:rsidR="007A5AA4">
                              <w:rPr>
                                <w:rFonts w:asciiTheme="minorHAnsi" w:hAnsiTheme="minorHAnsi" w:cs="Tahoma"/>
                                <w:sz w:val="22"/>
                                <w:szCs w:val="28"/>
                              </w:rPr>
                              <w:t>the Union</w:t>
                            </w:r>
                            <w:r w:rsidRPr="009436B5">
                              <w:rPr>
                                <w:rFonts w:asciiTheme="minorHAnsi" w:hAnsiTheme="minorHAnsi" w:cs="Tahoma"/>
                                <w:sz w:val="22"/>
                                <w:szCs w:val="28"/>
                              </w:rPr>
                              <w:t xml:space="preserve"> first – </w:t>
                            </w:r>
                            <w:hyperlink r:id="rId8" w:history="1">
                              <w:r w:rsidR="00500F09" w:rsidRPr="007C433C">
                                <w:rPr>
                                  <w:rStyle w:val="Hyperlink"/>
                                  <w:rFonts w:asciiTheme="minorHAnsi" w:hAnsiTheme="minorHAnsi" w:cs="Tahoma"/>
                                  <w:sz w:val="22"/>
                                  <w:szCs w:val="28"/>
                                </w:rPr>
                                <w:t>democracy@susu.org</w:t>
                              </w:r>
                            </w:hyperlink>
                            <w:r w:rsidRPr="009436B5">
                              <w:rPr>
                                <w:rFonts w:asciiTheme="minorHAnsi" w:hAnsiTheme="minorHAnsi" w:cs="Tahoma"/>
                                <w:sz w:val="22"/>
                                <w:szCs w:val="28"/>
                              </w:rPr>
                              <w:t>.</w:t>
                            </w:r>
                          </w:p>
                          <w:p w14:paraId="38E75619" w14:textId="77777777" w:rsidR="008861BA" w:rsidRDefault="008861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0ADFB3" id="_x0000_t202" coordsize="21600,21600" o:spt="202" path="m,l,21600r21600,l21600,xe">
                <v:stroke joinstyle="miter"/>
                <v:path gradientshapeok="t" o:connecttype="rect"/>
              </v:shapetype>
              <v:shape id="Text Box 2" o:spid="_x0000_s1026" type="#_x0000_t202" style="position:absolute;left:0;text-align:left;margin-left:-5.05pt;margin-top:14.3pt;width:494.2pt;height:15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">
                <v:textbox>
                  <w:txbxContent>
                    <w:p w14:paraId="6F35F629" w14:textId="77777777" w:rsidR="008861BA" w:rsidRDefault="008861BA" w:rsidP="008861BA">
                      <w:pPr>
                        <w:tabs>
                          <w:tab w:val="left" w:pos="4155"/>
                        </w:tabs>
                        <w:spacing w:after="100" w:line="276" w:lineRule="auto"/>
                        <w:jc w:val="center"/>
                        <w:rPr>
                          <w:rFonts w:asciiTheme="minorHAnsi" w:hAnsiTheme="minorHAnsi" w:cs="Tahoma"/>
                          <w:b/>
                          <w:sz w:val="28"/>
                          <w:szCs w:val="28"/>
                        </w:rPr>
                      </w:pPr>
                      <w:r>
                        <w:rPr>
                          <w:rFonts w:asciiTheme="minorHAnsi" w:hAnsiTheme="minorHAnsi" w:cs="Tahoma"/>
                          <w:b/>
                          <w:sz w:val="28"/>
                          <w:szCs w:val="28"/>
                        </w:rPr>
                        <w:t>NOTES</w:t>
                      </w:r>
                    </w:p>
                    <w:p w14:paraId="04316774" w14:textId="77777777" w:rsidR="00D776DB" w:rsidRDefault="008861BA" w:rsidP="00D776DB">
                      <w:pPr>
                        <w:pStyle w:val="ListParagraph"/>
                        <w:numPr>
                          <w:ilvl w:val="0"/>
                          <w:numId w:val="6"/>
                        </w:numPr>
                        <w:tabs>
                          <w:tab w:val="left" w:pos="4155"/>
                        </w:tabs>
                        <w:spacing w:after="100" w:line="276" w:lineRule="auto"/>
                        <w:rPr>
                          <w:rFonts w:asciiTheme="minorHAnsi" w:hAnsiTheme="minorHAnsi" w:cs="Tahoma"/>
                          <w:sz w:val="22"/>
                          <w:szCs w:val="28"/>
                        </w:rPr>
                      </w:pPr>
                      <w:r w:rsidRPr="009436B5">
                        <w:rPr>
                          <w:rFonts w:asciiTheme="minorHAnsi" w:hAnsiTheme="minorHAnsi" w:cs="Tahoma"/>
                          <w:sz w:val="22"/>
                          <w:szCs w:val="28"/>
                        </w:rPr>
                        <w:t xml:space="preserve">You should only need to edit the text </w:t>
                      </w:r>
                      <w:r w:rsidRPr="009436B5">
                        <w:rPr>
                          <w:rFonts w:asciiTheme="minorHAnsi" w:hAnsiTheme="minorHAnsi" w:cs="Tahoma"/>
                          <w:sz w:val="22"/>
                          <w:szCs w:val="28"/>
                          <w:highlight w:val="yellow"/>
                        </w:rPr>
                        <w:t>highlighted in yellow</w:t>
                      </w:r>
                      <w:r w:rsidRPr="009436B5">
                        <w:rPr>
                          <w:rFonts w:asciiTheme="minorHAnsi" w:hAnsiTheme="minorHAnsi" w:cs="Tahoma"/>
                          <w:sz w:val="22"/>
                          <w:szCs w:val="28"/>
                        </w:rPr>
                        <w:t xml:space="preserve">, including adding or changing the Committee Members as you </w:t>
                      </w:r>
                      <w:r>
                        <w:rPr>
                          <w:rFonts w:asciiTheme="minorHAnsi" w:hAnsiTheme="minorHAnsi" w:cs="Tahoma"/>
                          <w:sz w:val="22"/>
                          <w:szCs w:val="28"/>
                        </w:rPr>
                        <w:t>see fit</w:t>
                      </w:r>
                      <w:r w:rsidRPr="009436B5">
                        <w:rPr>
                          <w:rFonts w:asciiTheme="minorHAnsi" w:hAnsiTheme="minorHAnsi" w:cs="Tahoma"/>
                          <w:sz w:val="22"/>
                          <w:szCs w:val="28"/>
                        </w:rPr>
                        <w:t xml:space="preserve">. </w:t>
                      </w:r>
                    </w:p>
                    <w:p w14:paraId="765A779F" w14:textId="77777777" w:rsidR="008861BA" w:rsidRPr="009436B5" w:rsidRDefault="00D776DB" w:rsidP="00D776DB">
                      <w:pPr>
                        <w:pStyle w:val="ListParagraph"/>
                        <w:numPr>
                          <w:ilvl w:val="0"/>
                          <w:numId w:val="6"/>
                        </w:numPr>
                        <w:tabs>
                          <w:tab w:val="left" w:pos="4155"/>
                        </w:tabs>
                        <w:spacing w:after="100" w:line="276" w:lineRule="auto"/>
                        <w:rPr>
                          <w:rFonts w:asciiTheme="minorHAnsi" w:hAnsiTheme="minorHAnsi" w:cs="Tahoma"/>
                          <w:sz w:val="22"/>
                          <w:szCs w:val="28"/>
                        </w:rPr>
                      </w:pPr>
                      <w:r w:rsidRPr="00D776DB">
                        <w:rPr>
                          <w:rFonts w:asciiTheme="minorHAnsi" w:hAnsiTheme="minorHAnsi" w:cs="Tahoma"/>
                          <w:sz w:val="22"/>
                          <w:szCs w:val="28"/>
                        </w:rPr>
                        <w:t>Your full name will usually start with “University of Southampton</w:t>
                      </w:r>
                      <w:r>
                        <w:rPr>
                          <w:rFonts w:asciiTheme="minorHAnsi" w:hAnsiTheme="minorHAnsi" w:cs="Tahoma"/>
                          <w:sz w:val="22"/>
                          <w:szCs w:val="28"/>
                        </w:rPr>
                        <w:t xml:space="preserve"> …</w:t>
                      </w:r>
                      <w:r w:rsidRPr="00D776DB">
                        <w:rPr>
                          <w:rFonts w:asciiTheme="minorHAnsi" w:hAnsiTheme="minorHAnsi" w:cs="Tahoma"/>
                          <w:sz w:val="22"/>
                          <w:szCs w:val="28"/>
                        </w:rPr>
                        <w:t>”, so for example “University of Southampton Football Club”.</w:t>
                      </w:r>
                      <w:r w:rsidRPr="00D776DB">
                        <w:t xml:space="preserve"> </w:t>
                      </w:r>
                      <w:r w:rsidRPr="00D776DB">
                        <w:rPr>
                          <w:rFonts w:asciiTheme="minorHAnsi" w:hAnsiTheme="minorHAnsi" w:cs="Tahoma"/>
                          <w:sz w:val="22"/>
                          <w:szCs w:val="28"/>
                        </w:rPr>
                        <w:t>Your short name</w:t>
                      </w:r>
                      <w:r>
                        <w:rPr>
                          <w:rFonts w:asciiTheme="minorHAnsi" w:hAnsiTheme="minorHAnsi" w:cs="Tahoma"/>
                          <w:sz w:val="22"/>
                          <w:szCs w:val="28"/>
                        </w:rPr>
                        <w:t xml:space="preserve"> or acronym</w:t>
                      </w:r>
                      <w:r w:rsidRPr="00D776DB">
                        <w:rPr>
                          <w:rFonts w:asciiTheme="minorHAnsi" w:hAnsiTheme="minorHAnsi" w:cs="Tahoma"/>
                          <w:sz w:val="22"/>
                          <w:szCs w:val="28"/>
                        </w:rPr>
                        <w:t xml:space="preserve"> can</w:t>
                      </w:r>
                      <w:r>
                        <w:rPr>
                          <w:rFonts w:asciiTheme="minorHAnsi" w:hAnsiTheme="minorHAnsi" w:cs="Tahoma"/>
                          <w:sz w:val="22"/>
                          <w:szCs w:val="28"/>
                        </w:rPr>
                        <w:t xml:space="preserve"> be whatever you like it to be.</w:t>
                      </w:r>
                    </w:p>
                    <w:p w14:paraId="07AC0E98" w14:textId="77777777" w:rsidR="008861BA" w:rsidRPr="009436B5" w:rsidRDefault="008861BA" w:rsidP="008861BA">
                      <w:pPr>
                        <w:pStyle w:val="ListParagraph"/>
                        <w:numPr>
                          <w:ilvl w:val="0"/>
                          <w:numId w:val="6"/>
                        </w:numPr>
                        <w:tabs>
                          <w:tab w:val="left" w:pos="4155"/>
                        </w:tabs>
                        <w:spacing w:after="100" w:line="276" w:lineRule="auto"/>
                        <w:rPr>
                          <w:rFonts w:asciiTheme="minorHAnsi" w:hAnsiTheme="minorHAnsi" w:cs="Tahoma"/>
                          <w:sz w:val="22"/>
                          <w:szCs w:val="28"/>
                        </w:rPr>
                      </w:pPr>
                      <w:r w:rsidRPr="009436B5">
                        <w:rPr>
                          <w:rFonts w:asciiTheme="minorHAnsi" w:hAnsiTheme="minorHAnsi" w:cs="Tahoma"/>
                          <w:sz w:val="22"/>
                          <w:szCs w:val="28"/>
                        </w:rPr>
                        <w:t xml:space="preserve">You must always have a President, Secretary and Treasurer, but </w:t>
                      </w:r>
                      <w:r w:rsidR="007153E3">
                        <w:rPr>
                          <w:rFonts w:asciiTheme="minorHAnsi" w:hAnsiTheme="minorHAnsi" w:cs="Tahoma"/>
                          <w:sz w:val="22"/>
                          <w:szCs w:val="28"/>
                        </w:rPr>
                        <w:t>you can choose another</w:t>
                      </w:r>
                      <w:r w:rsidRPr="009436B5">
                        <w:rPr>
                          <w:rFonts w:asciiTheme="minorHAnsi" w:hAnsiTheme="minorHAnsi" w:cs="Tahoma"/>
                          <w:sz w:val="22"/>
                          <w:szCs w:val="28"/>
                        </w:rPr>
                        <w:t xml:space="preserve"> title </w:t>
                      </w:r>
                      <w:r w:rsidR="007153E3">
                        <w:rPr>
                          <w:rFonts w:asciiTheme="minorHAnsi" w:hAnsiTheme="minorHAnsi" w:cs="Tahoma"/>
                          <w:sz w:val="22"/>
                          <w:szCs w:val="28"/>
                        </w:rPr>
                        <w:t>for</w:t>
                      </w:r>
                      <w:r w:rsidRPr="009436B5">
                        <w:rPr>
                          <w:rFonts w:asciiTheme="minorHAnsi" w:hAnsiTheme="minorHAnsi" w:cs="Tahoma"/>
                          <w:sz w:val="22"/>
                          <w:szCs w:val="28"/>
                        </w:rPr>
                        <w:t xml:space="preserve"> the President </w:t>
                      </w:r>
                      <w:r w:rsidR="007153E3">
                        <w:rPr>
                          <w:rFonts w:asciiTheme="minorHAnsi" w:hAnsiTheme="minorHAnsi" w:cs="Tahoma"/>
                          <w:sz w:val="22"/>
                          <w:szCs w:val="28"/>
                        </w:rPr>
                        <w:t>if you want</w:t>
                      </w:r>
                      <w:r w:rsidRPr="009436B5">
                        <w:rPr>
                          <w:rFonts w:asciiTheme="minorHAnsi" w:hAnsiTheme="minorHAnsi" w:cs="Tahoma"/>
                          <w:sz w:val="22"/>
                          <w:szCs w:val="28"/>
                        </w:rPr>
                        <w:t xml:space="preserve">. </w:t>
                      </w:r>
                    </w:p>
                    <w:p w14:paraId="6EB88C32" w14:textId="77777777" w:rsidR="008861BA" w:rsidRDefault="008861BA" w:rsidP="008861BA">
                      <w:pPr>
                        <w:pStyle w:val="ListParagraph"/>
                        <w:numPr>
                          <w:ilvl w:val="0"/>
                          <w:numId w:val="6"/>
                        </w:numPr>
                        <w:tabs>
                          <w:tab w:val="left" w:pos="4155"/>
                        </w:tabs>
                        <w:spacing w:after="100" w:line="276" w:lineRule="auto"/>
                        <w:rPr>
                          <w:rFonts w:asciiTheme="minorHAnsi" w:hAnsiTheme="minorHAnsi" w:cs="Tahoma"/>
                          <w:sz w:val="22"/>
                          <w:szCs w:val="28"/>
                        </w:rPr>
                      </w:pPr>
                      <w:r w:rsidRPr="009436B5">
                        <w:rPr>
                          <w:rFonts w:asciiTheme="minorHAnsi" w:hAnsiTheme="minorHAnsi" w:cs="Tahoma"/>
                          <w:sz w:val="22"/>
                          <w:szCs w:val="28"/>
                        </w:rPr>
                        <w:t xml:space="preserve">If you want to make any more changes, please discuss these with </w:t>
                      </w:r>
                      <w:r w:rsidR="007A5AA4">
                        <w:rPr>
                          <w:rFonts w:asciiTheme="minorHAnsi" w:hAnsiTheme="minorHAnsi" w:cs="Tahoma"/>
                          <w:sz w:val="22"/>
                          <w:szCs w:val="28"/>
                        </w:rPr>
                        <w:t>the Union</w:t>
                      </w:r>
                      <w:r w:rsidRPr="009436B5">
                        <w:rPr>
                          <w:rFonts w:asciiTheme="minorHAnsi" w:hAnsiTheme="minorHAnsi" w:cs="Tahoma"/>
                          <w:sz w:val="22"/>
                          <w:szCs w:val="28"/>
                        </w:rPr>
                        <w:t xml:space="preserve"> first – </w:t>
                      </w:r>
                      <w:hyperlink r:id="rId9" w:history="1">
                        <w:r w:rsidR="00500F09" w:rsidRPr="007C433C">
                          <w:rPr>
                            <w:rStyle w:val="Hyperlink"/>
                            <w:rFonts w:asciiTheme="minorHAnsi" w:hAnsiTheme="minorHAnsi" w:cs="Tahoma"/>
                            <w:sz w:val="22"/>
                            <w:szCs w:val="28"/>
                          </w:rPr>
                          <w:t>democracy@susu.org</w:t>
                        </w:r>
                      </w:hyperlink>
                      <w:r w:rsidRPr="009436B5">
                        <w:rPr>
                          <w:rFonts w:asciiTheme="minorHAnsi" w:hAnsiTheme="minorHAnsi" w:cs="Tahoma"/>
                          <w:sz w:val="22"/>
                          <w:szCs w:val="28"/>
                        </w:rPr>
                        <w:t>.</w:t>
                      </w:r>
                    </w:p>
                    <w:p w14:paraId="38E75619" w14:textId="77777777" w:rsidR="008861BA" w:rsidRDefault="008861BA"/>
                  </w:txbxContent>
                </v:textbox>
              </v:shape>
            </w:pict>
          </mc:Fallback>
        </mc:AlternateContent>
      </w:r>
    </w:p>
    <w:p w14:paraId="266E8B80" w14:textId="77777777" w:rsidR="008861BA" w:rsidRPr="00A11126" w:rsidRDefault="008861BA" w:rsidP="004745A6">
      <w:pPr>
        <w:spacing w:after="100" w:line="276" w:lineRule="auto"/>
        <w:jc w:val="center"/>
        <w:rPr>
          <w:rFonts w:asciiTheme="minorHAnsi" w:hAnsiTheme="minorHAnsi" w:cs="Tahoma"/>
          <w:b/>
          <w:sz w:val="28"/>
          <w:szCs w:val="28"/>
        </w:rPr>
      </w:pPr>
    </w:p>
    <w:p w14:paraId="79EA7833" w14:textId="77777777" w:rsidR="00C479AE" w:rsidRDefault="00C479AE" w:rsidP="004745A6">
      <w:pPr>
        <w:tabs>
          <w:tab w:val="left" w:pos="4155"/>
        </w:tabs>
        <w:spacing w:after="100" w:line="276" w:lineRule="auto"/>
        <w:jc w:val="center"/>
        <w:rPr>
          <w:rFonts w:asciiTheme="minorHAnsi" w:hAnsiTheme="minorHAnsi" w:cs="Tahoma"/>
          <w:b/>
          <w:sz w:val="28"/>
          <w:szCs w:val="28"/>
        </w:rPr>
      </w:pPr>
    </w:p>
    <w:p w14:paraId="33124067" w14:textId="77777777" w:rsidR="009436B5" w:rsidRDefault="009436B5" w:rsidP="004745A6">
      <w:pPr>
        <w:tabs>
          <w:tab w:val="left" w:pos="4155"/>
        </w:tabs>
        <w:spacing w:after="100" w:line="276" w:lineRule="auto"/>
        <w:jc w:val="center"/>
        <w:rPr>
          <w:rFonts w:asciiTheme="minorHAnsi" w:hAnsiTheme="minorHAnsi" w:cs="Tahoma"/>
          <w:b/>
          <w:sz w:val="28"/>
          <w:szCs w:val="28"/>
        </w:rPr>
      </w:pPr>
    </w:p>
    <w:p w14:paraId="5E3D7D44" w14:textId="77777777" w:rsidR="009436B5" w:rsidRDefault="009436B5" w:rsidP="009436B5">
      <w:pPr>
        <w:tabs>
          <w:tab w:val="left" w:pos="4155"/>
        </w:tabs>
        <w:spacing w:after="100" w:line="276" w:lineRule="auto"/>
        <w:rPr>
          <w:rFonts w:asciiTheme="minorHAnsi" w:hAnsiTheme="minorHAnsi" w:cs="Tahoma"/>
          <w:sz w:val="22"/>
          <w:szCs w:val="28"/>
        </w:rPr>
      </w:pPr>
    </w:p>
    <w:p w14:paraId="77FB8F56" w14:textId="77777777" w:rsidR="009436B5" w:rsidRDefault="009436B5" w:rsidP="009436B5">
      <w:pPr>
        <w:tabs>
          <w:tab w:val="left" w:pos="4155"/>
        </w:tabs>
        <w:spacing w:after="100" w:line="276" w:lineRule="auto"/>
        <w:rPr>
          <w:rFonts w:asciiTheme="minorHAnsi" w:hAnsiTheme="minorHAnsi" w:cs="Tahoma"/>
          <w:sz w:val="22"/>
          <w:szCs w:val="28"/>
        </w:rPr>
      </w:pPr>
    </w:p>
    <w:p w14:paraId="08B6DD31" w14:textId="77777777" w:rsidR="009436B5" w:rsidRPr="009436B5" w:rsidRDefault="009436B5" w:rsidP="009436B5">
      <w:pPr>
        <w:tabs>
          <w:tab w:val="left" w:pos="4155"/>
        </w:tabs>
        <w:spacing w:after="100" w:line="276" w:lineRule="auto"/>
        <w:rPr>
          <w:rFonts w:asciiTheme="minorHAnsi" w:hAnsiTheme="minorHAnsi" w:cs="Tahoma"/>
          <w:sz w:val="22"/>
          <w:szCs w:val="28"/>
        </w:rPr>
      </w:pPr>
    </w:p>
    <w:p w14:paraId="6A505985" w14:textId="77777777" w:rsidR="0016467C" w:rsidRPr="00A11126" w:rsidRDefault="0016467C" w:rsidP="004D36DE">
      <w:pPr>
        <w:rPr>
          <w:rFonts w:asciiTheme="minorHAnsi" w:hAnsiTheme="minorHAnsi" w:cs="Tahoma"/>
          <w:b/>
          <w:bCs/>
          <w:sz w:val="23"/>
          <w:szCs w:val="23"/>
        </w:rPr>
      </w:pPr>
    </w:p>
    <w:p w14:paraId="2787306A" w14:textId="77777777" w:rsidR="00D776DB" w:rsidRDefault="00D776DB" w:rsidP="004745A6">
      <w:pPr>
        <w:pStyle w:val="Heading1"/>
        <w:rPr>
          <w:rFonts w:asciiTheme="minorHAnsi" w:hAnsiTheme="minorHAnsi"/>
        </w:rPr>
      </w:pPr>
      <w:bookmarkStart w:id="0" w:name="_Toc369882026"/>
    </w:p>
    <w:p w14:paraId="085917F8" w14:textId="77777777" w:rsidR="00C479AE" w:rsidRPr="00A11126" w:rsidRDefault="00C479AE" w:rsidP="004745A6">
      <w:pPr>
        <w:pStyle w:val="Heading1"/>
        <w:rPr>
          <w:rFonts w:asciiTheme="minorHAnsi" w:hAnsiTheme="minorHAnsi"/>
        </w:rPr>
      </w:pPr>
      <w:r w:rsidRPr="00A11126">
        <w:rPr>
          <w:rFonts w:asciiTheme="minorHAnsi" w:hAnsiTheme="minorHAnsi"/>
        </w:rPr>
        <w:t xml:space="preserve">1. </w:t>
      </w:r>
      <w:r w:rsidRPr="00A11126">
        <w:rPr>
          <w:rFonts w:asciiTheme="minorHAnsi" w:hAnsiTheme="minorHAnsi"/>
        </w:rPr>
        <w:tab/>
        <w:t>Adoption of the Constitution</w:t>
      </w:r>
      <w:bookmarkEnd w:id="0"/>
    </w:p>
    <w:p w14:paraId="5CF9472E" w14:textId="77777777" w:rsidR="00C479AE" w:rsidRDefault="00C479AE" w:rsidP="004745A6">
      <w:pPr>
        <w:spacing w:after="100" w:line="276" w:lineRule="auto"/>
        <w:ind w:left="567"/>
        <w:jc w:val="both"/>
        <w:rPr>
          <w:rFonts w:asciiTheme="minorHAnsi" w:hAnsiTheme="minorHAnsi" w:cs="Tahoma"/>
          <w:sz w:val="23"/>
          <w:szCs w:val="23"/>
        </w:rPr>
      </w:pPr>
      <w:r w:rsidRPr="00A11126">
        <w:rPr>
          <w:rFonts w:asciiTheme="minorHAnsi" w:hAnsiTheme="minorHAnsi" w:cs="Tahoma"/>
          <w:sz w:val="23"/>
          <w:szCs w:val="23"/>
        </w:rPr>
        <w:t xml:space="preserve">This unincorporated association and its property </w:t>
      </w:r>
      <w:r w:rsidR="00555983" w:rsidRPr="00A11126">
        <w:rPr>
          <w:rFonts w:asciiTheme="minorHAnsi" w:hAnsiTheme="minorHAnsi" w:cs="Tahoma"/>
          <w:sz w:val="23"/>
          <w:szCs w:val="23"/>
        </w:rPr>
        <w:t>shall</w:t>
      </w:r>
      <w:r w:rsidRPr="00A11126">
        <w:rPr>
          <w:rFonts w:asciiTheme="minorHAnsi" w:hAnsiTheme="minorHAnsi" w:cs="Tahoma"/>
          <w:sz w:val="23"/>
          <w:szCs w:val="23"/>
        </w:rPr>
        <w:t xml:space="preserve"> be managed</w:t>
      </w:r>
      <w:r w:rsidR="00555983" w:rsidRPr="00A11126">
        <w:rPr>
          <w:rFonts w:asciiTheme="minorHAnsi" w:hAnsiTheme="minorHAnsi" w:cs="Tahoma"/>
          <w:sz w:val="23"/>
          <w:szCs w:val="23"/>
        </w:rPr>
        <w:t xml:space="preserve"> and administered </w:t>
      </w:r>
      <w:r w:rsidRPr="00A11126">
        <w:rPr>
          <w:rFonts w:asciiTheme="minorHAnsi" w:hAnsiTheme="minorHAnsi" w:cs="Tahoma"/>
          <w:sz w:val="23"/>
          <w:szCs w:val="23"/>
        </w:rPr>
        <w:t>in accordance with this Constitution.</w:t>
      </w:r>
    </w:p>
    <w:p w14:paraId="622C917E" w14:textId="77777777" w:rsidR="00EE0AA5" w:rsidRPr="00A11126" w:rsidRDefault="00EE0AA5" w:rsidP="004745A6">
      <w:pPr>
        <w:spacing w:after="100" w:line="276" w:lineRule="auto"/>
        <w:ind w:left="567"/>
        <w:jc w:val="both"/>
        <w:rPr>
          <w:rFonts w:asciiTheme="minorHAnsi" w:hAnsiTheme="minorHAnsi" w:cs="Tahoma"/>
          <w:sz w:val="23"/>
          <w:szCs w:val="23"/>
        </w:rPr>
      </w:pPr>
    </w:p>
    <w:p w14:paraId="62D66A2F" w14:textId="77777777" w:rsidR="00C479AE" w:rsidRPr="00A11126" w:rsidRDefault="00C479AE" w:rsidP="004745A6">
      <w:pPr>
        <w:pStyle w:val="Heading1"/>
        <w:rPr>
          <w:rStyle w:val="Lead-inEmphasis"/>
          <w:rFonts w:asciiTheme="minorHAnsi" w:hAnsiTheme="minorHAnsi"/>
          <w:b/>
        </w:rPr>
      </w:pPr>
      <w:bookmarkStart w:id="1" w:name="_Toc369882027"/>
      <w:r w:rsidRPr="00A11126">
        <w:rPr>
          <w:rStyle w:val="Lead-inEmphasis"/>
          <w:rFonts w:asciiTheme="minorHAnsi" w:hAnsiTheme="minorHAnsi"/>
          <w:b/>
          <w:caps/>
        </w:rPr>
        <w:t>2.</w:t>
      </w:r>
      <w:r w:rsidRPr="00A11126">
        <w:rPr>
          <w:rStyle w:val="Lead-inEmphasis"/>
          <w:rFonts w:asciiTheme="minorHAnsi" w:hAnsiTheme="minorHAnsi"/>
          <w:b/>
          <w:caps/>
        </w:rPr>
        <w:tab/>
      </w:r>
      <w:r w:rsidRPr="00A11126">
        <w:rPr>
          <w:rStyle w:val="Lead-inEmphasis"/>
          <w:rFonts w:asciiTheme="minorHAnsi" w:hAnsiTheme="minorHAnsi"/>
          <w:b/>
        </w:rPr>
        <w:t>Name</w:t>
      </w:r>
      <w:bookmarkEnd w:id="1"/>
    </w:p>
    <w:p w14:paraId="56B47DFD" w14:textId="556AD688" w:rsidR="00C479AE" w:rsidRDefault="00E23961" w:rsidP="004745A6">
      <w:pPr>
        <w:spacing w:after="100" w:line="276" w:lineRule="auto"/>
        <w:ind w:left="567"/>
        <w:jc w:val="both"/>
        <w:rPr>
          <w:rFonts w:asciiTheme="minorHAnsi" w:hAnsiTheme="minorHAnsi" w:cs="Tahoma"/>
          <w:sz w:val="23"/>
          <w:szCs w:val="23"/>
        </w:rPr>
      </w:pPr>
      <w:r w:rsidRPr="00A11126">
        <w:rPr>
          <w:rFonts w:asciiTheme="minorHAnsi" w:hAnsiTheme="minorHAnsi" w:cs="Tahoma"/>
          <w:sz w:val="23"/>
          <w:szCs w:val="23"/>
        </w:rPr>
        <w:t>The</w:t>
      </w:r>
      <w:r w:rsidR="00C479AE" w:rsidRPr="00A11126">
        <w:rPr>
          <w:rFonts w:asciiTheme="minorHAnsi" w:hAnsiTheme="minorHAnsi" w:cs="Tahoma"/>
          <w:sz w:val="23"/>
          <w:szCs w:val="23"/>
        </w:rPr>
        <w:t xml:space="preserve"> association’s name is</w:t>
      </w:r>
      <w:r w:rsidR="00BA1131" w:rsidRPr="00A11126">
        <w:rPr>
          <w:rFonts w:asciiTheme="minorHAnsi" w:hAnsiTheme="minorHAnsi" w:cs="Tahoma"/>
          <w:sz w:val="23"/>
          <w:szCs w:val="23"/>
        </w:rPr>
        <w:t xml:space="preserve"> “</w:t>
      </w:r>
      <w:r w:rsidR="00133E34">
        <w:rPr>
          <w:rFonts w:asciiTheme="minorHAnsi" w:hAnsiTheme="minorHAnsi" w:cs="Tahoma"/>
          <w:sz w:val="23"/>
          <w:szCs w:val="23"/>
        </w:rPr>
        <w:t>University of Southampton Stags American Football</w:t>
      </w:r>
      <w:r w:rsidR="00BA1131" w:rsidRPr="00A11126">
        <w:rPr>
          <w:rFonts w:asciiTheme="minorHAnsi" w:hAnsiTheme="minorHAnsi" w:cs="Tahoma"/>
          <w:sz w:val="23"/>
          <w:szCs w:val="23"/>
        </w:rPr>
        <w:t>”</w:t>
      </w:r>
      <w:r w:rsidR="00C479AE" w:rsidRPr="00A11126">
        <w:rPr>
          <w:rFonts w:asciiTheme="minorHAnsi" w:hAnsiTheme="minorHAnsi" w:cs="Tahoma"/>
          <w:sz w:val="23"/>
          <w:szCs w:val="23"/>
        </w:rPr>
        <w:t xml:space="preserve">, </w:t>
      </w:r>
      <w:r w:rsidR="00D776DB">
        <w:rPr>
          <w:rFonts w:asciiTheme="minorHAnsi" w:hAnsiTheme="minorHAnsi" w:cs="Tahoma"/>
          <w:sz w:val="23"/>
          <w:szCs w:val="23"/>
        </w:rPr>
        <w:t>to be known as “</w:t>
      </w:r>
      <w:r w:rsidR="00133E34">
        <w:rPr>
          <w:rFonts w:asciiTheme="minorHAnsi" w:hAnsiTheme="minorHAnsi" w:cs="Tahoma"/>
          <w:sz w:val="23"/>
          <w:szCs w:val="23"/>
        </w:rPr>
        <w:t>Stags</w:t>
      </w:r>
      <w:r w:rsidR="00D776DB">
        <w:rPr>
          <w:rFonts w:asciiTheme="minorHAnsi" w:hAnsiTheme="minorHAnsi" w:cs="Tahoma"/>
          <w:sz w:val="23"/>
          <w:szCs w:val="23"/>
        </w:rPr>
        <w:t xml:space="preserve">” </w:t>
      </w:r>
      <w:r w:rsidR="00C479AE" w:rsidRPr="00A11126">
        <w:rPr>
          <w:rFonts w:asciiTheme="minorHAnsi" w:hAnsiTheme="minorHAnsi" w:cs="Tahoma"/>
          <w:sz w:val="23"/>
          <w:szCs w:val="23"/>
        </w:rPr>
        <w:t>and here</w:t>
      </w:r>
      <w:r w:rsidR="00EF73DE" w:rsidRPr="00A11126">
        <w:rPr>
          <w:rFonts w:asciiTheme="minorHAnsi" w:hAnsiTheme="minorHAnsi" w:cs="Tahoma"/>
          <w:sz w:val="23"/>
          <w:szCs w:val="23"/>
        </w:rPr>
        <w:t>inafter</w:t>
      </w:r>
      <w:r w:rsidR="00C479AE" w:rsidRPr="00A11126">
        <w:rPr>
          <w:rFonts w:asciiTheme="minorHAnsi" w:hAnsiTheme="minorHAnsi" w:cs="Tahoma"/>
          <w:sz w:val="23"/>
          <w:szCs w:val="23"/>
        </w:rPr>
        <w:t xml:space="preserve">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w:t>
      </w:r>
    </w:p>
    <w:p w14:paraId="655248D8" w14:textId="77777777" w:rsidR="00EE0AA5" w:rsidRPr="00A11126" w:rsidRDefault="00EE0AA5" w:rsidP="004745A6">
      <w:pPr>
        <w:spacing w:after="100" w:line="276" w:lineRule="auto"/>
        <w:ind w:left="567"/>
        <w:jc w:val="both"/>
        <w:rPr>
          <w:rFonts w:asciiTheme="minorHAnsi" w:hAnsiTheme="minorHAnsi" w:cs="Tahoma"/>
          <w:bCs/>
          <w:sz w:val="23"/>
          <w:szCs w:val="23"/>
        </w:rPr>
      </w:pPr>
    </w:p>
    <w:p w14:paraId="20C182ED" w14:textId="77777777" w:rsidR="00C479AE" w:rsidRPr="00A11126" w:rsidRDefault="00C479AE" w:rsidP="004745A6">
      <w:pPr>
        <w:pStyle w:val="Heading1"/>
        <w:rPr>
          <w:rFonts w:asciiTheme="minorHAnsi" w:hAnsiTheme="minorHAnsi"/>
        </w:rPr>
      </w:pPr>
      <w:bookmarkStart w:id="2" w:name="_Toc369882028"/>
      <w:r w:rsidRPr="00A11126">
        <w:rPr>
          <w:rFonts w:asciiTheme="minorHAnsi" w:hAnsiTheme="minorHAnsi"/>
        </w:rPr>
        <w:t>3.</w:t>
      </w:r>
      <w:r w:rsidRPr="00A11126">
        <w:rPr>
          <w:rFonts w:asciiTheme="minorHAnsi" w:hAnsiTheme="minorHAnsi"/>
        </w:rPr>
        <w:tab/>
        <w:t>Objects</w:t>
      </w:r>
      <w:bookmarkEnd w:id="2"/>
      <w:r w:rsidRPr="00A11126">
        <w:rPr>
          <w:rFonts w:asciiTheme="minorHAnsi" w:hAnsiTheme="minorHAnsi"/>
        </w:rPr>
        <w:t xml:space="preserve"> </w:t>
      </w:r>
    </w:p>
    <w:p w14:paraId="3AC88CA0" w14:textId="77777777" w:rsidR="00C479AE" w:rsidRPr="00A11126" w:rsidRDefault="00C479AE" w:rsidP="004745A6">
      <w:pPr>
        <w:spacing w:after="100" w:line="276" w:lineRule="auto"/>
        <w:ind w:left="567"/>
        <w:jc w:val="both"/>
        <w:rPr>
          <w:rFonts w:asciiTheme="minorHAnsi" w:hAnsiTheme="minorHAnsi" w:cs="Tahoma"/>
          <w:sz w:val="23"/>
          <w:szCs w:val="23"/>
        </w:rPr>
      </w:pPr>
      <w:r w:rsidRPr="00A11126">
        <w:rPr>
          <w:rFonts w:asciiTheme="minorHAnsi" w:hAnsiTheme="minorHAnsi" w:cs="Tahoma"/>
          <w:sz w:val="23"/>
          <w:szCs w:val="23"/>
        </w:rPr>
        <w:t>The object</w:t>
      </w:r>
      <w:r w:rsidR="004A0ECC" w:rsidRPr="00A11126">
        <w:rPr>
          <w:rFonts w:asciiTheme="minorHAnsi" w:hAnsiTheme="minorHAnsi" w:cs="Tahoma"/>
          <w:sz w:val="23"/>
          <w:szCs w:val="23"/>
        </w:rPr>
        <w:t>ive</w:t>
      </w:r>
      <w:r w:rsidRPr="00A11126">
        <w:rPr>
          <w:rFonts w:asciiTheme="minorHAnsi" w:hAnsiTheme="minorHAnsi" w:cs="Tahoma"/>
          <w:sz w:val="23"/>
          <w:szCs w:val="23"/>
        </w:rPr>
        <w:t xml:space="preserve">s </w:t>
      </w:r>
      <w:r w:rsidR="003204E4" w:rsidRPr="00A11126">
        <w:rPr>
          <w:rFonts w:asciiTheme="minorHAnsi" w:hAnsiTheme="minorHAnsi" w:cs="Tahoma"/>
          <w:sz w:val="23"/>
          <w:szCs w:val="23"/>
        </w:rPr>
        <w:t xml:space="preserve">of the </w:t>
      </w:r>
      <w:r w:rsidR="00557ACD" w:rsidRPr="00A11126">
        <w:rPr>
          <w:rFonts w:asciiTheme="minorHAnsi" w:hAnsiTheme="minorHAnsi" w:cs="Tahoma"/>
          <w:sz w:val="23"/>
          <w:szCs w:val="23"/>
        </w:rPr>
        <w:t>Group</w:t>
      </w:r>
      <w:r w:rsidR="003204E4" w:rsidRPr="00A11126">
        <w:rPr>
          <w:rFonts w:asciiTheme="minorHAnsi" w:hAnsiTheme="minorHAnsi" w:cs="Tahoma"/>
          <w:sz w:val="23"/>
          <w:szCs w:val="23"/>
        </w:rPr>
        <w:t>, ‘the objects’,</w:t>
      </w:r>
      <w:r w:rsidRPr="00A11126">
        <w:rPr>
          <w:rFonts w:asciiTheme="minorHAnsi" w:hAnsiTheme="minorHAnsi" w:cs="Tahoma"/>
          <w:sz w:val="23"/>
          <w:szCs w:val="23"/>
        </w:rPr>
        <w:t xml:space="preserve"> </w:t>
      </w:r>
      <w:r w:rsidR="00E114B0" w:rsidRPr="00A11126">
        <w:rPr>
          <w:rFonts w:asciiTheme="minorHAnsi" w:hAnsiTheme="minorHAnsi" w:cs="Tahoma"/>
          <w:sz w:val="23"/>
          <w:szCs w:val="23"/>
        </w:rPr>
        <w:t>are</w:t>
      </w:r>
      <w:r w:rsidRPr="00A11126">
        <w:rPr>
          <w:rFonts w:asciiTheme="minorHAnsi" w:hAnsiTheme="minorHAnsi" w:cs="Tahoma"/>
          <w:sz w:val="23"/>
          <w:szCs w:val="23"/>
        </w:rPr>
        <w:t>:</w:t>
      </w:r>
    </w:p>
    <w:p w14:paraId="3AC79763" w14:textId="6D8A6116" w:rsidR="004A0ECC" w:rsidRPr="00133E34" w:rsidRDefault="00133E34" w:rsidP="00BD6C0A">
      <w:pPr>
        <w:pStyle w:val="ListParagraph"/>
        <w:numPr>
          <w:ilvl w:val="0"/>
          <w:numId w:val="5"/>
        </w:numPr>
        <w:spacing w:after="100" w:line="276" w:lineRule="auto"/>
        <w:jc w:val="both"/>
        <w:rPr>
          <w:rFonts w:asciiTheme="minorHAnsi" w:hAnsiTheme="minorHAnsi" w:cs="Tahoma"/>
          <w:sz w:val="23"/>
          <w:szCs w:val="23"/>
        </w:rPr>
      </w:pPr>
      <w:r w:rsidRPr="00133E34">
        <w:rPr>
          <w:rFonts w:asciiTheme="minorHAnsi" w:hAnsiTheme="minorHAnsi" w:cs="Tahoma"/>
          <w:sz w:val="23"/>
          <w:szCs w:val="23"/>
        </w:rPr>
        <w:t>To provide an opportunity to play American football at university</w:t>
      </w:r>
    </w:p>
    <w:p w14:paraId="160792D3" w14:textId="694920A8" w:rsidR="00BD6C0A" w:rsidRPr="00133E34" w:rsidRDefault="00133E34" w:rsidP="00BD6C0A">
      <w:pPr>
        <w:pStyle w:val="ListParagraph"/>
        <w:numPr>
          <w:ilvl w:val="0"/>
          <w:numId w:val="5"/>
        </w:numPr>
        <w:spacing w:after="100" w:line="276" w:lineRule="auto"/>
        <w:jc w:val="both"/>
        <w:rPr>
          <w:rFonts w:asciiTheme="minorHAnsi" w:hAnsiTheme="minorHAnsi" w:cs="Tahoma"/>
          <w:sz w:val="23"/>
          <w:szCs w:val="23"/>
        </w:rPr>
      </w:pPr>
      <w:r w:rsidRPr="00133E34">
        <w:rPr>
          <w:rFonts w:asciiTheme="minorHAnsi" w:hAnsiTheme="minorHAnsi" w:cs="Tahoma"/>
          <w:sz w:val="23"/>
          <w:szCs w:val="23"/>
        </w:rPr>
        <w:t>To play the sport competitively and challenge for national titles</w:t>
      </w:r>
    </w:p>
    <w:p w14:paraId="3B9864AC" w14:textId="460581EF" w:rsidR="00BD6C0A" w:rsidRPr="00133E34" w:rsidRDefault="00133E34" w:rsidP="00BD6C0A">
      <w:pPr>
        <w:pStyle w:val="ListParagraph"/>
        <w:numPr>
          <w:ilvl w:val="0"/>
          <w:numId w:val="5"/>
        </w:numPr>
        <w:spacing w:after="100" w:line="276" w:lineRule="auto"/>
        <w:jc w:val="both"/>
        <w:rPr>
          <w:rFonts w:asciiTheme="minorHAnsi" w:hAnsiTheme="minorHAnsi" w:cs="Tahoma"/>
          <w:sz w:val="23"/>
          <w:szCs w:val="23"/>
        </w:rPr>
      </w:pPr>
      <w:r w:rsidRPr="00133E34">
        <w:rPr>
          <w:rFonts w:asciiTheme="minorHAnsi" w:hAnsiTheme="minorHAnsi" w:cs="Tahoma"/>
          <w:sz w:val="23"/>
          <w:szCs w:val="23"/>
        </w:rPr>
        <w:t>To ensure all members enjoy their time with the club</w:t>
      </w:r>
    </w:p>
    <w:p w14:paraId="605AE0EA" w14:textId="77777777" w:rsidR="004A0ECC" w:rsidRPr="00A11126" w:rsidRDefault="004A0ECC" w:rsidP="004745A6">
      <w:pPr>
        <w:spacing w:after="100" w:line="276" w:lineRule="auto"/>
        <w:ind w:left="1701" w:hanging="1134"/>
        <w:jc w:val="both"/>
        <w:rPr>
          <w:rFonts w:asciiTheme="minorHAnsi" w:hAnsiTheme="minorHAnsi" w:cs="Tahoma"/>
          <w:sz w:val="23"/>
          <w:szCs w:val="23"/>
        </w:rPr>
      </w:pPr>
    </w:p>
    <w:p w14:paraId="19736752" w14:textId="77777777" w:rsidR="00C479AE" w:rsidRPr="00A11126" w:rsidRDefault="00C479AE" w:rsidP="004745A6">
      <w:pPr>
        <w:pStyle w:val="Heading1"/>
        <w:rPr>
          <w:rFonts w:asciiTheme="minorHAnsi" w:hAnsiTheme="minorHAnsi"/>
        </w:rPr>
      </w:pPr>
      <w:bookmarkStart w:id="3" w:name="_Toc369882029"/>
      <w:r w:rsidRPr="00A11126">
        <w:rPr>
          <w:rFonts w:asciiTheme="minorHAnsi" w:hAnsiTheme="minorHAnsi"/>
        </w:rPr>
        <w:t>4.</w:t>
      </w:r>
      <w:r w:rsidRPr="00A11126">
        <w:rPr>
          <w:rFonts w:asciiTheme="minorHAnsi" w:hAnsiTheme="minorHAnsi"/>
        </w:rPr>
        <w:tab/>
        <w:t>Membership</w:t>
      </w:r>
      <w:bookmarkEnd w:id="3"/>
      <w:r w:rsidRPr="00A11126">
        <w:rPr>
          <w:rFonts w:asciiTheme="minorHAnsi" w:hAnsiTheme="minorHAnsi"/>
        </w:rPr>
        <w:tab/>
      </w:r>
    </w:p>
    <w:p w14:paraId="7B4F875B"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 xml:space="preserve">Membership is open to </w:t>
      </w:r>
      <w:r w:rsidR="00EF32D0" w:rsidRPr="00A11126">
        <w:rPr>
          <w:rFonts w:asciiTheme="minorHAnsi" w:hAnsiTheme="minorHAnsi" w:cs="Tahoma"/>
          <w:sz w:val="23"/>
          <w:szCs w:val="23"/>
        </w:rPr>
        <w:t xml:space="preserve">natural </w:t>
      </w:r>
      <w:proofErr w:type="gramStart"/>
      <w:r w:rsidR="00EF32D0" w:rsidRPr="00A11126">
        <w:rPr>
          <w:rFonts w:asciiTheme="minorHAnsi" w:hAnsiTheme="minorHAnsi" w:cs="Tahoma"/>
          <w:sz w:val="23"/>
          <w:szCs w:val="23"/>
        </w:rPr>
        <w:t>persons</w:t>
      </w:r>
      <w:r w:rsidRPr="00A11126">
        <w:rPr>
          <w:rFonts w:asciiTheme="minorHAnsi" w:hAnsiTheme="minorHAnsi" w:cs="Tahoma"/>
          <w:sz w:val="23"/>
          <w:szCs w:val="23"/>
        </w:rPr>
        <w:t>, and</w:t>
      </w:r>
      <w:proofErr w:type="gramEnd"/>
      <w:r w:rsidRPr="00A11126">
        <w:rPr>
          <w:rFonts w:asciiTheme="minorHAnsi" w:hAnsiTheme="minorHAnsi" w:cs="Tahoma"/>
          <w:sz w:val="23"/>
          <w:szCs w:val="23"/>
        </w:rPr>
        <w:t xml:space="preserve"> is not transferable to anyone else.</w:t>
      </w:r>
    </w:p>
    <w:p w14:paraId="3508B4B5" w14:textId="77777777" w:rsidR="00C479AE" w:rsidRPr="00A11126" w:rsidRDefault="00C479AE" w:rsidP="004745A6">
      <w:pPr>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(2)</w:t>
      </w:r>
      <w:r w:rsidRPr="00A11126">
        <w:rPr>
          <w:rFonts w:asciiTheme="minorHAnsi" w:hAnsiTheme="minorHAnsi" w:cs="Tahoma"/>
          <w:sz w:val="23"/>
          <w:szCs w:val="23"/>
        </w:rPr>
        <w:tab/>
        <w:t>Membership is constituted in the following categories:</w:t>
      </w:r>
    </w:p>
    <w:p w14:paraId="2A0946F7" w14:textId="77777777" w:rsidR="00C479AE" w:rsidRPr="00A11126" w:rsidRDefault="00EF32D0" w:rsidP="004745A6">
      <w:pPr>
        <w:tabs>
          <w:tab w:val="left" w:pos="2268"/>
        </w:tabs>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ab/>
        <w:t>(a)</w:t>
      </w:r>
      <w:r w:rsidRPr="00A11126">
        <w:rPr>
          <w:rFonts w:asciiTheme="minorHAnsi" w:hAnsiTheme="minorHAnsi" w:cs="Tahoma"/>
          <w:sz w:val="23"/>
          <w:szCs w:val="23"/>
        </w:rPr>
        <w:tab/>
        <w:t>Full, open only to Full M</w:t>
      </w:r>
      <w:r w:rsidR="00C479AE" w:rsidRPr="00A11126">
        <w:rPr>
          <w:rFonts w:asciiTheme="minorHAnsi" w:hAnsiTheme="minorHAnsi" w:cs="Tahoma"/>
          <w:sz w:val="23"/>
          <w:szCs w:val="23"/>
        </w:rPr>
        <w:t>embers of the Students’ Union;</w:t>
      </w:r>
    </w:p>
    <w:p w14:paraId="40F448F3" w14:textId="77777777" w:rsidR="00C479AE" w:rsidRPr="00A11126" w:rsidRDefault="00C479AE" w:rsidP="004745A6">
      <w:pPr>
        <w:tabs>
          <w:tab w:val="left" w:pos="2268"/>
        </w:tabs>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t>Associat</w:t>
      </w:r>
      <w:r w:rsidR="00EF32D0" w:rsidRPr="00A11126">
        <w:rPr>
          <w:rFonts w:asciiTheme="minorHAnsi" w:hAnsiTheme="minorHAnsi" w:cs="Tahoma"/>
          <w:sz w:val="23"/>
          <w:szCs w:val="23"/>
        </w:rPr>
        <w:t>e, open to Associate Members</w:t>
      </w:r>
      <w:r w:rsidRPr="00A11126">
        <w:rPr>
          <w:rFonts w:asciiTheme="minorHAnsi" w:hAnsiTheme="minorHAnsi" w:cs="Tahoma"/>
          <w:sz w:val="23"/>
          <w:szCs w:val="23"/>
        </w:rPr>
        <w:t xml:space="preserve"> of the Students’ Union, and to those students </w:t>
      </w:r>
      <w:proofErr w:type="gramStart"/>
      <w:r w:rsidRPr="00A11126">
        <w:rPr>
          <w:rFonts w:asciiTheme="minorHAnsi" w:hAnsiTheme="minorHAnsi" w:cs="Tahoma"/>
          <w:sz w:val="23"/>
          <w:szCs w:val="23"/>
        </w:rPr>
        <w:t>of</w:t>
      </w:r>
      <w:proofErr w:type="gramEnd"/>
      <w:r w:rsidRPr="00A11126">
        <w:rPr>
          <w:rFonts w:asciiTheme="minorHAnsi" w:hAnsiTheme="minorHAnsi" w:cs="Tahoma"/>
          <w:sz w:val="23"/>
          <w:szCs w:val="23"/>
        </w:rPr>
        <w:t xml:space="preserve"> the University who have </w:t>
      </w:r>
      <w:r w:rsidR="00C6625F" w:rsidRPr="00A11126">
        <w:rPr>
          <w:rFonts w:asciiTheme="minorHAnsi" w:hAnsiTheme="minorHAnsi" w:cs="Tahoma"/>
          <w:sz w:val="23"/>
          <w:szCs w:val="23"/>
        </w:rPr>
        <w:t>e</w:t>
      </w:r>
      <w:r w:rsidR="00E114B0" w:rsidRPr="00A11126">
        <w:rPr>
          <w:rFonts w:asciiTheme="minorHAnsi" w:hAnsiTheme="minorHAnsi" w:cs="Tahoma"/>
          <w:sz w:val="23"/>
          <w:szCs w:val="23"/>
        </w:rPr>
        <w:t>xercised their right not to be</w:t>
      </w:r>
      <w:r w:rsidRPr="00A11126">
        <w:rPr>
          <w:rFonts w:asciiTheme="minorHAnsi" w:hAnsiTheme="minorHAnsi" w:cs="Tahoma"/>
          <w:sz w:val="23"/>
          <w:szCs w:val="23"/>
        </w:rPr>
        <w:t xml:space="preserve"> member</w:t>
      </w:r>
      <w:r w:rsidR="00E114B0" w:rsidRPr="00A11126">
        <w:rPr>
          <w:rFonts w:asciiTheme="minorHAnsi" w:hAnsiTheme="minorHAnsi" w:cs="Tahoma"/>
          <w:sz w:val="23"/>
          <w:szCs w:val="23"/>
        </w:rPr>
        <w:t>s</w:t>
      </w:r>
      <w:r w:rsidRPr="00A11126">
        <w:rPr>
          <w:rFonts w:asciiTheme="minorHAnsi" w:hAnsiTheme="minorHAnsi" w:cs="Tahoma"/>
          <w:sz w:val="23"/>
          <w:szCs w:val="23"/>
        </w:rPr>
        <w:t xml:space="preserve"> of the Students’ Union.</w:t>
      </w:r>
    </w:p>
    <w:p w14:paraId="769F563C" w14:textId="77777777" w:rsidR="00C479AE" w:rsidRPr="00A11126" w:rsidRDefault="00EF32D0" w:rsidP="004745A6">
      <w:pPr>
        <w:tabs>
          <w:tab w:val="left" w:pos="2268"/>
        </w:tabs>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lastRenderedPageBreak/>
        <w:t>(3)</w:t>
      </w:r>
      <w:r w:rsidRPr="00A11126">
        <w:rPr>
          <w:rFonts w:asciiTheme="minorHAnsi" w:hAnsiTheme="minorHAnsi" w:cs="Tahoma"/>
          <w:sz w:val="23"/>
          <w:szCs w:val="23"/>
        </w:rPr>
        <w:tab/>
        <w:t>Only Full M</w:t>
      </w:r>
      <w:r w:rsidR="00C479AE" w:rsidRPr="00A11126">
        <w:rPr>
          <w:rFonts w:asciiTheme="minorHAnsi" w:hAnsiTheme="minorHAnsi" w:cs="Tahoma"/>
          <w:sz w:val="23"/>
          <w:szCs w:val="23"/>
        </w:rPr>
        <w:t xml:space="preserve">embers are entitled to be </w:t>
      </w:r>
      <w:r w:rsidR="00532C67" w:rsidRPr="00A11126">
        <w:rPr>
          <w:rFonts w:asciiTheme="minorHAnsi" w:hAnsiTheme="minorHAnsi" w:cs="Tahoma"/>
          <w:sz w:val="23"/>
          <w:szCs w:val="23"/>
        </w:rPr>
        <w:t xml:space="preserve">elected </w:t>
      </w:r>
      <w:r w:rsidR="00E114B0" w:rsidRPr="00A11126">
        <w:rPr>
          <w:rFonts w:asciiTheme="minorHAnsi" w:hAnsiTheme="minorHAnsi" w:cs="Tahoma"/>
          <w:sz w:val="23"/>
          <w:szCs w:val="23"/>
        </w:rPr>
        <w:t>to</w:t>
      </w:r>
      <w:r w:rsidR="00532C67" w:rsidRPr="00A11126">
        <w:rPr>
          <w:rFonts w:asciiTheme="minorHAnsi" w:hAnsiTheme="minorHAnsi" w:cs="Tahoma"/>
          <w:sz w:val="23"/>
          <w:szCs w:val="23"/>
        </w:rPr>
        <w:t xml:space="preserve"> the Committee</w:t>
      </w:r>
      <w:r w:rsidR="000621C9" w:rsidRPr="00A11126">
        <w:rPr>
          <w:rFonts w:asciiTheme="minorHAnsi" w:hAnsiTheme="minorHAnsi" w:cs="Tahoma"/>
          <w:sz w:val="23"/>
          <w:szCs w:val="23"/>
        </w:rPr>
        <w:t>, or to propose, discuss</w:t>
      </w:r>
      <w:r w:rsidR="00C479AE" w:rsidRPr="00A11126">
        <w:rPr>
          <w:rFonts w:asciiTheme="minorHAnsi" w:hAnsiTheme="minorHAnsi" w:cs="Tahoma"/>
          <w:sz w:val="23"/>
          <w:szCs w:val="23"/>
        </w:rPr>
        <w:t xml:space="preserve"> and vote at a General Meeting.  These are the so</w:t>
      </w:r>
      <w:r w:rsidRPr="00A11126">
        <w:rPr>
          <w:rFonts w:asciiTheme="minorHAnsi" w:hAnsiTheme="minorHAnsi" w:cs="Tahoma"/>
          <w:sz w:val="23"/>
          <w:szCs w:val="23"/>
        </w:rPr>
        <w:t>le privileges afforded to the Full M</w:t>
      </w:r>
      <w:r w:rsidR="00C479AE" w:rsidRPr="00A11126">
        <w:rPr>
          <w:rFonts w:asciiTheme="minorHAnsi" w:hAnsiTheme="minorHAnsi" w:cs="Tahoma"/>
          <w:sz w:val="23"/>
          <w:szCs w:val="23"/>
        </w:rPr>
        <w:t xml:space="preserve">embers over any other category of </w:t>
      </w:r>
      <w:r w:rsidR="0071515E" w:rsidRPr="00A11126">
        <w:rPr>
          <w:rFonts w:asciiTheme="minorHAnsi" w:hAnsiTheme="minorHAnsi" w:cs="Tahoma"/>
          <w:sz w:val="23"/>
          <w:szCs w:val="23"/>
        </w:rPr>
        <w:t>Membership</w:t>
      </w:r>
      <w:r w:rsidR="00C479AE" w:rsidRPr="00A11126">
        <w:rPr>
          <w:rFonts w:asciiTheme="minorHAnsi" w:hAnsiTheme="minorHAnsi" w:cs="Tahoma"/>
          <w:sz w:val="23"/>
          <w:szCs w:val="23"/>
        </w:rPr>
        <w:t>.</w:t>
      </w:r>
    </w:p>
    <w:p w14:paraId="59BC3255"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(4)</w:t>
      </w:r>
      <w:r w:rsidRPr="00A11126">
        <w:rPr>
          <w:rFonts w:asciiTheme="minorHAnsi" w:hAnsiTheme="minorHAnsi" w:cs="Tahoma"/>
          <w:sz w:val="23"/>
          <w:szCs w:val="23"/>
        </w:rPr>
        <w:tab/>
        <w:t xml:space="preserve">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may charge a fee for admission to </w:t>
      </w:r>
      <w:r w:rsidR="0071515E" w:rsidRPr="00A11126">
        <w:rPr>
          <w:rFonts w:asciiTheme="minorHAnsi" w:hAnsiTheme="minorHAnsi" w:cs="Tahoma"/>
          <w:sz w:val="23"/>
          <w:szCs w:val="23"/>
        </w:rPr>
        <w:t>Membership</w:t>
      </w:r>
      <w:r w:rsidRPr="00A11126">
        <w:rPr>
          <w:rFonts w:asciiTheme="minorHAnsi" w:hAnsiTheme="minorHAnsi" w:cs="Tahoma"/>
          <w:sz w:val="23"/>
          <w:szCs w:val="23"/>
        </w:rPr>
        <w:t xml:space="preserve">, which may be set by a Meeting of the </w:t>
      </w:r>
      <w:r w:rsidR="00532C67" w:rsidRPr="00A11126">
        <w:rPr>
          <w:rFonts w:asciiTheme="minorHAnsi" w:hAnsiTheme="minorHAnsi" w:cs="Tahoma"/>
          <w:sz w:val="23"/>
          <w:szCs w:val="23"/>
        </w:rPr>
        <w:t>Committee</w:t>
      </w:r>
      <w:r w:rsidRPr="00A11126">
        <w:rPr>
          <w:rFonts w:asciiTheme="minorHAnsi" w:hAnsiTheme="minorHAnsi" w:cs="Tahoma"/>
          <w:sz w:val="23"/>
          <w:szCs w:val="23"/>
        </w:rPr>
        <w:t>.</w:t>
      </w:r>
    </w:p>
    <w:p w14:paraId="23E3CE82" w14:textId="77777777" w:rsidR="00C479AE" w:rsidRPr="00A11126" w:rsidRDefault="00C479AE" w:rsidP="00E114B0">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1C04EA" w:rsidRPr="00A11126">
        <w:rPr>
          <w:rFonts w:asciiTheme="minorHAnsi" w:hAnsiTheme="minorHAnsi" w:cs="Tahoma"/>
          <w:sz w:val="23"/>
          <w:szCs w:val="23"/>
        </w:rPr>
        <w:t>5</w:t>
      </w:r>
      <w:r w:rsidRPr="00A11126">
        <w:rPr>
          <w:rFonts w:asciiTheme="minorHAnsi" w:hAnsiTheme="minorHAnsi" w:cs="Tahoma"/>
          <w:sz w:val="23"/>
          <w:szCs w:val="23"/>
        </w:rPr>
        <w:t>)</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Committee</w:t>
      </w:r>
      <w:r w:rsidR="001C04EA" w:rsidRPr="00A11126">
        <w:rPr>
          <w:rFonts w:asciiTheme="minorHAnsi" w:hAnsiTheme="minorHAnsi" w:cs="Tahoma"/>
          <w:sz w:val="23"/>
          <w:szCs w:val="23"/>
        </w:rPr>
        <w:t xml:space="preserve"> must keep a</w:t>
      </w:r>
      <w:r w:rsidR="00E114B0" w:rsidRPr="00A11126">
        <w:rPr>
          <w:rFonts w:asciiTheme="minorHAnsi" w:hAnsiTheme="minorHAnsi" w:cs="Tahoma"/>
          <w:sz w:val="23"/>
          <w:szCs w:val="23"/>
        </w:rPr>
        <w:t xml:space="preserve"> register</w:t>
      </w:r>
      <w:r w:rsidR="001C04EA" w:rsidRPr="00A11126">
        <w:rPr>
          <w:rFonts w:asciiTheme="minorHAnsi" w:hAnsiTheme="minorHAnsi" w:cs="Tahoma"/>
          <w:sz w:val="23"/>
          <w:szCs w:val="23"/>
        </w:rPr>
        <w:t xml:space="preserve"> of members (</w:t>
      </w:r>
      <w:r w:rsidR="00E114B0" w:rsidRPr="00A11126">
        <w:rPr>
          <w:rFonts w:asciiTheme="minorHAnsi" w:hAnsiTheme="minorHAnsi" w:cs="Tahoma"/>
          <w:sz w:val="23"/>
          <w:szCs w:val="23"/>
        </w:rPr>
        <w:t>‘the register’</w:t>
      </w:r>
      <w:r w:rsidR="001C04EA" w:rsidRPr="00A11126">
        <w:rPr>
          <w:rFonts w:asciiTheme="minorHAnsi" w:hAnsiTheme="minorHAnsi" w:cs="Tahoma"/>
          <w:sz w:val="23"/>
          <w:szCs w:val="23"/>
        </w:rPr>
        <w:t xml:space="preserve">) on the Student Groups Hub provided by </w:t>
      </w:r>
      <w:r w:rsidR="00EE0AA5">
        <w:rPr>
          <w:rFonts w:asciiTheme="minorHAnsi" w:hAnsiTheme="minorHAnsi" w:cs="Tahoma"/>
          <w:sz w:val="23"/>
          <w:szCs w:val="23"/>
        </w:rPr>
        <w:t>the Students’ Union</w:t>
      </w:r>
      <w:r w:rsidR="001C04EA" w:rsidRPr="00A11126">
        <w:rPr>
          <w:rFonts w:asciiTheme="minorHAnsi" w:hAnsiTheme="minorHAnsi" w:cs="Tahoma"/>
          <w:sz w:val="23"/>
          <w:szCs w:val="23"/>
        </w:rPr>
        <w:t xml:space="preserve"> at </w:t>
      </w:r>
      <w:hyperlink r:id="rId10" w:history="1">
        <w:r w:rsidR="00500F09" w:rsidRPr="007C433C">
          <w:rPr>
            <w:rStyle w:val="Hyperlink"/>
            <w:rFonts w:asciiTheme="minorHAnsi" w:hAnsiTheme="minorHAnsi" w:cs="Tahoma"/>
            <w:sz w:val="23"/>
            <w:szCs w:val="23"/>
          </w:rPr>
          <w:t>www.susu.org</w:t>
        </w:r>
      </w:hyperlink>
      <w:r w:rsidR="001C04EA" w:rsidRPr="00A11126">
        <w:rPr>
          <w:rFonts w:asciiTheme="minorHAnsi" w:hAnsiTheme="minorHAnsi" w:cs="Tahoma"/>
          <w:sz w:val="23"/>
          <w:szCs w:val="23"/>
        </w:rPr>
        <w:t>.</w:t>
      </w:r>
    </w:p>
    <w:p w14:paraId="75760CB7" w14:textId="77777777" w:rsidR="00C479AE" w:rsidRPr="00A11126" w:rsidRDefault="00C479AE" w:rsidP="004745A6">
      <w:pPr>
        <w:tabs>
          <w:tab w:val="left" w:pos="1701"/>
        </w:tabs>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1C04EA" w:rsidRPr="00A11126">
        <w:rPr>
          <w:rFonts w:asciiTheme="minorHAnsi" w:hAnsiTheme="minorHAnsi" w:cs="Tahoma"/>
          <w:sz w:val="23"/>
          <w:szCs w:val="23"/>
        </w:rPr>
        <w:t>6</w:t>
      </w:r>
      <w:r w:rsidRPr="00A11126">
        <w:rPr>
          <w:rFonts w:asciiTheme="minorHAnsi" w:hAnsiTheme="minorHAnsi" w:cs="Tahoma"/>
          <w:sz w:val="23"/>
          <w:szCs w:val="23"/>
        </w:rPr>
        <w:t>)</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Committee</w:t>
      </w:r>
      <w:r w:rsidRPr="00A11126">
        <w:rPr>
          <w:rFonts w:asciiTheme="minorHAnsi" w:hAnsiTheme="minorHAnsi" w:cs="Tahoma"/>
          <w:sz w:val="23"/>
          <w:szCs w:val="23"/>
        </w:rPr>
        <w:t xml:space="preserve"> may only refuse an application for </w:t>
      </w:r>
      <w:r w:rsidR="0071515E" w:rsidRPr="00A11126">
        <w:rPr>
          <w:rFonts w:asciiTheme="minorHAnsi" w:hAnsiTheme="minorHAnsi" w:cs="Tahoma"/>
          <w:sz w:val="23"/>
          <w:szCs w:val="23"/>
        </w:rPr>
        <w:t>Membership</w:t>
      </w:r>
      <w:r w:rsidRPr="00A11126">
        <w:rPr>
          <w:rFonts w:asciiTheme="minorHAnsi" w:hAnsiTheme="minorHAnsi" w:cs="Tahoma"/>
          <w:sz w:val="23"/>
          <w:szCs w:val="23"/>
        </w:rPr>
        <w:t xml:space="preserve"> if, acting reasonably and properly, they consider it to be in the best interests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to refuse the application.</w:t>
      </w:r>
    </w:p>
    <w:p w14:paraId="4CD2D139" w14:textId="77777777" w:rsidR="00C479AE" w:rsidRPr="00A11126" w:rsidRDefault="00C479AE" w:rsidP="004745A6">
      <w:pPr>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1C04EA" w:rsidRPr="00A11126">
        <w:rPr>
          <w:rFonts w:asciiTheme="minorHAnsi" w:hAnsiTheme="minorHAnsi" w:cs="Tahoma"/>
          <w:sz w:val="23"/>
          <w:szCs w:val="23"/>
        </w:rPr>
        <w:t>7</w:t>
      </w:r>
      <w:r w:rsidRPr="00A11126">
        <w:rPr>
          <w:rFonts w:asciiTheme="minorHAnsi" w:hAnsiTheme="minorHAnsi" w:cs="Tahoma"/>
          <w:sz w:val="23"/>
          <w:szCs w:val="23"/>
        </w:rPr>
        <w:t>)</w:t>
      </w:r>
      <w:r w:rsidRPr="00A11126">
        <w:rPr>
          <w:rFonts w:asciiTheme="minorHAnsi" w:hAnsiTheme="minorHAnsi" w:cs="Tahoma"/>
          <w:sz w:val="23"/>
          <w:szCs w:val="23"/>
        </w:rPr>
        <w:tab/>
        <w:t>Membership is terminated if:</w:t>
      </w:r>
    </w:p>
    <w:p w14:paraId="4EB16494" w14:textId="77777777" w:rsidR="00C479AE" w:rsidRPr="00A11126" w:rsidRDefault="00E81AF9" w:rsidP="004745A6">
      <w:pPr>
        <w:pStyle w:val="ListParagraph"/>
        <w:numPr>
          <w:ilvl w:val="0"/>
          <w:numId w:val="1"/>
        </w:numPr>
        <w:autoSpaceDE w:val="0"/>
        <w:autoSpaceDN w:val="0"/>
        <w:adjustRightInd w:val="0"/>
        <w:spacing w:after="100" w:line="276" w:lineRule="auto"/>
        <w:ind w:left="2268" w:hanging="567"/>
        <w:contextualSpacing w:val="0"/>
        <w:jc w:val="both"/>
        <w:rPr>
          <w:rFonts w:asciiTheme="minorHAnsi" w:hAnsiTheme="minorHAnsi" w:cs="Tahoma"/>
          <w:sz w:val="23"/>
          <w:szCs w:val="23"/>
        </w:rPr>
      </w:pPr>
      <w:r>
        <w:rPr>
          <w:rFonts w:asciiTheme="minorHAnsi" w:hAnsiTheme="minorHAnsi" w:cs="Tahoma"/>
          <w:sz w:val="23"/>
          <w:szCs w:val="23"/>
        </w:rPr>
        <w:t>t</w:t>
      </w:r>
      <w:r w:rsidR="0071515E" w:rsidRPr="00A11126">
        <w:rPr>
          <w:rFonts w:asciiTheme="minorHAnsi" w:hAnsiTheme="minorHAnsi" w:cs="Tahoma"/>
          <w:sz w:val="23"/>
          <w:szCs w:val="23"/>
        </w:rPr>
        <w:t>he M</w:t>
      </w:r>
      <w:r w:rsidR="00C479AE" w:rsidRPr="00A11126">
        <w:rPr>
          <w:rFonts w:asciiTheme="minorHAnsi" w:hAnsiTheme="minorHAnsi" w:cs="Tahoma"/>
          <w:sz w:val="23"/>
          <w:szCs w:val="23"/>
        </w:rPr>
        <w:t xml:space="preserve">ember resigns by written notice to the </w:t>
      </w:r>
      <w:r w:rsidR="00E114B0" w:rsidRPr="00A11126">
        <w:rPr>
          <w:rFonts w:asciiTheme="minorHAnsi" w:hAnsiTheme="minorHAnsi" w:cs="Tahoma"/>
          <w:sz w:val="23"/>
          <w:szCs w:val="23"/>
        </w:rPr>
        <w:t>Committee</w:t>
      </w:r>
      <w:r w:rsidR="00196516" w:rsidRPr="00A11126">
        <w:rPr>
          <w:rFonts w:asciiTheme="minorHAnsi" w:hAnsiTheme="minorHAnsi" w:cs="Tahoma"/>
          <w:sz w:val="23"/>
          <w:szCs w:val="23"/>
        </w:rPr>
        <w:t>.</w:t>
      </w:r>
    </w:p>
    <w:p w14:paraId="066C58B0" w14:textId="77777777" w:rsidR="00C479AE" w:rsidRPr="00A11126" w:rsidRDefault="00E81AF9" w:rsidP="004745A6">
      <w:pPr>
        <w:pStyle w:val="ListParagraph"/>
        <w:numPr>
          <w:ilvl w:val="0"/>
          <w:numId w:val="1"/>
        </w:numPr>
        <w:autoSpaceDE w:val="0"/>
        <w:autoSpaceDN w:val="0"/>
        <w:adjustRightInd w:val="0"/>
        <w:spacing w:after="100" w:line="276" w:lineRule="auto"/>
        <w:ind w:left="2268" w:hanging="567"/>
        <w:contextualSpacing w:val="0"/>
        <w:jc w:val="both"/>
        <w:rPr>
          <w:rFonts w:asciiTheme="minorHAnsi" w:hAnsiTheme="minorHAnsi" w:cs="Tahoma"/>
          <w:sz w:val="23"/>
          <w:szCs w:val="23"/>
        </w:rPr>
      </w:pPr>
      <w:r>
        <w:rPr>
          <w:rFonts w:asciiTheme="minorHAnsi" w:hAnsiTheme="minorHAnsi" w:cs="Tahoma"/>
          <w:sz w:val="23"/>
          <w:szCs w:val="23"/>
        </w:rPr>
        <w:t>a</w:t>
      </w:r>
      <w:r w:rsidR="00EF32D0" w:rsidRPr="00A11126">
        <w:rPr>
          <w:rFonts w:asciiTheme="minorHAnsi" w:hAnsiTheme="minorHAnsi" w:cs="Tahoma"/>
          <w:sz w:val="23"/>
          <w:szCs w:val="23"/>
        </w:rPr>
        <w:t>ny sum due from the M</w:t>
      </w:r>
      <w:r w:rsidR="00C479AE" w:rsidRPr="00A11126">
        <w:rPr>
          <w:rFonts w:asciiTheme="minorHAnsi" w:hAnsiTheme="minorHAnsi" w:cs="Tahoma"/>
          <w:sz w:val="23"/>
          <w:szCs w:val="23"/>
        </w:rPr>
        <w:t xml:space="preserve">ember to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 is not paid in full with</w:t>
      </w:r>
      <w:r w:rsidR="00196516" w:rsidRPr="00A11126">
        <w:rPr>
          <w:rFonts w:asciiTheme="minorHAnsi" w:hAnsiTheme="minorHAnsi" w:cs="Tahoma"/>
          <w:sz w:val="23"/>
          <w:szCs w:val="23"/>
        </w:rPr>
        <w:t>in six months of it falling due.</w:t>
      </w:r>
    </w:p>
    <w:p w14:paraId="05930007" w14:textId="77777777" w:rsidR="00C479AE" w:rsidRPr="00A11126" w:rsidRDefault="00E81AF9" w:rsidP="004745A6">
      <w:pPr>
        <w:pStyle w:val="ListParagraph"/>
        <w:numPr>
          <w:ilvl w:val="0"/>
          <w:numId w:val="1"/>
        </w:numPr>
        <w:autoSpaceDE w:val="0"/>
        <w:autoSpaceDN w:val="0"/>
        <w:adjustRightInd w:val="0"/>
        <w:spacing w:after="100" w:line="276" w:lineRule="auto"/>
        <w:ind w:left="2268" w:hanging="567"/>
        <w:contextualSpacing w:val="0"/>
        <w:jc w:val="both"/>
        <w:rPr>
          <w:rFonts w:asciiTheme="minorHAnsi" w:hAnsiTheme="minorHAnsi" w:cs="Tahoma"/>
          <w:sz w:val="23"/>
          <w:szCs w:val="23"/>
        </w:rPr>
      </w:pPr>
      <w:r>
        <w:rPr>
          <w:rFonts w:asciiTheme="minorHAnsi" w:hAnsiTheme="minorHAnsi" w:cs="Tahoma"/>
          <w:sz w:val="23"/>
          <w:szCs w:val="23"/>
        </w:rPr>
        <w:t>a</w:t>
      </w:r>
      <w:r w:rsidR="00EF32D0" w:rsidRPr="00A11126">
        <w:rPr>
          <w:rFonts w:asciiTheme="minorHAnsi" w:hAnsiTheme="minorHAnsi" w:cs="Tahoma"/>
          <w:sz w:val="23"/>
          <w:szCs w:val="23"/>
        </w:rPr>
        <w:t xml:space="preserve"> </w:t>
      </w:r>
      <w:proofErr w:type="gramStart"/>
      <w:r w:rsidR="00EF32D0" w:rsidRPr="00A11126">
        <w:rPr>
          <w:rFonts w:asciiTheme="minorHAnsi" w:hAnsiTheme="minorHAnsi" w:cs="Tahoma"/>
          <w:sz w:val="23"/>
          <w:szCs w:val="23"/>
        </w:rPr>
        <w:t>M</w:t>
      </w:r>
      <w:r w:rsidR="00C479AE" w:rsidRPr="00A11126">
        <w:rPr>
          <w:rFonts w:asciiTheme="minorHAnsi" w:hAnsiTheme="minorHAnsi" w:cs="Tahoma"/>
          <w:sz w:val="23"/>
          <w:szCs w:val="23"/>
        </w:rPr>
        <w:t>ember</w:t>
      </w:r>
      <w:proofErr w:type="gramEnd"/>
      <w:r w:rsidR="00C479AE" w:rsidRPr="00A11126">
        <w:rPr>
          <w:rFonts w:asciiTheme="minorHAnsi" w:hAnsiTheme="minorHAnsi" w:cs="Tahoma"/>
          <w:sz w:val="23"/>
          <w:szCs w:val="23"/>
        </w:rPr>
        <w:t xml:space="preserve"> ceases to be qualified f</w:t>
      </w:r>
      <w:r w:rsidR="00196516" w:rsidRPr="00A11126">
        <w:rPr>
          <w:rFonts w:asciiTheme="minorHAnsi" w:hAnsiTheme="minorHAnsi" w:cs="Tahoma"/>
          <w:sz w:val="23"/>
          <w:szCs w:val="23"/>
        </w:rPr>
        <w:t xml:space="preserve">or their category of </w:t>
      </w:r>
      <w:r w:rsidR="0071515E" w:rsidRPr="00A11126">
        <w:rPr>
          <w:rFonts w:asciiTheme="minorHAnsi" w:hAnsiTheme="minorHAnsi" w:cs="Tahoma"/>
          <w:sz w:val="23"/>
          <w:szCs w:val="23"/>
        </w:rPr>
        <w:t>Membership</w:t>
      </w:r>
      <w:r w:rsidR="00196516" w:rsidRPr="00A11126">
        <w:rPr>
          <w:rFonts w:asciiTheme="minorHAnsi" w:hAnsiTheme="minorHAnsi" w:cs="Tahoma"/>
          <w:sz w:val="23"/>
          <w:szCs w:val="23"/>
        </w:rPr>
        <w:t>.</w:t>
      </w:r>
    </w:p>
    <w:p w14:paraId="7374C6D6" w14:textId="77777777" w:rsidR="00C479AE" w:rsidRPr="00A11126" w:rsidRDefault="00E81AF9" w:rsidP="004745A6">
      <w:pPr>
        <w:pStyle w:val="ListParagraph"/>
        <w:numPr>
          <w:ilvl w:val="0"/>
          <w:numId w:val="1"/>
        </w:numPr>
        <w:autoSpaceDE w:val="0"/>
        <w:autoSpaceDN w:val="0"/>
        <w:adjustRightInd w:val="0"/>
        <w:spacing w:after="100" w:line="276" w:lineRule="auto"/>
        <w:ind w:left="2268" w:hanging="567"/>
        <w:contextualSpacing w:val="0"/>
        <w:jc w:val="both"/>
        <w:rPr>
          <w:rFonts w:asciiTheme="minorHAnsi" w:hAnsiTheme="minorHAnsi" w:cs="Tahoma"/>
          <w:sz w:val="23"/>
          <w:szCs w:val="23"/>
        </w:rPr>
      </w:pPr>
      <w:r>
        <w:rPr>
          <w:rFonts w:asciiTheme="minorHAnsi" w:hAnsiTheme="minorHAnsi" w:cs="Tahoma"/>
          <w:sz w:val="23"/>
          <w:szCs w:val="23"/>
        </w:rPr>
        <w:t>m</w:t>
      </w:r>
      <w:r w:rsidR="00C479AE" w:rsidRPr="00A11126">
        <w:rPr>
          <w:rFonts w:asciiTheme="minorHAnsi" w:hAnsiTheme="minorHAnsi" w:cs="Tahoma"/>
          <w:sz w:val="23"/>
          <w:szCs w:val="23"/>
        </w:rPr>
        <w:t xml:space="preserve">embership is </w:t>
      </w:r>
      <w:r w:rsidR="00EF32D0" w:rsidRPr="00A11126">
        <w:rPr>
          <w:rFonts w:asciiTheme="minorHAnsi" w:hAnsiTheme="minorHAnsi" w:cs="Tahoma"/>
          <w:sz w:val="23"/>
          <w:szCs w:val="23"/>
        </w:rPr>
        <w:t>revoked by a resolution of the M</w:t>
      </w:r>
      <w:r w:rsidR="00C479AE" w:rsidRPr="00A11126">
        <w:rPr>
          <w:rFonts w:asciiTheme="minorHAnsi" w:hAnsiTheme="minorHAnsi" w:cs="Tahoma"/>
          <w:sz w:val="23"/>
          <w:szCs w:val="23"/>
        </w:rPr>
        <w:t xml:space="preserve">embers in General Meeting or a Meeting of the </w:t>
      </w:r>
      <w:r w:rsidR="00532C67" w:rsidRPr="00A11126">
        <w:rPr>
          <w:rFonts w:asciiTheme="minorHAnsi" w:hAnsiTheme="minorHAnsi" w:cs="Tahoma"/>
          <w:sz w:val="23"/>
          <w:szCs w:val="23"/>
        </w:rPr>
        <w:t>Committee</w:t>
      </w:r>
      <w:r w:rsidR="00C479AE" w:rsidRPr="00A11126">
        <w:rPr>
          <w:rFonts w:asciiTheme="minorHAnsi" w:hAnsiTheme="minorHAnsi" w:cs="Tahoma"/>
          <w:sz w:val="23"/>
          <w:szCs w:val="23"/>
        </w:rPr>
        <w:t>, in accordance with Cla</w:t>
      </w:r>
      <w:r w:rsidR="001F5752" w:rsidRPr="00A11126">
        <w:rPr>
          <w:rFonts w:asciiTheme="minorHAnsi" w:hAnsiTheme="minorHAnsi" w:cs="Tahoma"/>
          <w:sz w:val="23"/>
          <w:szCs w:val="23"/>
        </w:rPr>
        <w:t>use 1</w:t>
      </w:r>
      <w:r w:rsidR="00913264">
        <w:rPr>
          <w:rFonts w:asciiTheme="minorHAnsi" w:hAnsiTheme="minorHAnsi" w:cs="Tahoma"/>
          <w:sz w:val="23"/>
          <w:szCs w:val="23"/>
        </w:rPr>
        <w:t>3</w:t>
      </w:r>
      <w:r w:rsidR="00193AC9" w:rsidRPr="00A11126">
        <w:rPr>
          <w:rFonts w:asciiTheme="minorHAnsi" w:hAnsiTheme="minorHAnsi" w:cs="Tahoma"/>
          <w:sz w:val="23"/>
          <w:szCs w:val="23"/>
        </w:rPr>
        <w:t>, ‘</w:t>
      </w:r>
      <w:r w:rsidR="00C479AE" w:rsidRPr="00A11126">
        <w:rPr>
          <w:rFonts w:asciiTheme="minorHAnsi" w:hAnsiTheme="minorHAnsi" w:cs="Tahoma"/>
          <w:sz w:val="23"/>
          <w:szCs w:val="23"/>
        </w:rPr>
        <w:t>Disciplinary Action</w:t>
      </w:r>
      <w:r w:rsidR="00193AC9" w:rsidRPr="00A11126">
        <w:rPr>
          <w:rFonts w:asciiTheme="minorHAnsi" w:hAnsiTheme="minorHAnsi" w:cs="Tahoma"/>
          <w:sz w:val="23"/>
          <w:szCs w:val="23"/>
        </w:rPr>
        <w:t>’</w:t>
      </w:r>
      <w:r w:rsidR="00C479AE" w:rsidRPr="00A11126">
        <w:rPr>
          <w:rFonts w:asciiTheme="minorHAnsi" w:hAnsiTheme="minorHAnsi" w:cs="Tahoma"/>
          <w:sz w:val="23"/>
          <w:szCs w:val="23"/>
        </w:rPr>
        <w:t>.</w:t>
      </w:r>
    </w:p>
    <w:p w14:paraId="61FCE5B8" w14:textId="77777777" w:rsidR="00770764" w:rsidRPr="00A11126" w:rsidRDefault="00770764" w:rsidP="004745A6">
      <w:pPr>
        <w:pStyle w:val="Heading1"/>
        <w:rPr>
          <w:rFonts w:asciiTheme="minorHAnsi" w:hAnsiTheme="minorHAnsi"/>
          <w:caps/>
        </w:rPr>
      </w:pPr>
    </w:p>
    <w:p w14:paraId="3E05A5ED" w14:textId="77777777" w:rsidR="00C479AE" w:rsidRPr="00A11126" w:rsidRDefault="00C479AE" w:rsidP="004745A6">
      <w:pPr>
        <w:pStyle w:val="Heading1"/>
        <w:rPr>
          <w:rFonts w:asciiTheme="minorHAnsi" w:hAnsiTheme="minorHAnsi"/>
          <w:caps/>
        </w:rPr>
      </w:pPr>
      <w:bookmarkStart w:id="4" w:name="_Toc369882030"/>
      <w:r w:rsidRPr="00A11126">
        <w:rPr>
          <w:rFonts w:asciiTheme="minorHAnsi" w:hAnsiTheme="minorHAnsi"/>
          <w:caps/>
        </w:rPr>
        <w:t>5.</w:t>
      </w:r>
      <w:r w:rsidRPr="00A11126">
        <w:rPr>
          <w:rFonts w:asciiTheme="minorHAnsi" w:hAnsiTheme="minorHAnsi"/>
          <w:caps/>
        </w:rPr>
        <w:tab/>
      </w:r>
      <w:r w:rsidRPr="00A11126">
        <w:rPr>
          <w:rFonts w:asciiTheme="minorHAnsi" w:hAnsiTheme="minorHAnsi"/>
        </w:rPr>
        <w:t>General Meetings</w:t>
      </w:r>
      <w:bookmarkEnd w:id="4"/>
    </w:p>
    <w:p w14:paraId="79BB4604" w14:textId="77777777" w:rsidR="00C479AE" w:rsidRPr="00A11126" w:rsidRDefault="00EF32D0" w:rsidP="004745A6">
      <w:pPr>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 xml:space="preserve">The </w:t>
      </w:r>
      <w:r w:rsidR="00C479AE" w:rsidRPr="00A11126">
        <w:rPr>
          <w:rFonts w:asciiTheme="minorHAnsi" w:hAnsiTheme="minorHAnsi" w:cs="Tahoma"/>
          <w:sz w:val="23"/>
          <w:szCs w:val="23"/>
        </w:rPr>
        <w:t xml:space="preserve">General Meeting constitute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’s highest decision-making body, </w:t>
      </w:r>
      <w:r w:rsidR="00F47560" w:rsidRPr="00A11126">
        <w:rPr>
          <w:rFonts w:asciiTheme="minorHAnsi" w:hAnsiTheme="minorHAnsi" w:cs="Tahoma"/>
          <w:sz w:val="23"/>
          <w:szCs w:val="23"/>
        </w:rPr>
        <w:t>subject to</w:t>
      </w:r>
      <w:r w:rsidR="00C479AE" w:rsidRPr="00A11126">
        <w:rPr>
          <w:rFonts w:asciiTheme="minorHAnsi" w:hAnsiTheme="minorHAnsi" w:cs="Tahoma"/>
          <w:sz w:val="23"/>
          <w:szCs w:val="23"/>
        </w:rPr>
        <w:t xml:space="preserve"> the provisions of this Constitution.</w:t>
      </w:r>
    </w:p>
    <w:p w14:paraId="207A0E40" w14:textId="77777777" w:rsidR="00C479AE" w:rsidRPr="00A11126" w:rsidRDefault="00C479AE" w:rsidP="004745A6">
      <w:pPr>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(2) </w:t>
      </w:r>
      <w:r w:rsidRPr="00A11126">
        <w:rPr>
          <w:rFonts w:asciiTheme="minorHAnsi" w:hAnsiTheme="minorHAnsi" w:cs="Tahoma"/>
          <w:sz w:val="23"/>
          <w:szCs w:val="23"/>
        </w:rPr>
        <w:tab/>
        <w:t xml:space="preserve">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must hold </w:t>
      </w:r>
      <w:r w:rsidR="00284B59" w:rsidRPr="00A11126">
        <w:rPr>
          <w:rFonts w:asciiTheme="minorHAnsi" w:hAnsiTheme="minorHAnsi" w:cs="Tahoma"/>
          <w:sz w:val="23"/>
          <w:szCs w:val="23"/>
        </w:rPr>
        <w:t>an</w:t>
      </w:r>
      <w:r w:rsidR="001C04EA" w:rsidRPr="00A11126">
        <w:rPr>
          <w:rFonts w:asciiTheme="minorHAnsi" w:hAnsiTheme="minorHAnsi" w:cs="Tahoma"/>
          <w:sz w:val="23"/>
          <w:szCs w:val="23"/>
        </w:rPr>
        <w:t xml:space="preserve"> Annual General Meeting (AGM</w:t>
      </w:r>
      <w:r w:rsidRPr="00A11126">
        <w:rPr>
          <w:rFonts w:asciiTheme="minorHAnsi" w:hAnsiTheme="minorHAnsi" w:cs="Tahoma"/>
          <w:sz w:val="23"/>
          <w:szCs w:val="23"/>
        </w:rPr>
        <w:t xml:space="preserve">) in </w:t>
      </w:r>
      <w:r w:rsidR="00377C79" w:rsidRPr="00A11126">
        <w:rPr>
          <w:rFonts w:asciiTheme="minorHAnsi" w:hAnsiTheme="minorHAnsi" w:cs="Tahoma"/>
          <w:sz w:val="23"/>
          <w:szCs w:val="23"/>
        </w:rPr>
        <w:t xml:space="preserve">each academic </w:t>
      </w:r>
      <w:r w:rsidRPr="00A11126">
        <w:rPr>
          <w:rFonts w:asciiTheme="minorHAnsi" w:hAnsiTheme="minorHAnsi" w:cs="Tahoma"/>
          <w:sz w:val="23"/>
          <w:szCs w:val="23"/>
        </w:rPr>
        <w:t>year</w:t>
      </w:r>
      <w:r w:rsidR="00377C79" w:rsidRPr="00A11126">
        <w:rPr>
          <w:rFonts w:asciiTheme="minorHAnsi" w:hAnsiTheme="minorHAnsi" w:cs="Tahoma"/>
          <w:sz w:val="23"/>
          <w:szCs w:val="23"/>
        </w:rPr>
        <w:t xml:space="preserve"> </w:t>
      </w:r>
      <w:r w:rsidRPr="00A11126">
        <w:rPr>
          <w:rFonts w:asciiTheme="minorHAnsi" w:hAnsiTheme="minorHAnsi" w:cs="Tahoma"/>
          <w:sz w:val="23"/>
          <w:szCs w:val="23"/>
        </w:rPr>
        <w:t>and not more than fifteen months may elapse between successive AGMs.</w:t>
      </w:r>
    </w:p>
    <w:p w14:paraId="05817E67" w14:textId="77777777" w:rsidR="00C479AE" w:rsidRPr="00A11126" w:rsidRDefault="00C479AE" w:rsidP="004745A6">
      <w:pPr>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DD231D">
        <w:rPr>
          <w:rFonts w:asciiTheme="minorHAnsi" w:hAnsiTheme="minorHAnsi" w:cs="Tahoma"/>
          <w:sz w:val="23"/>
          <w:szCs w:val="23"/>
        </w:rPr>
        <w:t>3</w:t>
      </w:r>
      <w:r w:rsidRPr="00A11126">
        <w:rPr>
          <w:rFonts w:asciiTheme="minorHAnsi" w:hAnsiTheme="minorHAnsi" w:cs="Tahoma"/>
          <w:sz w:val="23"/>
          <w:szCs w:val="23"/>
        </w:rPr>
        <w:t xml:space="preserve">) </w:t>
      </w:r>
      <w:r w:rsidRPr="00A11126">
        <w:rPr>
          <w:rFonts w:asciiTheme="minorHAnsi" w:hAnsiTheme="minorHAnsi" w:cs="Tahoma"/>
          <w:sz w:val="23"/>
          <w:szCs w:val="23"/>
        </w:rPr>
        <w:tab/>
        <w:t xml:space="preserve">A General Meeting that is not an Annual General Meeting is called an </w:t>
      </w:r>
      <w:r w:rsidR="001C04EA" w:rsidRPr="00A11126">
        <w:rPr>
          <w:rFonts w:asciiTheme="minorHAnsi" w:hAnsiTheme="minorHAnsi" w:cs="Tahoma"/>
          <w:sz w:val="23"/>
          <w:szCs w:val="23"/>
        </w:rPr>
        <w:t>Extraordinary General Meeting (</w:t>
      </w:r>
      <w:r w:rsidRPr="00A11126">
        <w:rPr>
          <w:rFonts w:asciiTheme="minorHAnsi" w:hAnsiTheme="minorHAnsi" w:cs="Tahoma"/>
          <w:sz w:val="23"/>
          <w:szCs w:val="23"/>
        </w:rPr>
        <w:t>EGM).</w:t>
      </w:r>
    </w:p>
    <w:p w14:paraId="53DADE07" w14:textId="77777777" w:rsidR="00C479AE" w:rsidRPr="00A11126" w:rsidRDefault="00C479AE" w:rsidP="004745A6">
      <w:pPr>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DD231D">
        <w:rPr>
          <w:rFonts w:asciiTheme="minorHAnsi" w:hAnsiTheme="minorHAnsi" w:cs="Tahoma"/>
          <w:sz w:val="23"/>
          <w:szCs w:val="23"/>
        </w:rPr>
        <w:t>4</w:t>
      </w:r>
      <w:r w:rsidRPr="00A11126">
        <w:rPr>
          <w:rFonts w:asciiTheme="minorHAnsi" w:hAnsiTheme="minorHAnsi" w:cs="Tahoma"/>
          <w:sz w:val="23"/>
          <w:szCs w:val="23"/>
        </w:rPr>
        <w:t xml:space="preserve">) </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Committee</w:t>
      </w:r>
      <w:r w:rsidRPr="00A11126">
        <w:rPr>
          <w:rFonts w:asciiTheme="minorHAnsi" w:hAnsiTheme="minorHAnsi" w:cs="Tahoma"/>
          <w:sz w:val="23"/>
          <w:szCs w:val="23"/>
        </w:rPr>
        <w:t xml:space="preserve"> may call an Extraordinary General Meeting at any time.</w:t>
      </w:r>
    </w:p>
    <w:p w14:paraId="0E849D9E" w14:textId="77777777" w:rsidR="00C479AE" w:rsidRPr="00A11126" w:rsidRDefault="00C479AE" w:rsidP="004745A6">
      <w:pPr>
        <w:tabs>
          <w:tab w:val="left" w:pos="1701"/>
        </w:tabs>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DD231D">
        <w:rPr>
          <w:rFonts w:asciiTheme="minorHAnsi" w:hAnsiTheme="minorHAnsi" w:cs="Tahoma"/>
          <w:sz w:val="23"/>
          <w:szCs w:val="23"/>
        </w:rPr>
        <w:t>5</w:t>
      </w:r>
      <w:r w:rsidRPr="00A11126">
        <w:rPr>
          <w:rFonts w:asciiTheme="minorHAnsi" w:hAnsiTheme="minorHAnsi" w:cs="Tahoma"/>
          <w:sz w:val="23"/>
          <w:szCs w:val="23"/>
        </w:rPr>
        <w:t xml:space="preserve">) </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Committee</w:t>
      </w:r>
      <w:r w:rsidRPr="00A11126">
        <w:rPr>
          <w:rFonts w:asciiTheme="minorHAnsi" w:hAnsiTheme="minorHAnsi" w:cs="Tahoma"/>
          <w:sz w:val="23"/>
          <w:szCs w:val="23"/>
        </w:rPr>
        <w:t xml:space="preserve"> must call an Extraordinary General Meeting if requested to do so in</w:t>
      </w:r>
      <w:r w:rsidR="00EF32D0" w:rsidRPr="00A11126">
        <w:rPr>
          <w:rFonts w:asciiTheme="minorHAnsi" w:hAnsiTheme="minorHAnsi" w:cs="Tahoma"/>
          <w:sz w:val="23"/>
          <w:szCs w:val="23"/>
        </w:rPr>
        <w:t xml:space="preserve"> writing by at least five Full M</w:t>
      </w:r>
      <w:r w:rsidRPr="00A11126">
        <w:rPr>
          <w:rFonts w:asciiTheme="minorHAnsi" w:hAnsiTheme="minorHAnsi" w:cs="Tahoma"/>
          <w:sz w:val="23"/>
          <w:szCs w:val="23"/>
        </w:rPr>
        <w:t xml:space="preserve">embers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w:t>
      </w:r>
    </w:p>
    <w:p w14:paraId="109F7F88" w14:textId="77777777" w:rsidR="00C479AE" w:rsidRPr="00A11126" w:rsidRDefault="00EF32D0" w:rsidP="004745A6">
      <w:pPr>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E81AF9">
        <w:rPr>
          <w:rFonts w:asciiTheme="minorHAnsi" w:hAnsiTheme="minorHAnsi" w:cs="Tahoma"/>
          <w:sz w:val="23"/>
          <w:szCs w:val="23"/>
        </w:rPr>
        <w:t>T</w:t>
      </w:r>
      <w:r w:rsidRPr="00A11126">
        <w:rPr>
          <w:rFonts w:asciiTheme="minorHAnsi" w:hAnsiTheme="minorHAnsi" w:cs="Tahoma"/>
          <w:sz w:val="23"/>
          <w:szCs w:val="23"/>
        </w:rPr>
        <w:t>he M</w:t>
      </w:r>
      <w:r w:rsidR="00C479AE" w:rsidRPr="00A11126">
        <w:rPr>
          <w:rFonts w:asciiTheme="minorHAnsi" w:hAnsiTheme="minorHAnsi" w:cs="Tahoma"/>
          <w:sz w:val="23"/>
          <w:szCs w:val="23"/>
        </w:rPr>
        <w:t>embers’ written request must state a</w:t>
      </w:r>
      <w:r w:rsidR="00934672" w:rsidRPr="00A11126">
        <w:rPr>
          <w:rFonts w:asciiTheme="minorHAnsi" w:hAnsiTheme="minorHAnsi" w:cs="Tahoma"/>
          <w:sz w:val="23"/>
          <w:szCs w:val="23"/>
        </w:rPr>
        <w:t xml:space="preserve"> complete</w:t>
      </w:r>
      <w:r w:rsidR="00C479AE" w:rsidRPr="00A11126">
        <w:rPr>
          <w:rFonts w:asciiTheme="minorHAnsi" w:hAnsiTheme="minorHAnsi" w:cs="Tahoma"/>
          <w:sz w:val="23"/>
          <w:szCs w:val="23"/>
        </w:rPr>
        <w:t xml:space="preserve"> agenda for the EGM.</w:t>
      </w:r>
    </w:p>
    <w:p w14:paraId="51EC42AC" w14:textId="77777777" w:rsidR="00C479AE" w:rsidRPr="00A11126" w:rsidRDefault="00C479AE" w:rsidP="004745A6">
      <w:pPr>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t xml:space="preserve">If the </w:t>
      </w:r>
      <w:r w:rsidR="00532C67" w:rsidRPr="00A11126">
        <w:rPr>
          <w:rFonts w:asciiTheme="minorHAnsi" w:hAnsiTheme="minorHAnsi" w:cs="Tahoma"/>
          <w:sz w:val="23"/>
          <w:szCs w:val="23"/>
        </w:rPr>
        <w:t>Committee</w:t>
      </w:r>
      <w:r w:rsidRPr="00A11126">
        <w:rPr>
          <w:rFonts w:asciiTheme="minorHAnsi" w:hAnsiTheme="minorHAnsi" w:cs="Tahoma"/>
          <w:sz w:val="23"/>
          <w:szCs w:val="23"/>
        </w:rPr>
        <w:t xml:space="preserve"> </w:t>
      </w:r>
      <w:r w:rsidR="000C7D8B" w:rsidRPr="00A11126">
        <w:rPr>
          <w:rFonts w:asciiTheme="minorHAnsi" w:hAnsiTheme="minorHAnsi" w:cs="Tahoma"/>
          <w:sz w:val="23"/>
          <w:szCs w:val="23"/>
        </w:rPr>
        <w:t>do not</w:t>
      </w:r>
      <w:r w:rsidRPr="00A11126">
        <w:rPr>
          <w:rFonts w:asciiTheme="minorHAnsi" w:hAnsiTheme="minorHAnsi" w:cs="Tahoma"/>
          <w:sz w:val="23"/>
          <w:szCs w:val="23"/>
        </w:rPr>
        <w:t xml:space="preserve"> hold an EGM within five days of the</w:t>
      </w:r>
      <w:r w:rsidR="00484648" w:rsidRPr="00A11126">
        <w:rPr>
          <w:rFonts w:asciiTheme="minorHAnsi" w:hAnsiTheme="minorHAnsi" w:cs="Tahoma"/>
          <w:sz w:val="23"/>
          <w:szCs w:val="23"/>
        </w:rPr>
        <w:t>ir receipt of the</w:t>
      </w:r>
      <w:r w:rsidRPr="00A11126">
        <w:rPr>
          <w:rFonts w:asciiTheme="minorHAnsi" w:hAnsiTheme="minorHAnsi" w:cs="Tahoma"/>
          <w:sz w:val="23"/>
          <w:szCs w:val="23"/>
        </w:rPr>
        <w:t xml:space="preserve"> </w:t>
      </w:r>
      <w:r w:rsidR="00EF32D0" w:rsidRPr="00A11126">
        <w:rPr>
          <w:rFonts w:asciiTheme="minorHAnsi" w:hAnsiTheme="minorHAnsi" w:cs="Tahoma"/>
          <w:sz w:val="23"/>
          <w:szCs w:val="23"/>
        </w:rPr>
        <w:t>M</w:t>
      </w:r>
      <w:r w:rsidR="00934672" w:rsidRPr="00A11126">
        <w:rPr>
          <w:rFonts w:asciiTheme="minorHAnsi" w:hAnsiTheme="minorHAnsi" w:cs="Tahoma"/>
          <w:sz w:val="23"/>
          <w:szCs w:val="23"/>
        </w:rPr>
        <w:t xml:space="preserve">embers’ written </w:t>
      </w:r>
      <w:r w:rsidR="00EF32D0" w:rsidRPr="00A11126">
        <w:rPr>
          <w:rFonts w:asciiTheme="minorHAnsi" w:hAnsiTheme="minorHAnsi" w:cs="Tahoma"/>
          <w:sz w:val="23"/>
          <w:szCs w:val="23"/>
        </w:rPr>
        <w:t>request, the M</w:t>
      </w:r>
      <w:r w:rsidRPr="00A11126">
        <w:rPr>
          <w:rFonts w:asciiTheme="minorHAnsi" w:hAnsiTheme="minorHAnsi" w:cs="Tahoma"/>
          <w:sz w:val="23"/>
          <w:szCs w:val="23"/>
        </w:rPr>
        <w:t xml:space="preserve">embers may proceed to hold </w:t>
      </w:r>
      <w:r w:rsidR="00484648" w:rsidRPr="00A11126">
        <w:rPr>
          <w:rFonts w:asciiTheme="minorHAnsi" w:hAnsiTheme="minorHAnsi" w:cs="Tahoma"/>
          <w:sz w:val="23"/>
          <w:szCs w:val="23"/>
        </w:rPr>
        <w:t>an EGM</w:t>
      </w:r>
      <w:r w:rsidRPr="00A11126">
        <w:rPr>
          <w:rFonts w:asciiTheme="minorHAnsi" w:hAnsiTheme="minorHAnsi" w:cs="Tahoma"/>
          <w:sz w:val="23"/>
          <w:szCs w:val="23"/>
        </w:rPr>
        <w:t xml:space="preserve"> </w:t>
      </w:r>
      <w:r w:rsidR="00934672" w:rsidRPr="00A11126">
        <w:rPr>
          <w:rFonts w:asciiTheme="minorHAnsi" w:hAnsiTheme="minorHAnsi" w:cs="Tahoma"/>
          <w:sz w:val="23"/>
          <w:szCs w:val="23"/>
        </w:rPr>
        <w:t xml:space="preserve">in accordance with </w:t>
      </w:r>
      <w:r w:rsidR="00193AC9" w:rsidRPr="00A11126">
        <w:rPr>
          <w:rFonts w:asciiTheme="minorHAnsi" w:hAnsiTheme="minorHAnsi" w:cs="Tahoma"/>
          <w:sz w:val="23"/>
          <w:szCs w:val="23"/>
        </w:rPr>
        <w:t>Clause 6, ‘Proceedings of General Meetings’</w:t>
      </w:r>
      <w:r w:rsidRPr="00A11126">
        <w:rPr>
          <w:rFonts w:asciiTheme="minorHAnsi" w:hAnsiTheme="minorHAnsi" w:cs="Tahoma"/>
          <w:sz w:val="23"/>
          <w:szCs w:val="23"/>
        </w:rPr>
        <w:t xml:space="preserve">. </w:t>
      </w:r>
    </w:p>
    <w:p w14:paraId="6FC69826" w14:textId="77777777" w:rsidR="00770764" w:rsidRPr="00A11126" w:rsidRDefault="00770764" w:rsidP="004745A6">
      <w:pPr>
        <w:pStyle w:val="Heading1"/>
        <w:rPr>
          <w:rFonts w:asciiTheme="minorHAnsi" w:hAnsiTheme="minorHAnsi"/>
        </w:rPr>
      </w:pPr>
    </w:p>
    <w:p w14:paraId="30C7D793" w14:textId="77777777" w:rsidR="00C479AE" w:rsidRPr="00A11126" w:rsidRDefault="00C479AE" w:rsidP="004745A6">
      <w:pPr>
        <w:pStyle w:val="Heading1"/>
        <w:rPr>
          <w:rFonts w:asciiTheme="minorHAnsi" w:hAnsiTheme="minorHAnsi"/>
        </w:rPr>
      </w:pPr>
      <w:bookmarkStart w:id="5" w:name="_Toc369882031"/>
      <w:r w:rsidRPr="00A11126">
        <w:rPr>
          <w:rFonts w:asciiTheme="minorHAnsi" w:hAnsiTheme="minorHAnsi"/>
        </w:rPr>
        <w:t xml:space="preserve">6. </w:t>
      </w:r>
      <w:r w:rsidRPr="00A11126">
        <w:rPr>
          <w:rFonts w:asciiTheme="minorHAnsi" w:hAnsiTheme="minorHAnsi"/>
        </w:rPr>
        <w:tab/>
        <w:t>Proceedings of General Meetings</w:t>
      </w:r>
      <w:bookmarkEnd w:id="5"/>
    </w:p>
    <w:p w14:paraId="7DA60049" w14:textId="77777777" w:rsidR="00C479AE" w:rsidRPr="00A11126" w:rsidRDefault="00C479AE" w:rsidP="004745A6">
      <w:pPr>
        <w:autoSpaceDE w:val="0"/>
        <w:autoSpaceDN w:val="0"/>
        <w:adjustRightInd w:val="0"/>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Notice:</w:t>
      </w:r>
    </w:p>
    <w:p w14:paraId="6465E136" w14:textId="77777777" w:rsidR="00C479AE" w:rsidRPr="00A11126" w:rsidRDefault="00C479AE" w:rsidP="004745A6">
      <w:pPr>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lastRenderedPageBreak/>
        <w:t>(a)</w:t>
      </w:r>
      <w:r w:rsidRPr="00A11126">
        <w:rPr>
          <w:rFonts w:asciiTheme="minorHAnsi" w:hAnsiTheme="minorHAnsi" w:cs="Tahoma"/>
          <w:sz w:val="23"/>
          <w:szCs w:val="23"/>
        </w:rPr>
        <w:tab/>
        <w:t xml:space="preserve">The minimum period of notice required to hold an Annual General Meeting is ten days.  The minimum period of notice required to hold an Extraordinary General Meeting is </w:t>
      </w:r>
      <w:r w:rsidR="00EF32D0" w:rsidRPr="00A11126">
        <w:rPr>
          <w:rFonts w:asciiTheme="minorHAnsi" w:hAnsiTheme="minorHAnsi" w:cs="Tahoma"/>
          <w:sz w:val="23"/>
          <w:szCs w:val="23"/>
        </w:rPr>
        <w:t>three days</w:t>
      </w:r>
      <w:r w:rsidRPr="00A11126">
        <w:rPr>
          <w:rFonts w:asciiTheme="minorHAnsi" w:hAnsiTheme="minorHAnsi" w:cs="Tahoma"/>
          <w:sz w:val="23"/>
          <w:szCs w:val="23"/>
        </w:rPr>
        <w:t>.</w:t>
      </w:r>
    </w:p>
    <w:p w14:paraId="337DB5A7" w14:textId="77777777" w:rsidR="00C479AE" w:rsidRPr="00A11126" w:rsidRDefault="00C479AE" w:rsidP="004745A6">
      <w:pPr>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(b) </w:t>
      </w:r>
      <w:r w:rsidRPr="00A11126">
        <w:rPr>
          <w:rFonts w:asciiTheme="minorHAnsi" w:hAnsiTheme="minorHAnsi" w:cs="Tahoma"/>
          <w:sz w:val="23"/>
          <w:szCs w:val="23"/>
        </w:rPr>
        <w:tab/>
        <w:t>The not</w:t>
      </w:r>
      <w:r w:rsidR="009C0131" w:rsidRPr="00A11126">
        <w:rPr>
          <w:rFonts w:asciiTheme="minorHAnsi" w:hAnsiTheme="minorHAnsi" w:cs="Tahoma"/>
          <w:sz w:val="23"/>
          <w:szCs w:val="23"/>
        </w:rPr>
        <w:t xml:space="preserve">ice must specify the date, time and </w:t>
      </w:r>
      <w:r w:rsidRPr="00A11126">
        <w:rPr>
          <w:rFonts w:asciiTheme="minorHAnsi" w:hAnsiTheme="minorHAnsi" w:cs="Tahoma"/>
          <w:sz w:val="23"/>
          <w:szCs w:val="23"/>
        </w:rPr>
        <w:t>plac</w:t>
      </w:r>
      <w:r w:rsidR="00484648" w:rsidRPr="00A11126">
        <w:rPr>
          <w:rFonts w:asciiTheme="minorHAnsi" w:hAnsiTheme="minorHAnsi" w:cs="Tahoma"/>
          <w:sz w:val="23"/>
          <w:szCs w:val="23"/>
        </w:rPr>
        <w:t xml:space="preserve">e of the General Meeting, and </w:t>
      </w:r>
      <w:r w:rsidR="009C0131" w:rsidRPr="00A11126">
        <w:rPr>
          <w:rFonts w:asciiTheme="minorHAnsi" w:hAnsiTheme="minorHAnsi" w:cs="Tahoma"/>
          <w:sz w:val="23"/>
          <w:szCs w:val="23"/>
        </w:rPr>
        <w:t>an agenda for the General Meeting.</w:t>
      </w:r>
    </w:p>
    <w:p w14:paraId="78AE83C2" w14:textId="77777777" w:rsidR="00C479AE" w:rsidRPr="00A11126" w:rsidRDefault="00C479AE" w:rsidP="00193AC9">
      <w:pPr>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t>If the General Meeting is to be an AGM, the notice must say so, and must invite nominations in accordance with Clause 9</w:t>
      </w:r>
      <w:r w:rsidR="00193AC9" w:rsidRPr="00A11126">
        <w:rPr>
          <w:rFonts w:asciiTheme="minorHAnsi" w:hAnsiTheme="minorHAnsi" w:cs="Tahoma"/>
          <w:sz w:val="23"/>
          <w:szCs w:val="23"/>
        </w:rPr>
        <w:t>, ‘</w:t>
      </w:r>
      <w:r w:rsidRPr="00A11126">
        <w:rPr>
          <w:rFonts w:asciiTheme="minorHAnsi" w:hAnsiTheme="minorHAnsi" w:cs="Tahoma"/>
          <w:sz w:val="23"/>
          <w:szCs w:val="23"/>
        </w:rPr>
        <w:t xml:space="preserve">Appointment of </w:t>
      </w:r>
      <w:r w:rsidR="00532C67" w:rsidRPr="00A11126">
        <w:rPr>
          <w:rFonts w:asciiTheme="minorHAnsi" w:hAnsiTheme="minorHAnsi" w:cs="Tahoma"/>
          <w:sz w:val="23"/>
          <w:szCs w:val="23"/>
        </w:rPr>
        <w:t>the Committee</w:t>
      </w:r>
      <w:r w:rsidR="00193AC9" w:rsidRPr="00A11126">
        <w:rPr>
          <w:rFonts w:asciiTheme="minorHAnsi" w:hAnsiTheme="minorHAnsi" w:cs="Tahoma"/>
          <w:sz w:val="23"/>
          <w:szCs w:val="23"/>
        </w:rPr>
        <w:t>’</w:t>
      </w:r>
      <w:r w:rsidRPr="00A11126">
        <w:rPr>
          <w:rFonts w:asciiTheme="minorHAnsi" w:hAnsiTheme="minorHAnsi" w:cs="Tahoma"/>
          <w:sz w:val="23"/>
          <w:szCs w:val="23"/>
        </w:rPr>
        <w:t xml:space="preserve">.  </w:t>
      </w:r>
    </w:p>
    <w:p w14:paraId="5A019D3D" w14:textId="77777777" w:rsidR="00934672" w:rsidRPr="00A11126" w:rsidRDefault="00C479AE" w:rsidP="00EF32D0">
      <w:pPr>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(d</w:t>
      </w:r>
      <w:r w:rsidR="00EF32D0" w:rsidRPr="00A11126">
        <w:rPr>
          <w:rFonts w:asciiTheme="minorHAnsi" w:hAnsiTheme="minorHAnsi" w:cs="Tahoma"/>
          <w:sz w:val="23"/>
          <w:szCs w:val="23"/>
        </w:rPr>
        <w:t xml:space="preserve">) </w:t>
      </w:r>
      <w:r w:rsidR="00EF32D0" w:rsidRPr="00A11126">
        <w:rPr>
          <w:rFonts w:asciiTheme="minorHAnsi" w:hAnsiTheme="minorHAnsi" w:cs="Tahoma"/>
          <w:sz w:val="23"/>
          <w:szCs w:val="23"/>
        </w:rPr>
        <w:tab/>
        <w:t>Notice must be given to all M</w:t>
      </w:r>
      <w:r w:rsidRPr="00A11126">
        <w:rPr>
          <w:rFonts w:asciiTheme="minorHAnsi" w:hAnsiTheme="minorHAnsi" w:cs="Tahoma"/>
          <w:sz w:val="23"/>
          <w:szCs w:val="23"/>
        </w:rPr>
        <w:t xml:space="preserve">embers and to the </w:t>
      </w:r>
      <w:r w:rsidR="00532C67" w:rsidRPr="00A11126">
        <w:rPr>
          <w:rFonts w:asciiTheme="minorHAnsi" w:hAnsiTheme="minorHAnsi" w:cs="Tahoma"/>
          <w:sz w:val="23"/>
          <w:szCs w:val="23"/>
        </w:rPr>
        <w:t>Committee</w:t>
      </w:r>
      <w:r w:rsidR="003A32B8" w:rsidRPr="00A11126">
        <w:rPr>
          <w:rFonts w:asciiTheme="minorHAnsi" w:hAnsiTheme="minorHAnsi" w:cs="Tahoma"/>
          <w:sz w:val="23"/>
          <w:szCs w:val="23"/>
        </w:rPr>
        <w:t xml:space="preserve">. </w:t>
      </w:r>
    </w:p>
    <w:p w14:paraId="0AFA1F6E" w14:textId="77777777" w:rsidR="00EF32D0" w:rsidRPr="00A11126" w:rsidRDefault="00EF32D0" w:rsidP="00EF32D0">
      <w:pPr>
        <w:autoSpaceDE w:val="0"/>
        <w:autoSpaceDN w:val="0"/>
        <w:adjustRightInd w:val="0"/>
        <w:spacing w:after="100" w:line="276" w:lineRule="auto"/>
        <w:ind w:left="2268" w:hanging="567"/>
        <w:jc w:val="both"/>
        <w:rPr>
          <w:rFonts w:asciiTheme="minorHAnsi" w:hAnsiTheme="minorHAnsi" w:cs="Tahoma"/>
          <w:sz w:val="23"/>
          <w:szCs w:val="23"/>
        </w:rPr>
      </w:pPr>
    </w:p>
    <w:p w14:paraId="38947283" w14:textId="77777777" w:rsidR="00DD231D" w:rsidRDefault="00DD231D" w:rsidP="00DD231D">
      <w:pPr>
        <w:autoSpaceDE w:val="0"/>
        <w:autoSpaceDN w:val="0"/>
        <w:adjustRightInd w:val="0"/>
        <w:spacing w:after="100" w:line="276" w:lineRule="auto"/>
        <w:ind w:firstLine="567"/>
        <w:jc w:val="both"/>
        <w:rPr>
          <w:rFonts w:asciiTheme="minorHAnsi" w:hAnsiTheme="minorHAnsi" w:cs="Tahoma"/>
          <w:sz w:val="23"/>
          <w:szCs w:val="23"/>
        </w:rPr>
      </w:pPr>
      <w:r>
        <w:rPr>
          <w:rFonts w:asciiTheme="minorHAnsi" w:hAnsiTheme="minorHAnsi" w:cs="Tahoma"/>
          <w:sz w:val="23"/>
          <w:szCs w:val="23"/>
        </w:rPr>
        <w:t>(2)</w:t>
      </w:r>
      <w:r>
        <w:rPr>
          <w:rFonts w:asciiTheme="minorHAnsi" w:hAnsiTheme="minorHAnsi" w:cs="Tahoma"/>
          <w:sz w:val="23"/>
          <w:szCs w:val="23"/>
        </w:rPr>
        <w:tab/>
        <w:t>Chairing:</w:t>
      </w:r>
    </w:p>
    <w:p w14:paraId="31F9E43B" w14:textId="77777777" w:rsidR="00C479AE" w:rsidRPr="00A11126" w:rsidRDefault="009A7310" w:rsidP="00DD231D">
      <w:pPr>
        <w:autoSpaceDE w:val="0"/>
        <w:autoSpaceDN w:val="0"/>
        <w:adjustRightInd w:val="0"/>
        <w:spacing w:after="100" w:line="276" w:lineRule="auto"/>
        <w:ind w:left="2160" w:hanging="459"/>
        <w:jc w:val="both"/>
        <w:rPr>
          <w:rFonts w:asciiTheme="minorHAnsi" w:hAnsiTheme="minorHAnsi" w:cs="Tahoma"/>
          <w:sz w:val="23"/>
          <w:szCs w:val="23"/>
        </w:rPr>
      </w:pPr>
      <w:r w:rsidRPr="00A11126">
        <w:rPr>
          <w:rFonts w:asciiTheme="minorHAnsi" w:hAnsiTheme="minorHAnsi" w:cs="Tahoma"/>
          <w:sz w:val="23"/>
          <w:szCs w:val="23"/>
        </w:rPr>
        <w:t>(</w:t>
      </w:r>
      <w:r w:rsidR="00DD231D">
        <w:rPr>
          <w:rFonts w:asciiTheme="minorHAnsi" w:hAnsiTheme="minorHAnsi" w:cs="Tahoma"/>
          <w:sz w:val="23"/>
          <w:szCs w:val="23"/>
        </w:rPr>
        <w:t>a</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t>General Meetings shall usually be chaired by the person who has been elected as President.</w:t>
      </w:r>
    </w:p>
    <w:p w14:paraId="5AB580B3" w14:textId="77777777" w:rsidR="00C479AE" w:rsidRPr="00A11126" w:rsidRDefault="00C479AE" w:rsidP="004745A6">
      <w:pPr>
        <w:tabs>
          <w:tab w:val="left" w:pos="1701"/>
        </w:tabs>
        <w:autoSpaceDE w:val="0"/>
        <w:autoSpaceDN w:val="0"/>
        <w:adjustRightInd w:val="0"/>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w:t>
      </w:r>
      <w:r w:rsidR="00DD231D">
        <w:rPr>
          <w:rFonts w:asciiTheme="minorHAnsi" w:hAnsiTheme="minorHAnsi" w:cs="Tahoma"/>
          <w:sz w:val="23"/>
          <w:szCs w:val="23"/>
        </w:rPr>
        <w:t>b</w:t>
      </w:r>
      <w:r w:rsidRPr="00A11126">
        <w:rPr>
          <w:rFonts w:asciiTheme="minorHAnsi" w:hAnsiTheme="minorHAnsi" w:cs="Tahoma"/>
          <w:sz w:val="23"/>
          <w:szCs w:val="23"/>
        </w:rPr>
        <w:t>)</w:t>
      </w:r>
      <w:r w:rsidR="00E81AF9">
        <w:rPr>
          <w:rFonts w:asciiTheme="minorHAnsi" w:hAnsiTheme="minorHAnsi" w:cs="Tahoma"/>
          <w:sz w:val="23"/>
          <w:szCs w:val="23"/>
        </w:rPr>
        <w:tab/>
      </w:r>
      <w:r w:rsidRPr="00A11126">
        <w:rPr>
          <w:rFonts w:asciiTheme="minorHAnsi" w:hAnsiTheme="minorHAnsi" w:cs="Tahoma"/>
          <w:sz w:val="23"/>
          <w:szCs w:val="23"/>
        </w:rPr>
        <w:t xml:space="preserve">If there is no such person or </w:t>
      </w:r>
      <w:r w:rsidR="00C837F5">
        <w:rPr>
          <w:rFonts w:asciiTheme="minorHAnsi" w:hAnsiTheme="minorHAnsi" w:cs="Tahoma"/>
          <w:sz w:val="23"/>
          <w:szCs w:val="23"/>
        </w:rPr>
        <w:t>they are</w:t>
      </w:r>
      <w:r w:rsidRPr="00A11126">
        <w:rPr>
          <w:rFonts w:asciiTheme="minorHAnsi" w:hAnsiTheme="minorHAnsi" w:cs="Tahoma"/>
          <w:sz w:val="23"/>
          <w:szCs w:val="23"/>
        </w:rPr>
        <w:t xml:space="preserve"> not present within fifteen minutes of the time appointe</w:t>
      </w:r>
      <w:r w:rsidR="00EF32D0" w:rsidRPr="00A11126">
        <w:rPr>
          <w:rFonts w:asciiTheme="minorHAnsi" w:hAnsiTheme="minorHAnsi" w:cs="Tahoma"/>
          <w:sz w:val="23"/>
          <w:szCs w:val="23"/>
        </w:rPr>
        <w:t>d for the General Meeting, the Full M</w:t>
      </w:r>
      <w:r w:rsidRPr="00A11126">
        <w:rPr>
          <w:rFonts w:asciiTheme="minorHAnsi" w:hAnsiTheme="minorHAnsi" w:cs="Tahoma"/>
          <w:sz w:val="23"/>
          <w:szCs w:val="23"/>
        </w:rPr>
        <w:t xml:space="preserve">embers present must </w:t>
      </w:r>
      <w:r w:rsidR="009A7310" w:rsidRPr="00A11126">
        <w:rPr>
          <w:rFonts w:asciiTheme="minorHAnsi" w:hAnsiTheme="minorHAnsi" w:cs="Tahoma"/>
          <w:sz w:val="23"/>
          <w:szCs w:val="23"/>
        </w:rPr>
        <w:t>elect</w:t>
      </w:r>
      <w:r w:rsidRPr="00A11126">
        <w:rPr>
          <w:rFonts w:asciiTheme="minorHAnsi" w:hAnsiTheme="minorHAnsi" w:cs="Tahoma"/>
          <w:sz w:val="23"/>
          <w:szCs w:val="23"/>
        </w:rPr>
        <w:t xml:space="preserve"> one of their number to chair.</w:t>
      </w:r>
    </w:p>
    <w:p w14:paraId="001747FF" w14:textId="77777777" w:rsidR="00DD231D" w:rsidRPr="00DD231D" w:rsidRDefault="00DD231D" w:rsidP="00DD231D">
      <w:pPr>
        <w:spacing w:after="100" w:line="276" w:lineRule="auto"/>
        <w:ind w:firstLine="567"/>
        <w:jc w:val="both"/>
        <w:rPr>
          <w:rFonts w:asciiTheme="minorHAnsi" w:hAnsiTheme="minorHAnsi" w:cs="Tahoma"/>
          <w:sz w:val="23"/>
          <w:szCs w:val="23"/>
        </w:rPr>
      </w:pPr>
      <w:r w:rsidRPr="00DD231D">
        <w:rPr>
          <w:rFonts w:asciiTheme="minorHAnsi" w:hAnsiTheme="minorHAnsi" w:cs="Tahoma"/>
          <w:sz w:val="23"/>
          <w:szCs w:val="23"/>
        </w:rPr>
        <w:t>(3)</w:t>
      </w:r>
      <w:r w:rsidRPr="00DD231D">
        <w:rPr>
          <w:rFonts w:asciiTheme="minorHAnsi" w:hAnsiTheme="minorHAnsi" w:cs="Tahoma"/>
          <w:sz w:val="23"/>
          <w:szCs w:val="23"/>
        </w:rPr>
        <w:tab/>
        <w:t>Associate Members may speak at General Meetings</w:t>
      </w:r>
      <w:r>
        <w:rPr>
          <w:rFonts w:asciiTheme="minorHAnsi" w:hAnsiTheme="minorHAnsi" w:cs="Tahoma"/>
          <w:sz w:val="23"/>
          <w:szCs w:val="23"/>
        </w:rPr>
        <w:t xml:space="preserve"> with the permission of the meeting.</w:t>
      </w:r>
    </w:p>
    <w:p w14:paraId="1831A382" w14:textId="77777777" w:rsidR="00C479AE" w:rsidRPr="00DD231D" w:rsidRDefault="00DD231D" w:rsidP="00DD231D">
      <w:pPr>
        <w:ind w:firstLine="567"/>
        <w:rPr>
          <w:rFonts w:asciiTheme="minorHAnsi" w:hAnsiTheme="minorHAnsi"/>
          <w:sz w:val="23"/>
          <w:szCs w:val="23"/>
        </w:rPr>
      </w:pPr>
      <w:r>
        <w:rPr>
          <w:rFonts w:asciiTheme="minorHAnsi" w:hAnsiTheme="minorHAnsi"/>
          <w:sz w:val="23"/>
          <w:szCs w:val="23"/>
        </w:rPr>
        <w:t xml:space="preserve">(4) </w:t>
      </w:r>
      <w:r>
        <w:rPr>
          <w:rFonts w:asciiTheme="minorHAnsi" w:hAnsiTheme="minorHAnsi"/>
          <w:sz w:val="23"/>
          <w:szCs w:val="23"/>
        </w:rPr>
        <w:tab/>
      </w:r>
      <w:r w:rsidR="00C479AE" w:rsidRPr="00DD231D">
        <w:rPr>
          <w:rFonts w:asciiTheme="minorHAnsi" w:hAnsiTheme="minorHAnsi"/>
          <w:sz w:val="23"/>
          <w:szCs w:val="23"/>
        </w:rPr>
        <w:t>Voting:</w:t>
      </w:r>
    </w:p>
    <w:p w14:paraId="435A699A" w14:textId="77777777" w:rsidR="00C479AE" w:rsidRPr="00A11126" w:rsidRDefault="00EF32D0" w:rsidP="004745A6">
      <w:pPr>
        <w:spacing w:after="100" w:line="276" w:lineRule="auto"/>
        <w:ind w:left="2268" w:hanging="567"/>
        <w:jc w:val="both"/>
        <w:rPr>
          <w:rFonts w:asciiTheme="minorHAnsi" w:hAnsiTheme="minorHAnsi" w:cs="Tahoma"/>
          <w:sz w:val="23"/>
          <w:szCs w:val="23"/>
        </w:rPr>
      </w:pPr>
      <w:r w:rsidRPr="00DD231D">
        <w:rPr>
          <w:rFonts w:asciiTheme="minorHAnsi" w:hAnsiTheme="minorHAnsi" w:cs="Tahoma"/>
          <w:sz w:val="23"/>
          <w:szCs w:val="23"/>
        </w:rPr>
        <w:t>(a)</w:t>
      </w:r>
      <w:r w:rsidRPr="00A11126">
        <w:rPr>
          <w:rFonts w:asciiTheme="minorHAnsi" w:hAnsiTheme="minorHAnsi" w:cs="Tahoma"/>
          <w:sz w:val="23"/>
          <w:szCs w:val="23"/>
        </w:rPr>
        <w:tab/>
        <w:t>Every Full M</w:t>
      </w:r>
      <w:r w:rsidR="00C479AE" w:rsidRPr="00A11126">
        <w:rPr>
          <w:rFonts w:asciiTheme="minorHAnsi" w:hAnsiTheme="minorHAnsi" w:cs="Tahoma"/>
          <w:sz w:val="23"/>
          <w:szCs w:val="23"/>
        </w:rPr>
        <w:t>ember present at a General Meeting</w:t>
      </w:r>
      <w:r w:rsidR="00555983" w:rsidRPr="00A11126">
        <w:rPr>
          <w:rFonts w:asciiTheme="minorHAnsi" w:hAnsiTheme="minorHAnsi" w:cs="Tahoma"/>
          <w:sz w:val="23"/>
          <w:szCs w:val="23"/>
        </w:rPr>
        <w:t xml:space="preserve">, </w:t>
      </w:r>
      <w:proofErr w:type="gramStart"/>
      <w:r w:rsidR="00555983" w:rsidRPr="00A11126">
        <w:rPr>
          <w:rFonts w:asciiTheme="minorHAnsi" w:hAnsiTheme="minorHAnsi" w:cs="Tahoma"/>
          <w:sz w:val="23"/>
          <w:szCs w:val="23"/>
        </w:rPr>
        <w:t>with the exception of</w:t>
      </w:r>
      <w:proofErr w:type="gramEnd"/>
      <w:r w:rsidR="00555983" w:rsidRPr="00A11126">
        <w:rPr>
          <w:rFonts w:asciiTheme="minorHAnsi" w:hAnsiTheme="minorHAnsi" w:cs="Tahoma"/>
          <w:sz w:val="23"/>
          <w:szCs w:val="23"/>
        </w:rPr>
        <w:t xml:space="preserve"> the Chair,</w:t>
      </w:r>
      <w:r w:rsidR="00C479AE" w:rsidRPr="00A11126">
        <w:rPr>
          <w:rFonts w:asciiTheme="minorHAnsi" w:hAnsiTheme="minorHAnsi" w:cs="Tahoma"/>
          <w:sz w:val="23"/>
          <w:szCs w:val="23"/>
        </w:rPr>
        <w:t xml:space="preserve"> shall be entitled to one </w:t>
      </w:r>
      <w:r w:rsidR="00555983" w:rsidRPr="00A11126">
        <w:rPr>
          <w:rFonts w:asciiTheme="minorHAnsi" w:hAnsiTheme="minorHAnsi" w:cs="Tahoma"/>
          <w:sz w:val="23"/>
          <w:szCs w:val="23"/>
        </w:rPr>
        <w:t xml:space="preserve">vote upon every voting matter.  </w:t>
      </w:r>
      <w:r w:rsidR="00F315B4" w:rsidRPr="00A11126">
        <w:rPr>
          <w:rFonts w:asciiTheme="minorHAnsi" w:hAnsiTheme="minorHAnsi" w:cs="Tahoma"/>
          <w:sz w:val="23"/>
          <w:szCs w:val="23"/>
        </w:rPr>
        <w:t>In the case of an equality of votes, the Chair shall have a casting vote.</w:t>
      </w:r>
    </w:p>
    <w:p w14:paraId="7E9202FD"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r>
      <w:r w:rsidR="00314F35" w:rsidRPr="00A11126">
        <w:rPr>
          <w:rFonts w:asciiTheme="minorHAnsi" w:hAnsiTheme="minorHAnsi" w:cs="Tahoma"/>
          <w:sz w:val="23"/>
          <w:szCs w:val="23"/>
        </w:rPr>
        <w:t>Decisions may only be made by at least a simple majority of votes at a quorate General Meeting.</w:t>
      </w:r>
    </w:p>
    <w:p w14:paraId="4289ADEE"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t xml:space="preserve">All voting shall be by a show of hands or secret ballot, at the discretion of the Chair.  </w:t>
      </w:r>
    </w:p>
    <w:p w14:paraId="36E24D6B"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(d)</w:t>
      </w:r>
      <w:r w:rsidRPr="00A11126">
        <w:rPr>
          <w:rFonts w:asciiTheme="minorHAnsi" w:hAnsiTheme="minorHAnsi" w:cs="Tahoma"/>
          <w:sz w:val="23"/>
          <w:szCs w:val="23"/>
        </w:rPr>
        <w:tab/>
        <w:t>There shall be no absentee voting.</w:t>
      </w:r>
    </w:p>
    <w:p w14:paraId="22C0C010"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(5)</w:t>
      </w:r>
      <w:r w:rsidRPr="00A11126">
        <w:rPr>
          <w:rFonts w:asciiTheme="minorHAnsi" w:hAnsiTheme="minorHAnsi" w:cs="Tahoma"/>
          <w:sz w:val="23"/>
          <w:szCs w:val="23"/>
        </w:rPr>
        <w:tab/>
        <w:t>Minutes:</w:t>
      </w:r>
    </w:p>
    <w:p w14:paraId="5794F682"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t>Minutes must be taken of all proceedings at a General Meeting, including the decisions made and where appropriate the reasons for the decisions.</w:t>
      </w:r>
    </w:p>
    <w:p w14:paraId="08C1CB1F" w14:textId="77777777" w:rsidR="00532C67"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t xml:space="preserve">Minutes of a General Meeting </w:t>
      </w:r>
      <w:r w:rsidR="00EF32D0" w:rsidRPr="00A11126">
        <w:rPr>
          <w:rFonts w:asciiTheme="minorHAnsi" w:hAnsiTheme="minorHAnsi" w:cs="Tahoma"/>
          <w:sz w:val="23"/>
          <w:szCs w:val="23"/>
        </w:rPr>
        <w:t>shall be made available to all M</w:t>
      </w:r>
      <w:r w:rsidRPr="00A11126">
        <w:rPr>
          <w:rFonts w:asciiTheme="minorHAnsi" w:hAnsiTheme="minorHAnsi" w:cs="Tahoma"/>
          <w:sz w:val="23"/>
          <w:szCs w:val="23"/>
        </w:rPr>
        <w:t>embers with</w:t>
      </w:r>
      <w:r w:rsidR="00EF32D0" w:rsidRPr="00A11126">
        <w:rPr>
          <w:rFonts w:asciiTheme="minorHAnsi" w:hAnsiTheme="minorHAnsi" w:cs="Tahoma"/>
          <w:sz w:val="23"/>
          <w:szCs w:val="23"/>
        </w:rPr>
        <w:t>in seven days</w:t>
      </w:r>
      <w:r w:rsidR="003A32B8" w:rsidRPr="00A11126">
        <w:rPr>
          <w:rFonts w:asciiTheme="minorHAnsi" w:hAnsiTheme="minorHAnsi" w:cs="Tahoma"/>
          <w:sz w:val="23"/>
          <w:szCs w:val="23"/>
        </w:rPr>
        <w:t>.</w:t>
      </w:r>
    </w:p>
    <w:p w14:paraId="0D9A1B56" w14:textId="77777777" w:rsidR="00A60C78" w:rsidRPr="00A11126" w:rsidRDefault="00A60C78" w:rsidP="00A60C78">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(7)</w:t>
      </w:r>
      <w:r w:rsidRPr="00A11126">
        <w:rPr>
          <w:rFonts w:asciiTheme="minorHAnsi" w:hAnsiTheme="minorHAnsi" w:cs="Tahoma"/>
          <w:sz w:val="23"/>
          <w:szCs w:val="23"/>
        </w:rPr>
        <w:tab/>
        <w:t>Reports:</w:t>
      </w:r>
    </w:p>
    <w:p w14:paraId="6C17791F" w14:textId="77777777" w:rsidR="00A60C78" w:rsidRPr="00A11126" w:rsidRDefault="00A60C78" w:rsidP="00A60C78">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t xml:space="preserve">If the General Meeting is an AGM, the Chair may invite any of the Committee to offer a report of their activities whilst in office.  </w:t>
      </w:r>
    </w:p>
    <w:p w14:paraId="5B8E9405" w14:textId="77777777" w:rsidR="00A60C78" w:rsidRPr="00A11126" w:rsidRDefault="00A60C78" w:rsidP="00A60C78">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(b) </w:t>
      </w:r>
      <w:r w:rsidRPr="00A11126">
        <w:rPr>
          <w:rFonts w:asciiTheme="minorHAnsi" w:hAnsiTheme="minorHAnsi" w:cs="Tahoma"/>
          <w:sz w:val="23"/>
          <w:szCs w:val="23"/>
        </w:rPr>
        <w:tab/>
        <w:t xml:space="preserve">The Treasurer must present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’s accounts to </w:t>
      </w:r>
      <w:r w:rsidR="00A447D0" w:rsidRPr="00A11126">
        <w:rPr>
          <w:rFonts w:asciiTheme="minorHAnsi" w:hAnsiTheme="minorHAnsi" w:cs="Tahoma"/>
          <w:sz w:val="23"/>
          <w:szCs w:val="23"/>
        </w:rPr>
        <w:t>the M</w:t>
      </w:r>
      <w:r w:rsidRPr="00A11126">
        <w:rPr>
          <w:rFonts w:asciiTheme="minorHAnsi" w:hAnsiTheme="minorHAnsi" w:cs="Tahoma"/>
          <w:sz w:val="23"/>
          <w:szCs w:val="23"/>
        </w:rPr>
        <w:t>embers at the AGM.</w:t>
      </w:r>
    </w:p>
    <w:p w14:paraId="07D1641A" w14:textId="77777777" w:rsidR="000621C9" w:rsidRPr="00A11126" w:rsidRDefault="00A60C78" w:rsidP="00A60C78">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(8</w:t>
      </w:r>
      <w:r w:rsidR="000621C9" w:rsidRPr="00A11126">
        <w:rPr>
          <w:rFonts w:asciiTheme="minorHAnsi" w:hAnsiTheme="minorHAnsi" w:cs="Tahoma"/>
          <w:sz w:val="23"/>
          <w:szCs w:val="23"/>
        </w:rPr>
        <w:t xml:space="preserve">) </w:t>
      </w:r>
      <w:r w:rsidR="000621C9" w:rsidRPr="00A11126">
        <w:rPr>
          <w:rFonts w:asciiTheme="minorHAnsi" w:hAnsiTheme="minorHAnsi" w:cs="Tahoma"/>
          <w:sz w:val="23"/>
          <w:szCs w:val="23"/>
        </w:rPr>
        <w:tab/>
      </w:r>
      <w:r w:rsidR="00A409F1" w:rsidRPr="00A11126">
        <w:rPr>
          <w:rFonts w:asciiTheme="minorHAnsi" w:hAnsiTheme="minorHAnsi" w:cs="Tahoma"/>
          <w:sz w:val="23"/>
          <w:szCs w:val="23"/>
        </w:rPr>
        <w:t>Resolutions</w:t>
      </w:r>
      <w:r w:rsidR="000621C9" w:rsidRPr="00A11126">
        <w:rPr>
          <w:rFonts w:asciiTheme="minorHAnsi" w:hAnsiTheme="minorHAnsi" w:cs="Tahoma"/>
          <w:sz w:val="23"/>
          <w:szCs w:val="23"/>
        </w:rPr>
        <w:t>:</w:t>
      </w:r>
    </w:p>
    <w:p w14:paraId="06F9FC96" w14:textId="77777777" w:rsidR="000621C9" w:rsidRPr="00A11126" w:rsidRDefault="000621C9" w:rsidP="00284B59">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lastRenderedPageBreak/>
        <w:t>(a)</w:t>
      </w:r>
      <w:r w:rsidRPr="00A11126">
        <w:rPr>
          <w:rFonts w:asciiTheme="minorHAnsi" w:hAnsiTheme="minorHAnsi" w:cs="Tahoma"/>
          <w:sz w:val="23"/>
          <w:szCs w:val="23"/>
        </w:rPr>
        <w:tab/>
      </w:r>
      <w:r w:rsidR="00A60C78" w:rsidRPr="00A11126">
        <w:rPr>
          <w:rFonts w:asciiTheme="minorHAnsi" w:hAnsiTheme="minorHAnsi" w:cs="Tahoma"/>
          <w:sz w:val="23"/>
          <w:szCs w:val="23"/>
        </w:rPr>
        <w:t xml:space="preserve">Any Full </w:t>
      </w:r>
      <w:r w:rsidR="00A447D0" w:rsidRPr="00A11126">
        <w:rPr>
          <w:rFonts w:asciiTheme="minorHAnsi" w:hAnsiTheme="minorHAnsi" w:cs="Tahoma"/>
          <w:sz w:val="23"/>
          <w:szCs w:val="23"/>
        </w:rPr>
        <w:t>M</w:t>
      </w:r>
      <w:r w:rsidR="00A44822" w:rsidRPr="00A11126">
        <w:rPr>
          <w:rFonts w:asciiTheme="minorHAnsi" w:hAnsiTheme="minorHAnsi" w:cs="Tahoma"/>
          <w:sz w:val="23"/>
          <w:szCs w:val="23"/>
        </w:rPr>
        <w:t>ember</w:t>
      </w:r>
      <w:r w:rsidR="00A60C78" w:rsidRPr="00A11126">
        <w:rPr>
          <w:rFonts w:asciiTheme="minorHAnsi" w:hAnsiTheme="minorHAnsi" w:cs="Tahoma"/>
          <w:sz w:val="23"/>
          <w:szCs w:val="23"/>
        </w:rPr>
        <w:t xml:space="preserve"> may propose a </w:t>
      </w:r>
      <w:r w:rsidR="00A409F1" w:rsidRPr="00A11126">
        <w:rPr>
          <w:rFonts w:asciiTheme="minorHAnsi" w:hAnsiTheme="minorHAnsi" w:cs="Tahoma"/>
          <w:sz w:val="23"/>
          <w:szCs w:val="23"/>
        </w:rPr>
        <w:t>resolution</w:t>
      </w:r>
      <w:r w:rsidR="00A60C78" w:rsidRPr="00A11126">
        <w:rPr>
          <w:rFonts w:asciiTheme="minorHAnsi" w:hAnsiTheme="minorHAnsi" w:cs="Tahoma"/>
          <w:sz w:val="23"/>
          <w:szCs w:val="23"/>
        </w:rPr>
        <w:t xml:space="preserve"> to be discussed and voted upon at a</w:t>
      </w:r>
      <w:r w:rsidR="001B7A10" w:rsidRPr="00A11126">
        <w:rPr>
          <w:rFonts w:asciiTheme="minorHAnsi" w:hAnsiTheme="minorHAnsi" w:cs="Tahoma"/>
          <w:sz w:val="23"/>
          <w:szCs w:val="23"/>
        </w:rPr>
        <w:t xml:space="preserve"> </w:t>
      </w:r>
      <w:r w:rsidR="00314F35" w:rsidRPr="00A11126">
        <w:rPr>
          <w:rFonts w:asciiTheme="minorHAnsi" w:hAnsiTheme="minorHAnsi" w:cs="Tahoma"/>
          <w:sz w:val="23"/>
          <w:szCs w:val="23"/>
        </w:rPr>
        <w:t>General Meeting</w:t>
      </w:r>
      <w:r w:rsidR="00A60C78" w:rsidRPr="00A11126">
        <w:rPr>
          <w:rFonts w:asciiTheme="minorHAnsi" w:hAnsiTheme="minorHAnsi" w:cs="Tahoma"/>
          <w:sz w:val="23"/>
          <w:szCs w:val="23"/>
        </w:rPr>
        <w:t>.</w:t>
      </w:r>
    </w:p>
    <w:p w14:paraId="3F5BB061" w14:textId="77777777" w:rsidR="00C479AE" w:rsidRPr="00A11126" w:rsidRDefault="00C479AE" w:rsidP="004745A6">
      <w:pPr>
        <w:pStyle w:val="Heading1"/>
        <w:rPr>
          <w:rFonts w:asciiTheme="minorHAnsi" w:hAnsiTheme="minorHAnsi"/>
        </w:rPr>
      </w:pPr>
      <w:bookmarkStart w:id="6" w:name="_Toc369882032"/>
      <w:r w:rsidRPr="00A11126">
        <w:rPr>
          <w:rFonts w:asciiTheme="minorHAnsi" w:hAnsiTheme="minorHAnsi"/>
        </w:rPr>
        <w:t>7.</w:t>
      </w:r>
      <w:r w:rsidRPr="00A11126">
        <w:rPr>
          <w:rFonts w:asciiTheme="minorHAnsi" w:hAnsiTheme="minorHAnsi"/>
        </w:rPr>
        <w:tab/>
        <w:t xml:space="preserve">Officers and </w:t>
      </w:r>
      <w:r w:rsidR="00EF73DE" w:rsidRPr="00A11126">
        <w:rPr>
          <w:rFonts w:asciiTheme="minorHAnsi" w:hAnsiTheme="minorHAnsi"/>
        </w:rPr>
        <w:t>the Committee</w:t>
      </w:r>
      <w:bookmarkEnd w:id="6"/>
    </w:p>
    <w:p w14:paraId="3B8A4152" w14:textId="77777777" w:rsidR="00EF73D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 xml:space="preserve">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and its property shall be </w:t>
      </w:r>
      <w:r w:rsidR="00555983" w:rsidRPr="00A11126">
        <w:rPr>
          <w:rFonts w:asciiTheme="minorHAnsi" w:hAnsiTheme="minorHAnsi" w:cs="Tahoma"/>
          <w:sz w:val="23"/>
          <w:szCs w:val="23"/>
        </w:rPr>
        <w:t xml:space="preserve">administered and </w:t>
      </w:r>
      <w:r w:rsidR="00A44822" w:rsidRPr="00A11126">
        <w:rPr>
          <w:rFonts w:asciiTheme="minorHAnsi" w:hAnsiTheme="minorHAnsi" w:cs="Tahoma"/>
          <w:sz w:val="23"/>
          <w:szCs w:val="23"/>
        </w:rPr>
        <w:t>managed by a</w:t>
      </w:r>
      <w:r w:rsidRPr="00A11126">
        <w:rPr>
          <w:rFonts w:asciiTheme="minorHAnsi" w:hAnsiTheme="minorHAnsi" w:cs="Tahoma"/>
          <w:sz w:val="23"/>
          <w:szCs w:val="23"/>
        </w:rPr>
        <w:t xml:space="preserve"> Committee comprising the officers appoint</w:t>
      </w:r>
      <w:r w:rsidR="00193AC9" w:rsidRPr="00A11126">
        <w:rPr>
          <w:rFonts w:asciiTheme="minorHAnsi" w:hAnsiTheme="minorHAnsi" w:cs="Tahoma"/>
          <w:sz w:val="23"/>
          <w:szCs w:val="23"/>
        </w:rPr>
        <w:t>ed in accordance with Clause 9, ‘</w:t>
      </w:r>
      <w:r w:rsidR="00D20839" w:rsidRPr="00A11126">
        <w:rPr>
          <w:rFonts w:asciiTheme="minorHAnsi" w:hAnsiTheme="minorHAnsi" w:cs="Tahoma"/>
          <w:sz w:val="23"/>
          <w:szCs w:val="23"/>
        </w:rPr>
        <w:t xml:space="preserve">Appointment of </w:t>
      </w:r>
      <w:r w:rsidR="003A32B8" w:rsidRPr="00A11126">
        <w:rPr>
          <w:rFonts w:asciiTheme="minorHAnsi" w:hAnsiTheme="minorHAnsi" w:cs="Tahoma"/>
          <w:sz w:val="23"/>
          <w:szCs w:val="23"/>
        </w:rPr>
        <w:t>the Committee</w:t>
      </w:r>
      <w:r w:rsidR="00193AC9" w:rsidRPr="00A11126">
        <w:rPr>
          <w:rFonts w:asciiTheme="minorHAnsi" w:hAnsiTheme="minorHAnsi" w:cs="Tahoma"/>
          <w:sz w:val="23"/>
          <w:szCs w:val="23"/>
        </w:rPr>
        <w:t>’</w:t>
      </w:r>
      <w:r w:rsidRPr="00A11126">
        <w:rPr>
          <w:rFonts w:asciiTheme="minorHAnsi" w:hAnsiTheme="minorHAnsi" w:cs="Tahoma"/>
          <w:sz w:val="23"/>
          <w:szCs w:val="23"/>
        </w:rPr>
        <w:t xml:space="preserve">. </w:t>
      </w:r>
    </w:p>
    <w:p w14:paraId="41F8B697" w14:textId="77777777" w:rsidR="00C479AE" w:rsidRPr="00A11126" w:rsidRDefault="001C04EA"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 </w:t>
      </w:r>
      <w:r w:rsidR="00C479AE" w:rsidRPr="00A11126">
        <w:rPr>
          <w:rFonts w:asciiTheme="minorHAnsi" w:hAnsiTheme="minorHAnsi" w:cs="Tahoma"/>
          <w:sz w:val="23"/>
          <w:szCs w:val="23"/>
        </w:rPr>
        <w:t>(2)</w:t>
      </w:r>
      <w:r w:rsidR="00C479AE" w:rsidRPr="00A11126">
        <w:rPr>
          <w:rFonts w:asciiTheme="minorHAnsi" w:hAnsiTheme="minorHAnsi" w:cs="Tahoma"/>
          <w:sz w:val="23"/>
          <w:szCs w:val="23"/>
        </w:rPr>
        <w:tab/>
        <w:t xml:space="preserve">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 shall have the following officers:</w:t>
      </w:r>
    </w:p>
    <w:p w14:paraId="7D81837D"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(a) </w:t>
      </w:r>
      <w:r w:rsidRPr="00A11126">
        <w:rPr>
          <w:rFonts w:asciiTheme="minorHAnsi" w:hAnsiTheme="minorHAnsi" w:cs="Tahoma"/>
          <w:sz w:val="23"/>
          <w:szCs w:val="23"/>
        </w:rPr>
        <w:tab/>
        <w:t xml:space="preserve">President.  The President shall oversee the organisation and management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and the Committee</w:t>
      </w:r>
      <w:r w:rsidR="0059463F" w:rsidRPr="00A11126">
        <w:rPr>
          <w:rFonts w:asciiTheme="minorHAnsi" w:hAnsiTheme="minorHAnsi" w:cs="Tahoma"/>
          <w:sz w:val="23"/>
          <w:szCs w:val="23"/>
        </w:rPr>
        <w:t xml:space="preserve"> as a whole</w:t>
      </w:r>
      <w:r w:rsidRPr="00A11126">
        <w:rPr>
          <w:rFonts w:asciiTheme="minorHAnsi" w:hAnsiTheme="minorHAnsi" w:cs="Tahoma"/>
          <w:sz w:val="23"/>
          <w:szCs w:val="23"/>
        </w:rPr>
        <w:t xml:space="preserve">; ensure </w:t>
      </w:r>
      <w:r w:rsidR="00532C67" w:rsidRPr="00A11126">
        <w:rPr>
          <w:rFonts w:asciiTheme="minorHAnsi" w:hAnsiTheme="minorHAnsi" w:cs="Tahoma"/>
          <w:sz w:val="23"/>
          <w:szCs w:val="23"/>
        </w:rPr>
        <w:t>the officers’</w:t>
      </w:r>
      <w:r w:rsidR="00A447D0" w:rsidRPr="00A11126">
        <w:rPr>
          <w:rFonts w:asciiTheme="minorHAnsi" w:hAnsiTheme="minorHAnsi" w:cs="Tahoma"/>
          <w:sz w:val="23"/>
          <w:szCs w:val="23"/>
        </w:rPr>
        <w:t xml:space="preserve"> accountability to M</w:t>
      </w:r>
      <w:r w:rsidRPr="00A11126">
        <w:rPr>
          <w:rFonts w:asciiTheme="minorHAnsi" w:hAnsiTheme="minorHAnsi" w:cs="Tahoma"/>
          <w:sz w:val="23"/>
          <w:szCs w:val="23"/>
        </w:rPr>
        <w:t xml:space="preserve">embers, </w:t>
      </w:r>
      <w:r w:rsidR="00532C67" w:rsidRPr="00A11126">
        <w:rPr>
          <w:rFonts w:asciiTheme="minorHAnsi" w:hAnsiTheme="minorHAnsi" w:cs="Tahoma"/>
          <w:sz w:val="23"/>
          <w:szCs w:val="23"/>
        </w:rPr>
        <w:t>the Committee</w:t>
      </w:r>
      <w:r w:rsidRPr="00A11126">
        <w:rPr>
          <w:rFonts w:asciiTheme="minorHAnsi" w:hAnsiTheme="minorHAnsi" w:cs="Tahoma"/>
          <w:sz w:val="23"/>
          <w:szCs w:val="23"/>
        </w:rPr>
        <w:t xml:space="preserve">, and the Students’ Union; and represent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to all external interests.</w:t>
      </w:r>
    </w:p>
    <w:p w14:paraId="6C9E3AEF" w14:textId="77777777" w:rsidR="00C479AE" w:rsidRPr="00A11126" w:rsidRDefault="00C479AE" w:rsidP="004745A6">
      <w:pPr>
        <w:pStyle w:val="ListParagraph"/>
        <w:spacing w:after="100" w:line="276" w:lineRule="auto"/>
        <w:ind w:left="2268" w:hanging="567"/>
        <w:contextualSpacing w:val="0"/>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t xml:space="preserve">Secretary.  The Secretary shall oversee the administration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take minutes at General Meetings and Meetings of the </w:t>
      </w:r>
      <w:r w:rsidR="00CC2244" w:rsidRPr="00A11126">
        <w:rPr>
          <w:rFonts w:asciiTheme="minorHAnsi" w:hAnsiTheme="minorHAnsi" w:cs="Tahoma"/>
          <w:sz w:val="23"/>
          <w:szCs w:val="23"/>
        </w:rPr>
        <w:t>Committee</w:t>
      </w:r>
      <w:r w:rsidRPr="00A11126">
        <w:rPr>
          <w:rFonts w:asciiTheme="minorHAnsi" w:hAnsiTheme="minorHAnsi" w:cs="Tahoma"/>
          <w:sz w:val="23"/>
          <w:szCs w:val="23"/>
        </w:rPr>
        <w:t xml:space="preserve">, and maintain the register. </w:t>
      </w:r>
    </w:p>
    <w:p w14:paraId="0D47CBA7" w14:textId="77777777" w:rsidR="00C479AE" w:rsidRPr="003E333F"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t xml:space="preserve">Treasurer.  The Treasurer shall oversee the financing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set the </w:t>
      </w:r>
      <w:r w:rsidR="00557ACD" w:rsidRPr="003E333F">
        <w:rPr>
          <w:rFonts w:asciiTheme="minorHAnsi" w:hAnsiTheme="minorHAnsi" w:cs="Tahoma"/>
          <w:sz w:val="23"/>
          <w:szCs w:val="23"/>
        </w:rPr>
        <w:t>Group</w:t>
      </w:r>
      <w:r w:rsidRPr="003E333F">
        <w:rPr>
          <w:rFonts w:asciiTheme="minorHAnsi" w:hAnsiTheme="minorHAnsi" w:cs="Tahoma"/>
          <w:sz w:val="23"/>
          <w:szCs w:val="23"/>
        </w:rPr>
        <w:t>'s budget, and maintai</w:t>
      </w:r>
      <w:r w:rsidR="009B5329" w:rsidRPr="003E333F">
        <w:rPr>
          <w:rFonts w:asciiTheme="minorHAnsi" w:hAnsiTheme="minorHAnsi" w:cs="Tahoma"/>
          <w:sz w:val="23"/>
          <w:szCs w:val="23"/>
        </w:rPr>
        <w:t xml:space="preserve">n the accounts of the </w:t>
      </w:r>
      <w:r w:rsidR="00557ACD" w:rsidRPr="003E333F">
        <w:rPr>
          <w:rFonts w:asciiTheme="minorHAnsi" w:hAnsiTheme="minorHAnsi" w:cs="Tahoma"/>
          <w:sz w:val="23"/>
          <w:szCs w:val="23"/>
        </w:rPr>
        <w:t>Group</w:t>
      </w:r>
      <w:r w:rsidR="009B5329" w:rsidRPr="003E333F">
        <w:rPr>
          <w:rFonts w:asciiTheme="minorHAnsi" w:hAnsiTheme="minorHAnsi" w:cs="Tahoma"/>
          <w:sz w:val="23"/>
          <w:szCs w:val="23"/>
        </w:rPr>
        <w:t>.</w:t>
      </w:r>
    </w:p>
    <w:p w14:paraId="165C7DA4" w14:textId="3CC3E0C0" w:rsidR="00C479AE" w:rsidRPr="003E333F" w:rsidRDefault="00C479AE" w:rsidP="004745A6">
      <w:pPr>
        <w:spacing w:after="100" w:line="276" w:lineRule="auto"/>
        <w:ind w:left="2268" w:hanging="567"/>
        <w:jc w:val="both"/>
        <w:rPr>
          <w:rFonts w:asciiTheme="minorHAnsi" w:hAnsiTheme="minorHAnsi" w:cs="Tahoma"/>
          <w:sz w:val="23"/>
          <w:szCs w:val="23"/>
        </w:rPr>
      </w:pPr>
      <w:r w:rsidRPr="003E333F">
        <w:rPr>
          <w:rFonts w:asciiTheme="minorHAnsi" w:hAnsiTheme="minorHAnsi" w:cs="Tahoma"/>
          <w:sz w:val="23"/>
          <w:szCs w:val="23"/>
        </w:rPr>
        <w:t>(d)</w:t>
      </w:r>
      <w:r w:rsidRPr="003E333F">
        <w:rPr>
          <w:rFonts w:asciiTheme="minorHAnsi" w:hAnsiTheme="minorHAnsi" w:cs="Tahoma"/>
          <w:sz w:val="23"/>
          <w:szCs w:val="23"/>
        </w:rPr>
        <w:tab/>
      </w:r>
      <w:r w:rsidR="00133E34" w:rsidRPr="003E333F">
        <w:rPr>
          <w:rFonts w:asciiTheme="minorHAnsi" w:hAnsiTheme="minorHAnsi" w:cs="Tahoma"/>
          <w:sz w:val="23"/>
          <w:szCs w:val="23"/>
        </w:rPr>
        <w:t>Vice President. The Vice President will support the President in any way which is required, ranging from signing off documents to taking over running of club if unforeseen circumstances occur</w:t>
      </w:r>
      <w:r w:rsidR="003E333F" w:rsidRPr="003E333F">
        <w:rPr>
          <w:rFonts w:asciiTheme="minorHAnsi" w:hAnsiTheme="minorHAnsi" w:cs="Tahoma"/>
          <w:sz w:val="23"/>
          <w:szCs w:val="23"/>
        </w:rPr>
        <w:t xml:space="preserve">. They can be involved in all aspects of the </w:t>
      </w:r>
      <w:proofErr w:type="gramStart"/>
      <w:r w:rsidR="003E333F" w:rsidRPr="003E333F">
        <w:rPr>
          <w:rFonts w:asciiTheme="minorHAnsi" w:hAnsiTheme="minorHAnsi" w:cs="Tahoma"/>
          <w:sz w:val="23"/>
          <w:szCs w:val="23"/>
        </w:rPr>
        <w:t>club</w:t>
      </w:r>
      <w:proofErr w:type="gramEnd"/>
      <w:r w:rsidR="003E333F" w:rsidRPr="003E333F">
        <w:rPr>
          <w:rFonts w:asciiTheme="minorHAnsi" w:hAnsiTheme="minorHAnsi" w:cs="Tahoma"/>
          <w:sz w:val="23"/>
          <w:szCs w:val="23"/>
        </w:rPr>
        <w:t xml:space="preserve"> and, for the Stags, they also hold the Welfare Officer</w:t>
      </w:r>
      <w:r w:rsidR="008D0177">
        <w:rPr>
          <w:rFonts w:asciiTheme="minorHAnsi" w:hAnsiTheme="minorHAnsi" w:cs="Tahoma"/>
          <w:sz w:val="23"/>
          <w:szCs w:val="23"/>
        </w:rPr>
        <w:t xml:space="preserve"> and Secretary </w:t>
      </w:r>
      <w:r w:rsidR="003E333F" w:rsidRPr="003E333F">
        <w:rPr>
          <w:rFonts w:asciiTheme="minorHAnsi" w:hAnsiTheme="minorHAnsi" w:cs="Tahoma"/>
          <w:sz w:val="23"/>
          <w:szCs w:val="23"/>
        </w:rPr>
        <w:t>role</w:t>
      </w:r>
      <w:r w:rsidR="008D0177">
        <w:rPr>
          <w:rFonts w:asciiTheme="minorHAnsi" w:hAnsiTheme="minorHAnsi" w:cs="Tahoma"/>
          <w:sz w:val="23"/>
          <w:szCs w:val="23"/>
        </w:rPr>
        <w:t>s</w:t>
      </w:r>
      <w:r w:rsidR="003E333F" w:rsidRPr="003E333F">
        <w:rPr>
          <w:rFonts w:asciiTheme="minorHAnsi" w:hAnsiTheme="minorHAnsi" w:cs="Tahoma"/>
          <w:sz w:val="23"/>
          <w:szCs w:val="23"/>
        </w:rPr>
        <w:t>.</w:t>
      </w:r>
    </w:p>
    <w:p w14:paraId="501E202B" w14:textId="77777777" w:rsidR="008D0177" w:rsidRDefault="00C479AE" w:rsidP="004745A6">
      <w:pPr>
        <w:spacing w:after="100" w:line="276" w:lineRule="auto"/>
        <w:ind w:left="2268" w:hanging="567"/>
        <w:jc w:val="both"/>
        <w:rPr>
          <w:rFonts w:asciiTheme="minorHAnsi" w:hAnsiTheme="minorHAnsi" w:cs="Tahoma"/>
          <w:sz w:val="23"/>
          <w:szCs w:val="23"/>
        </w:rPr>
      </w:pPr>
      <w:r w:rsidRPr="003E333F">
        <w:rPr>
          <w:rFonts w:asciiTheme="minorHAnsi" w:hAnsiTheme="minorHAnsi" w:cs="Tahoma"/>
          <w:sz w:val="23"/>
          <w:szCs w:val="23"/>
        </w:rPr>
        <w:t>(e)</w:t>
      </w:r>
      <w:r w:rsidRPr="003E333F">
        <w:rPr>
          <w:rFonts w:asciiTheme="minorHAnsi" w:hAnsiTheme="minorHAnsi" w:cs="Tahoma"/>
          <w:sz w:val="23"/>
          <w:szCs w:val="23"/>
        </w:rPr>
        <w:tab/>
        <w:t xml:space="preserve">Social Secretary.  The Social Secretary shall </w:t>
      </w:r>
      <w:r w:rsidR="00726022" w:rsidRPr="003E333F">
        <w:rPr>
          <w:rFonts w:asciiTheme="minorHAnsi" w:hAnsiTheme="minorHAnsi" w:cs="Tahoma"/>
          <w:sz w:val="23"/>
          <w:szCs w:val="23"/>
        </w:rPr>
        <w:t>provide social and cultu</w:t>
      </w:r>
      <w:r w:rsidR="00A447D0" w:rsidRPr="003E333F">
        <w:rPr>
          <w:rFonts w:asciiTheme="minorHAnsi" w:hAnsiTheme="minorHAnsi" w:cs="Tahoma"/>
          <w:sz w:val="23"/>
          <w:szCs w:val="23"/>
        </w:rPr>
        <w:t xml:space="preserve">ral pursuits for the </w:t>
      </w:r>
      <w:r w:rsidR="00557ACD" w:rsidRPr="003E333F">
        <w:rPr>
          <w:rFonts w:asciiTheme="minorHAnsi" w:hAnsiTheme="minorHAnsi" w:cs="Tahoma"/>
          <w:sz w:val="23"/>
          <w:szCs w:val="23"/>
        </w:rPr>
        <w:t>Group</w:t>
      </w:r>
      <w:r w:rsidR="00A447D0" w:rsidRPr="003E333F">
        <w:rPr>
          <w:rFonts w:asciiTheme="minorHAnsi" w:hAnsiTheme="minorHAnsi" w:cs="Tahoma"/>
          <w:sz w:val="23"/>
          <w:szCs w:val="23"/>
        </w:rPr>
        <w:t>’s M</w:t>
      </w:r>
      <w:r w:rsidR="00726022" w:rsidRPr="003E333F">
        <w:rPr>
          <w:rFonts w:asciiTheme="minorHAnsi" w:hAnsiTheme="minorHAnsi" w:cs="Tahoma"/>
          <w:sz w:val="23"/>
          <w:szCs w:val="23"/>
        </w:rPr>
        <w:t xml:space="preserve">embers on a smaller scale, </w:t>
      </w:r>
      <w:r w:rsidRPr="003E333F">
        <w:rPr>
          <w:rFonts w:asciiTheme="minorHAnsi" w:hAnsiTheme="minorHAnsi" w:cs="Tahoma"/>
          <w:sz w:val="23"/>
          <w:szCs w:val="23"/>
        </w:rPr>
        <w:t xml:space="preserve">such as nights out.  </w:t>
      </w:r>
      <w:r w:rsidR="00C837F5" w:rsidRPr="003E333F">
        <w:rPr>
          <w:rFonts w:asciiTheme="minorHAnsi" w:hAnsiTheme="minorHAnsi" w:cs="Tahoma"/>
          <w:sz w:val="23"/>
          <w:szCs w:val="23"/>
        </w:rPr>
        <w:t>They</w:t>
      </w:r>
      <w:r w:rsidRPr="003E333F">
        <w:rPr>
          <w:rFonts w:asciiTheme="minorHAnsi" w:hAnsiTheme="minorHAnsi" w:cs="Tahoma"/>
          <w:sz w:val="23"/>
          <w:szCs w:val="23"/>
        </w:rPr>
        <w:t xml:space="preserve"> shall also support, and be supported by, the Events Secretary in the promotion and maintenance of the overall </w:t>
      </w:r>
      <w:r w:rsidR="00557ACD" w:rsidRPr="003E333F">
        <w:rPr>
          <w:rFonts w:asciiTheme="minorHAnsi" w:hAnsiTheme="minorHAnsi" w:cs="Tahoma"/>
          <w:sz w:val="23"/>
          <w:szCs w:val="23"/>
        </w:rPr>
        <w:t>Group</w:t>
      </w:r>
      <w:r w:rsidRPr="003E333F">
        <w:rPr>
          <w:rFonts w:asciiTheme="minorHAnsi" w:hAnsiTheme="minorHAnsi" w:cs="Tahoma"/>
          <w:sz w:val="23"/>
          <w:szCs w:val="23"/>
        </w:rPr>
        <w:t xml:space="preserve"> ethos.</w:t>
      </w:r>
    </w:p>
    <w:p w14:paraId="754CCA5A" w14:textId="03460E81" w:rsidR="00C479AE" w:rsidRPr="003E333F" w:rsidRDefault="008D0177" w:rsidP="008D0177">
      <w:pPr>
        <w:spacing w:after="100" w:line="276" w:lineRule="auto"/>
        <w:ind w:left="2268" w:hanging="567"/>
        <w:jc w:val="both"/>
        <w:rPr>
          <w:rFonts w:asciiTheme="minorHAnsi" w:hAnsiTheme="minorHAnsi" w:cs="Tahoma"/>
          <w:sz w:val="23"/>
          <w:szCs w:val="23"/>
        </w:rPr>
      </w:pPr>
      <w:r>
        <w:rPr>
          <w:rFonts w:asciiTheme="minorHAnsi" w:hAnsiTheme="minorHAnsi" w:cs="Tahoma"/>
          <w:sz w:val="23"/>
          <w:szCs w:val="23"/>
        </w:rPr>
        <w:t>(f)</w:t>
      </w:r>
      <w:r>
        <w:rPr>
          <w:rFonts w:asciiTheme="minorHAnsi" w:hAnsiTheme="minorHAnsi" w:cs="Tahoma"/>
          <w:sz w:val="23"/>
          <w:szCs w:val="23"/>
        </w:rPr>
        <w:tab/>
      </w:r>
      <w:r w:rsidR="003E333F">
        <w:rPr>
          <w:rFonts w:asciiTheme="minorHAnsi" w:hAnsiTheme="minorHAnsi" w:cs="Tahoma"/>
          <w:sz w:val="23"/>
          <w:szCs w:val="23"/>
        </w:rPr>
        <w:t xml:space="preserve">Tour </w:t>
      </w:r>
      <w:r>
        <w:rPr>
          <w:rFonts w:asciiTheme="minorHAnsi" w:hAnsiTheme="minorHAnsi" w:cs="Tahoma"/>
          <w:sz w:val="23"/>
          <w:szCs w:val="23"/>
        </w:rPr>
        <w:t xml:space="preserve">and </w:t>
      </w:r>
      <w:r w:rsidR="00A95D4A">
        <w:rPr>
          <w:rFonts w:asciiTheme="minorHAnsi" w:hAnsiTheme="minorHAnsi" w:cs="Tahoma"/>
          <w:sz w:val="23"/>
          <w:szCs w:val="23"/>
        </w:rPr>
        <w:t xml:space="preserve">Special Events </w:t>
      </w:r>
      <w:r w:rsidR="003E333F">
        <w:rPr>
          <w:rFonts w:asciiTheme="minorHAnsi" w:hAnsiTheme="minorHAnsi" w:cs="Tahoma"/>
          <w:sz w:val="23"/>
          <w:szCs w:val="23"/>
        </w:rPr>
        <w:t>Secretary</w:t>
      </w:r>
      <w:r>
        <w:rPr>
          <w:rFonts w:asciiTheme="minorHAnsi" w:hAnsiTheme="minorHAnsi" w:cs="Tahoma"/>
          <w:sz w:val="23"/>
          <w:szCs w:val="23"/>
        </w:rPr>
        <w:t>.  The T</w:t>
      </w:r>
      <w:r w:rsidR="00A95D4A">
        <w:rPr>
          <w:rFonts w:asciiTheme="minorHAnsi" w:hAnsiTheme="minorHAnsi" w:cs="Tahoma"/>
          <w:sz w:val="23"/>
          <w:szCs w:val="23"/>
        </w:rPr>
        <w:t>SE</w:t>
      </w:r>
      <w:r>
        <w:rPr>
          <w:rFonts w:asciiTheme="minorHAnsi" w:hAnsiTheme="minorHAnsi" w:cs="Tahoma"/>
          <w:sz w:val="23"/>
          <w:szCs w:val="23"/>
        </w:rPr>
        <w:t xml:space="preserve"> Secretary </w:t>
      </w:r>
      <w:proofErr w:type="gramStart"/>
      <w:r>
        <w:rPr>
          <w:rFonts w:asciiTheme="minorHAnsi" w:hAnsiTheme="minorHAnsi" w:cs="Tahoma"/>
          <w:sz w:val="23"/>
          <w:szCs w:val="23"/>
        </w:rPr>
        <w:t>is in charge of</w:t>
      </w:r>
      <w:proofErr w:type="gramEnd"/>
      <w:r>
        <w:rPr>
          <w:rFonts w:asciiTheme="minorHAnsi" w:hAnsiTheme="minorHAnsi" w:cs="Tahoma"/>
          <w:sz w:val="23"/>
          <w:szCs w:val="23"/>
        </w:rPr>
        <w:t xml:space="preserve"> organising </w:t>
      </w:r>
      <w:r w:rsidR="00A95D4A">
        <w:rPr>
          <w:rFonts w:asciiTheme="minorHAnsi" w:hAnsiTheme="minorHAnsi" w:cs="Tahoma"/>
          <w:sz w:val="23"/>
          <w:szCs w:val="23"/>
        </w:rPr>
        <w:t>the teams annual tour as well as any season events such as fundraisers, Christmas dinners and end of season awards.</w:t>
      </w:r>
    </w:p>
    <w:p w14:paraId="1DFBCD5E" w14:textId="201DA23A" w:rsidR="00C479AE" w:rsidRPr="003E333F" w:rsidRDefault="00C479AE" w:rsidP="004745A6">
      <w:pPr>
        <w:spacing w:after="100" w:line="276" w:lineRule="auto"/>
        <w:ind w:left="2268" w:hanging="567"/>
        <w:jc w:val="both"/>
        <w:rPr>
          <w:rFonts w:asciiTheme="minorHAnsi" w:hAnsiTheme="minorHAnsi" w:cs="Tahoma"/>
          <w:sz w:val="23"/>
          <w:szCs w:val="23"/>
        </w:rPr>
      </w:pPr>
      <w:r w:rsidRPr="003E333F">
        <w:rPr>
          <w:rFonts w:asciiTheme="minorHAnsi" w:hAnsiTheme="minorHAnsi" w:cs="Tahoma"/>
          <w:sz w:val="23"/>
          <w:szCs w:val="23"/>
        </w:rPr>
        <w:t>(</w:t>
      </w:r>
      <w:r w:rsidR="008D0177">
        <w:rPr>
          <w:rFonts w:asciiTheme="minorHAnsi" w:hAnsiTheme="minorHAnsi" w:cs="Tahoma"/>
          <w:sz w:val="23"/>
          <w:szCs w:val="23"/>
        </w:rPr>
        <w:t>g</w:t>
      </w:r>
      <w:r w:rsidRPr="003E333F">
        <w:rPr>
          <w:rFonts w:asciiTheme="minorHAnsi" w:hAnsiTheme="minorHAnsi" w:cs="Tahoma"/>
          <w:sz w:val="23"/>
          <w:szCs w:val="23"/>
        </w:rPr>
        <w:t>)</w:t>
      </w:r>
      <w:r w:rsidRPr="003E333F">
        <w:rPr>
          <w:rFonts w:asciiTheme="minorHAnsi" w:hAnsiTheme="minorHAnsi" w:cs="Tahoma"/>
          <w:sz w:val="23"/>
          <w:szCs w:val="23"/>
        </w:rPr>
        <w:tab/>
        <w:t xml:space="preserve">Welfare Officer.  The Welfare Officer shall provide </w:t>
      </w:r>
      <w:r w:rsidR="008B56A8" w:rsidRPr="003E333F">
        <w:rPr>
          <w:rFonts w:asciiTheme="minorHAnsi" w:hAnsiTheme="minorHAnsi" w:cs="Tahoma"/>
          <w:sz w:val="23"/>
          <w:szCs w:val="23"/>
        </w:rPr>
        <w:t>welfare</w:t>
      </w:r>
      <w:r w:rsidRPr="003E333F">
        <w:rPr>
          <w:rFonts w:asciiTheme="minorHAnsi" w:hAnsiTheme="minorHAnsi" w:cs="Tahoma"/>
          <w:sz w:val="23"/>
          <w:szCs w:val="23"/>
        </w:rPr>
        <w:t xml:space="preserve"> </w:t>
      </w:r>
      <w:r w:rsidR="008B56A8" w:rsidRPr="003E333F">
        <w:rPr>
          <w:rFonts w:asciiTheme="minorHAnsi" w:hAnsiTheme="minorHAnsi" w:cs="Tahoma"/>
          <w:sz w:val="23"/>
          <w:szCs w:val="23"/>
        </w:rPr>
        <w:t>pursuits for</w:t>
      </w:r>
      <w:r w:rsidR="00A447D0" w:rsidRPr="003E333F">
        <w:rPr>
          <w:rFonts w:asciiTheme="minorHAnsi" w:hAnsiTheme="minorHAnsi" w:cs="Tahoma"/>
          <w:sz w:val="23"/>
          <w:szCs w:val="23"/>
        </w:rPr>
        <w:t xml:space="preserve"> the </w:t>
      </w:r>
      <w:r w:rsidR="00557ACD" w:rsidRPr="003E333F">
        <w:rPr>
          <w:rFonts w:asciiTheme="minorHAnsi" w:hAnsiTheme="minorHAnsi" w:cs="Tahoma"/>
          <w:sz w:val="23"/>
          <w:szCs w:val="23"/>
        </w:rPr>
        <w:t>Group</w:t>
      </w:r>
      <w:r w:rsidR="00A447D0" w:rsidRPr="003E333F">
        <w:rPr>
          <w:rFonts w:asciiTheme="minorHAnsi" w:hAnsiTheme="minorHAnsi" w:cs="Tahoma"/>
          <w:sz w:val="23"/>
          <w:szCs w:val="23"/>
        </w:rPr>
        <w:t xml:space="preserve">’s </w:t>
      </w:r>
      <w:proofErr w:type="gramStart"/>
      <w:r w:rsidR="00A447D0" w:rsidRPr="003E333F">
        <w:rPr>
          <w:rFonts w:asciiTheme="minorHAnsi" w:hAnsiTheme="minorHAnsi" w:cs="Tahoma"/>
          <w:sz w:val="23"/>
          <w:szCs w:val="23"/>
        </w:rPr>
        <w:t>M</w:t>
      </w:r>
      <w:r w:rsidRPr="003E333F">
        <w:rPr>
          <w:rFonts w:asciiTheme="minorHAnsi" w:hAnsiTheme="minorHAnsi" w:cs="Tahoma"/>
          <w:sz w:val="23"/>
          <w:szCs w:val="23"/>
        </w:rPr>
        <w:t>embers, and</w:t>
      </w:r>
      <w:proofErr w:type="gramEnd"/>
      <w:r w:rsidRPr="003E333F">
        <w:rPr>
          <w:rFonts w:asciiTheme="minorHAnsi" w:hAnsiTheme="minorHAnsi" w:cs="Tahoma"/>
          <w:sz w:val="23"/>
          <w:szCs w:val="23"/>
        </w:rPr>
        <w:t xml:space="preserve"> offer academic advice in conjunction with the course representatives of the Students’ Union.</w:t>
      </w:r>
    </w:p>
    <w:p w14:paraId="60024D90" w14:textId="175AB2FA" w:rsidR="00C479AE" w:rsidRPr="003E333F" w:rsidRDefault="00C479AE" w:rsidP="004745A6">
      <w:pPr>
        <w:spacing w:after="100" w:line="276" w:lineRule="auto"/>
        <w:ind w:left="2268" w:hanging="567"/>
        <w:jc w:val="both"/>
        <w:rPr>
          <w:rFonts w:asciiTheme="minorHAnsi" w:hAnsiTheme="minorHAnsi" w:cs="Tahoma"/>
          <w:sz w:val="23"/>
          <w:szCs w:val="23"/>
        </w:rPr>
      </w:pPr>
      <w:r w:rsidRPr="003E333F">
        <w:rPr>
          <w:rFonts w:asciiTheme="minorHAnsi" w:hAnsiTheme="minorHAnsi" w:cs="Tahoma"/>
          <w:sz w:val="23"/>
          <w:szCs w:val="23"/>
        </w:rPr>
        <w:t>(</w:t>
      </w:r>
      <w:r w:rsidR="008D0177">
        <w:rPr>
          <w:rFonts w:asciiTheme="minorHAnsi" w:hAnsiTheme="minorHAnsi" w:cs="Tahoma"/>
          <w:sz w:val="23"/>
          <w:szCs w:val="23"/>
        </w:rPr>
        <w:t>h</w:t>
      </w:r>
      <w:r w:rsidRPr="003E333F">
        <w:rPr>
          <w:rFonts w:asciiTheme="minorHAnsi" w:hAnsiTheme="minorHAnsi" w:cs="Tahoma"/>
          <w:sz w:val="23"/>
          <w:szCs w:val="23"/>
        </w:rPr>
        <w:t>)</w:t>
      </w:r>
      <w:r w:rsidRPr="003E333F">
        <w:rPr>
          <w:rFonts w:asciiTheme="minorHAnsi" w:hAnsiTheme="minorHAnsi" w:cs="Tahoma"/>
          <w:sz w:val="23"/>
          <w:szCs w:val="23"/>
        </w:rPr>
        <w:tab/>
      </w:r>
      <w:r w:rsidR="003E333F" w:rsidRPr="003E333F">
        <w:rPr>
          <w:rFonts w:asciiTheme="minorHAnsi" w:hAnsiTheme="minorHAnsi" w:cs="Tahoma"/>
          <w:sz w:val="23"/>
          <w:szCs w:val="23"/>
        </w:rPr>
        <w:t>Social Media and Sponsorship Secretary. The SMS Secretary will handle all club social media, producing appropriate and tasteful content for followers of the accounts. This will include gameday posts, recruitment posts and answering DMs. They will also be involved in the recruitment of sponsors for the club.</w:t>
      </w:r>
    </w:p>
    <w:p w14:paraId="536672EA" w14:textId="0CA545D0" w:rsidR="00C479AE" w:rsidRPr="003E333F" w:rsidRDefault="00C479AE" w:rsidP="004745A6">
      <w:pPr>
        <w:spacing w:after="100" w:line="276" w:lineRule="auto"/>
        <w:ind w:left="2268" w:hanging="567"/>
        <w:jc w:val="both"/>
        <w:rPr>
          <w:rFonts w:asciiTheme="minorHAnsi" w:hAnsiTheme="minorHAnsi" w:cs="Tahoma"/>
          <w:sz w:val="23"/>
          <w:szCs w:val="23"/>
        </w:rPr>
      </w:pPr>
      <w:r w:rsidRPr="003E333F">
        <w:rPr>
          <w:rFonts w:asciiTheme="minorHAnsi" w:hAnsiTheme="minorHAnsi" w:cs="Tahoma"/>
          <w:sz w:val="23"/>
          <w:szCs w:val="23"/>
        </w:rPr>
        <w:t>(</w:t>
      </w:r>
      <w:proofErr w:type="spellStart"/>
      <w:r w:rsidR="008D0177">
        <w:rPr>
          <w:rFonts w:asciiTheme="minorHAnsi" w:hAnsiTheme="minorHAnsi" w:cs="Tahoma"/>
          <w:sz w:val="23"/>
          <w:szCs w:val="23"/>
        </w:rPr>
        <w:t>i</w:t>
      </w:r>
      <w:proofErr w:type="spellEnd"/>
      <w:r w:rsidRPr="003E333F">
        <w:rPr>
          <w:rFonts w:asciiTheme="minorHAnsi" w:hAnsiTheme="minorHAnsi" w:cs="Tahoma"/>
          <w:sz w:val="23"/>
          <w:szCs w:val="23"/>
        </w:rPr>
        <w:t>)</w:t>
      </w:r>
      <w:r w:rsidRPr="003E333F">
        <w:rPr>
          <w:rFonts w:asciiTheme="minorHAnsi" w:hAnsiTheme="minorHAnsi" w:cs="Tahoma"/>
          <w:sz w:val="23"/>
          <w:szCs w:val="23"/>
        </w:rPr>
        <w:tab/>
      </w:r>
      <w:r w:rsidR="003E333F" w:rsidRPr="003E333F">
        <w:rPr>
          <w:rFonts w:asciiTheme="minorHAnsi" w:hAnsiTheme="minorHAnsi" w:cs="Tahoma"/>
          <w:sz w:val="23"/>
          <w:szCs w:val="23"/>
        </w:rPr>
        <w:t xml:space="preserve">Fitness Secretary. The Fitness Secretary </w:t>
      </w:r>
      <w:proofErr w:type="gramStart"/>
      <w:r w:rsidR="003E333F" w:rsidRPr="003E333F">
        <w:rPr>
          <w:rFonts w:asciiTheme="minorHAnsi" w:hAnsiTheme="minorHAnsi" w:cs="Tahoma"/>
          <w:sz w:val="23"/>
          <w:szCs w:val="23"/>
        </w:rPr>
        <w:t>is in charge of</w:t>
      </w:r>
      <w:proofErr w:type="gramEnd"/>
      <w:r w:rsidR="003E333F" w:rsidRPr="003E333F">
        <w:rPr>
          <w:rFonts w:asciiTheme="minorHAnsi" w:hAnsiTheme="minorHAnsi" w:cs="Tahoma"/>
          <w:sz w:val="23"/>
          <w:szCs w:val="23"/>
        </w:rPr>
        <w:t xml:space="preserve"> producing fitness plans for members of the team, planning Team Gym sessions, leading warmups and cooldowns.</w:t>
      </w:r>
    </w:p>
    <w:p w14:paraId="27A5ECD0" w14:textId="6B2571C9" w:rsidR="003E333F" w:rsidRPr="00A11126" w:rsidRDefault="003E333F" w:rsidP="004745A6">
      <w:pPr>
        <w:spacing w:after="100" w:line="276" w:lineRule="auto"/>
        <w:ind w:left="2268" w:hanging="567"/>
        <w:jc w:val="both"/>
        <w:rPr>
          <w:rFonts w:asciiTheme="minorHAnsi" w:hAnsiTheme="minorHAnsi" w:cs="Tahoma"/>
          <w:sz w:val="23"/>
          <w:szCs w:val="23"/>
        </w:rPr>
      </w:pPr>
      <w:r w:rsidRPr="003E333F">
        <w:rPr>
          <w:rFonts w:asciiTheme="minorHAnsi" w:hAnsiTheme="minorHAnsi" w:cs="Tahoma"/>
          <w:sz w:val="23"/>
          <w:szCs w:val="23"/>
        </w:rPr>
        <w:lastRenderedPageBreak/>
        <w:t>(</w:t>
      </w:r>
      <w:r w:rsidR="008D0177">
        <w:rPr>
          <w:rFonts w:asciiTheme="minorHAnsi" w:hAnsiTheme="minorHAnsi" w:cs="Tahoma"/>
          <w:sz w:val="23"/>
          <w:szCs w:val="23"/>
        </w:rPr>
        <w:t>j</w:t>
      </w:r>
      <w:r w:rsidRPr="003E333F">
        <w:rPr>
          <w:rFonts w:asciiTheme="minorHAnsi" w:hAnsiTheme="minorHAnsi" w:cs="Tahoma"/>
          <w:sz w:val="23"/>
          <w:szCs w:val="23"/>
        </w:rPr>
        <w:t>)</w:t>
      </w:r>
      <w:r w:rsidRPr="003E333F">
        <w:rPr>
          <w:rFonts w:asciiTheme="minorHAnsi" w:hAnsiTheme="minorHAnsi" w:cs="Tahoma"/>
          <w:sz w:val="23"/>
          <w:szCs w:val="23"/>
        </w:rPr>
        <w:tab/>
        <w:t>Equipment and Gameday Manager. The EGM handles all gameday responsibility. They hold a set of keys to the equipment stores, they store and</w:t>
      </w:r>
      <w:r>
        <w:rPr>
          <w:rFonts w:asciiTheme="minorHAnsi" w:hAnsiTheme="minorHAnsi" w:cs="Tahoma"/>
          <w:sz w:val="23"/>
          <w:szCs w:val="23"/>
        </w:rPr>
        <w:t xml:space="preserve"> wash the kit after each match, and handle any club merchandise throughout the year. For the Stags, they are also in charge of kit repairs, e.g. a broken strap on a set of shoulder pads.</w:t>
      </w:r>
    </w:p>
    <w:p w14:paraId="1C53608A"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(3)</w:t>
      </w:r>
      <w:r w:rsidRPr="00A11126">
        <w:rPr>
          <w:rFonts w:asciiTheme="minorHAnsi" w:hAnsiTheme="minorHAnsi" w:cs="Tahoma"/>
          <w:sz w:val="23"/>
          <w:szCs w:val="23"/>
        </w:rPr>
        <w:tab/>
        <w:t xml:space="preserve">No one may be appointed a </w:t>
      </w:r>
      <w:r w:rsidR="00CC2244" w:rsidRPr="00A11126">
        <w:rPr>
          <w:rFonts w:asciiTheme="minorHAnsi" w:hAnsiTheme="minorHAnsi" w:cs="Tahoma"/>
          <w:sz w:val="23"/>
          <w:szCs w:val="23"/>
        </w:rPr>
        <w:t>member of the Committee</w:t>
      </w:r>
      <w:r w:rsidRPr="00A11126">
        <w:rPr>
          <w:rFonts w:asciiTheme="minorHAnsi" w:hAnsiTheme="minorHAnsi" w:cs="Tahoma"/>
          <w:sz w:val="23"/>
          <w:szCs w:val="23"/>
        </w:rPr>
        <w:t xml:space="preserve"> if </w:t>
      </w:r>
      <w:r w:rsidR="00C837F5">
        <w:rPr>
          <w:rFonts w:asciiTheme="minorHAnsi" w:hAnsiTheme="minorHAnsi" w:cs="Tahoma"/>
          <w:sz w:val="23"/>
          <w:szCs w:val="23"/>
        </w:rPr>
        <w:t>they</w:t>
      </w:r>
      <w:r w:rsidRPr="00A11126">
        <w:rPr>
          <w:rFonts w:asciiTheme="minorHAnsi" w:hAnsiTheme="minorHAnsi" w:cs="Tahoma"/>
          <w:sz w:val="23"/>
          <w:szCs w:val="23"/>
        </w:rPr>
        <w:t xml:space="preserve"> ha</w:t>
      </w:r>
      <w:r w:rsidR="00C837F5">
        <w:rPr>
          <w:rFonts w:asciiTheme="minorHAnsi" w:hAnsiTheme="minorHAnsi" w:cs="Tahoma"/>
          <w:sz w:val="23"/>
          <w:szCs w:val="23"/>
        </w:rPr>
        <w:t>ve</w:t>
      </w:r>
      <w:r w:rsidRPr="00A11126">
        <w:rPr>
          <w:rFonts w:asciiTheme="minorHAnsi" w:hAnsiTheme="minorHAnsi" w:cs="Tahoma"/>
          <w:sz w:val="23"/>
          <w:szCs w:val="23"/>
        </w:rPr>
        <w:t xml:space="preserve"> been disqualified from becoming a </w:t>
      </w:r>
      <w:r w:rsidR="00CC2244" w:rsidRPr="00A11126">
        <w:rPr>
          <w:rFonts w:asciiTheme="minorHAnsi" w:hAnsiTheme="minorHAnsi" w:cs="Tahoma"/>
          <w:sz w:val="23"/>
          <w:szCs w:val="23"/>
        </w:rPr>
        <w:t>member of the Committee</w:t>
      </w:r>
      <w:r w:rsidRPr="00A11126">
        <w:rPr>
          <w:rFonts w:asciiTheme="minorHAnsi" w:hAnsiTheme="minorHAnsi" w:cs="Tahoma"/>
          <w:sz w:val="23"/>
          <w:szCs w:val="23"/>
        </w:rPr>
        <w:t xml:space="preserve"> u</w:t>
      </w:r>
      <w:r w:rsidR="001F5752" w:rsidRPr="00A11126">
        <w:rPr>
          <w:rFonts w:asciiTheme="minorHAnsi" w:hAnsiTheme="minorHAnsi" w:cs="Tahoma"/>
          <w:sz w:val="23"/>
          <w:szCs w:val="23"/>
        </w:rPr>
        <w:t>nder the provisions of Clause 1</w:t>
      </w:r>
      <w:r w:rsidR="00913264">
        <w:rPr>
          <w:rFonts w:asciiTheme="minorHAnsi" w:hAnsiTheme="minorHAnsi" w:cs="Tahoma"/>
          <w:sz w:val="23"/>
          <w:szCs w:val="23"/>
        </w:rPr>
        <w:t>3</w:t>
      </w:r>
      <w:r w:rsidR="00193AC9" w:rsidRPr="00A11126">
        <w:rPr>
          <w:rFonts w:asciiTheme="minorHAnsi" w:hAnsiTheme="minorHAnsi" w:cs="Tahoma"/>
          <w:sz w:val="23"/>
          <w:szCs w:val="23"/>
        </w:rPr>
        <w:t>, ‘Disciplinary Action’</w:t>
      </w:r>
      <w:r w:rsidRPr="00A11126">
        <w:rPr>
          <w:rFonts w:asciiTheme="minorHAnsi" w:hAnsiTheme="minorHAnsi" w:cs="Tahoma"/>
          <w:sz w:val="23"/>
          <w:szCs w:val="23"/>
        </w:rPr>
        <w:t>.</w:t>
      </w:r>
    </w:p>
    <w:p w14:paraId="45AB4654" w14:textId="77777777" w:rsidR="00C479AE" w:rsidRPr="00A11126" w:rsidRDefault="00284B59"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(4</w:t>
      </w:r>
      <w:r w:rsidR="00C479AE" w:rsidRPr="00A11126">
        <w:rPr>
          <w:rFonts w:asciiTheme="minorHAnsi" w:hAnsiTheme="minorHAnsi" w:cs="Tahoma"/>
          <w:sz w:val="23"/>
          <w:szCs w:val="23"/>
        </w:rPr>
        <w:t>)</w:t>
      </w:r>
      <w:r w:rsidR="00C479AE" w:rsidRPr="00A11126">
        <w:rPr>
          <w:rFonts w:asciiTheme="minorHAnsi" w:hAnsiTheme="minorHAnsi" w:cs="Tahoma"/>
          <w:sz w:val="23"/>
          <w:szCs w:val="23"/>
        </w:rPr>
        <w:tab/>
        <w:t xml:space="preserve">The number of </w:t>
      </w:r>
      <w:r w:rsidR="00CC2244" w:rsidRPr="00A11126">
        <w:rPr>
          <w:rFonts w:asciiTheme="minorHAnsi" w:hAnsiTheme="minorHAnsi" w:cs="Tahoma"/>
          <w:sz w:val="23"/>
          <w:szCs w:val="23"/>
        </w:rPr>
        <w:t>the Committee</w:t>
      </w:r>
      <w:r w:rsidR="00C479AE" w:rsidRPr="00A11126">
        <w:rPr>
          <w:rFonts w:asciiTheme="minorHAnsi" w:hAnsiTheme="minorHAnsi" w:cs="Tahoma"/>
          <w:sz w:val="23"/>
          <w:szCs w:val="23"/>
        </w:rPr>
        <w:t xml:space="preserve"> must not be less than </w:t>
      </w:r>
      <w:r w:rsidR="009B5329" w:rsidRPr="00A11126">
        <w:rPr>
          <w:rFonts w:asciiTheme="minorHAnsi" w:hAnsiTheme="minorHAnsi" w:cs="Tahoma"/>
          <w:sz w:val="23"/>
          <w:szCs w:val="23"/>
        </w:rPr>
        <w:t>three</w:t>
      </w:r>
      <w:r w:rsidR="00C479AE" w:rsidRPr="00A11126">
        <w:rPr>
          <w:rFonts w:asciiTheme="minorHAnsi" w:hAnsiTheme="minorHAnsi" w:cs="Tahoma"/>
          <w:sz w:val="23"/>
          <w:szCs w:val="23"/>
        </w:rPr>
        <w:t xml:space="preserve">, though is not subject to any maximum.  There must always be: </w:t>
      </w:r>
    </w:p>
    <w:p w14:paraId="56B5E732"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F80EC4">
        <w:rPr>
          <w:rFonts w:asciiTheme="minorHAnsi" w:hAnsiTheme="minorHAnsi" w:cs="Tahoma"/>
          <w:sz w:val="23"/>
          <w:szCs w:val="23"/>
        </w:rPr>
        <w:t>a</w:t>
      </w:r>
      <w:r w:rsidRPr="00A11126">
        <w:rPr>
          <w:rFonts w:asciiTheme="minorHAnsi" w:hAnsiTheme="minorHAnsi" w:cs="Tahoma"/>
          <w:sz w:val="23"/>
          <w:szCs w:val="23"/>
        </w:rPr>
        <w:t xml:space="preserve"> President;</w:t>
      </w:r>
    </w:p>
    <w:p w14:paraId="1B734B79"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r>
      <w:r w:rsidR="00F80EC4">
        <w:rPr>
          <w:rFonts w:asciiTheme="minorHAnsi" w:hAnsiTheme="minorHAnsi" w:cs="Tahoma"/>
          <w:sz w:val="23"/>
          <w:szCs w:val="23"/>
        </w:rPr>
        <w:t>a</w:t>
      </w:r>
      <w:r w:rsidRPr="00A11126">
        <w:rPr>
          <w:rFonts w:asciiTheme="minorHAnsi" w:hAnsiTheme="minorHAnsi" w:cs="Tahoma"/>
          <w:sz w:val="23"/>
          <w:szCs w:val="23"/>
        </w:rPr>
        <w:t xml:space="preserve"> </w:t>
      </w:r>
      <w:proofErr w:type="gramStart"/>
      <w:r w:rsidRPr="00A11126">
        <w:rPr>
          <w:rFonts w:asciiTheme="minorHAnsi" w:hAnsiTheme="minorHAnsi" w:cs="Tahoma"/>
          <w:sz w:val="23"/>
          <w:szCs w:val="23"/>
        </w:rPr>
        <w:t>Secretary</w:t>
      </w:r>
      <w:proofErr w:type="gramEnd"/>
      <w:r w:rsidRPr="00A11126">
        <w:rPr>
          <w:rFonts w:asciiTheme="minorHAnsi" w:hAnsiTheme="minorHAnsi" w:cs="Tahoma"/>
          <w:sz w:val="23"/>
          <w:szCs w:val="23"/>
        </w:rPr>
        <w:t>;</w:t>
      </w:r>
    </w:p>
    <w:p w14:paraId="3123206C"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r>
      <w:r w:rsidR="00F80EC4">
        <w:rPr>
          <w:rFonts w:asciiTheme="minorHAnsi" w:hAnsiTheme="minorHAnsi" w:cs="Tahoma"/>
          <w:sz w:val="23"/>
          <w:szCs w:val="23"/>
        </w:rPr>
        <w:t>a</w:t>
      </w:r>
      <w:r w:rsidRPr="00A11126">
        <w:rPr>
          <w:rFonts w:asciiTheme="minorHAnsi" w:hAnsiTheme="minorHAnsi" w:cs="Tahoma"/>
          <w:sz w:val="23"/>
          <w:szCs w:val="23"/>
        </w:rPr>
        <w:t xml:space="preserve"> Treasurer</w:t>
      </w:r>
      <w:r w:rsidR="003D654F" w:rsidRPr="00A11126">
        <w:rPr>
          <w:rFonts w:asciiTheme="minorHAnsi" w:hAnsiTheme="minorHAnsi" w:cs="Tahoma"/>
          <w:sz w:val="23"/>
          <w:szCs w:val="23"/>
        </w:rPr>
        <w:t>.</w:t>
      </w:r>
    </w:p>
    <w:p w14:paraId="2B9FA34E" w14:textId="77777777" w:rsidR="00C479AE" w:rsidRPr="00A11126" w:rsidRDefault="00284B59"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1C04EA" w:rsidRPr="00A11126">
        <w:rPr>
          <w:rFonts w:asciiTheme="minorHAnsi" w:hAnsiTheme="minorHAnsi" w:cs="Tahoma"/>
          <w:sz w:val="23"/>
          <w:szCs w:val="23"/>
        </w:rPr>
        <w:t>5</w:t>
      </w:r>
      <w:r w:rsidR="00C479AE" w:rsidRPr="00A11126">
        <w:rPr>
          <w:rFonts w:asciiTheme="minorHAnsi" w:hAnsiTheme="minorHAnsi" w:cs="Tahoma"/>
          <w:sz w:val="23"/>
          <w:szCs w:val="23"/>
        </w:rPr>
        <w:t>)</w:t>
      </w:r>
      <w:r w:rsidR="00C479AE" w:rsidRPr="00A11126">
        <w:rPr>
          <w:rFonts w:asciiTheme="minorHAnsi" w:hAnsiTheme="minorHAnsi" w:cs="Tahoma"/>
          <w:sz w:val="23"/>
          <w:szCs w:val="23"/>
        </w:rPr>
        <w:tab/>
        <w:t>A</w:t>
      </w:r>
      <w:r w:rsidR="00532C67" w:rsidRPr="00A11126">
        <w:rPr>
          <w:rFonts w:asciiTheme="minorHAnsi" w:hAnsiTheme="minorHAnsi" w:cs="Tahoma"/>
          <w:sz w:val="23"/>
          <w:szCs w:val="23"/>
        </w:rPr>
        <w:t>n officer or ordinary member of the Committee</w:t>
      </w:r>
      <w:r w:rsidR="00C479AE" w:rsidRPr="00A11126">
        <w:rPr>
          <w:rFonts w:asciiTheme="minorHAnsi" w:hAnsiTheme="minorHAnsi" w:cs="Tahoma"/>
          <w:sz w:val="23"/>
          <w:szCs w:val="23"/>
        </w:rPr>
        <w:t xml:space="preserve"> shall cease to hold office if </w:t>
      </w:r>
      <w:r w:rsidR="00C837F5">
        <w:rPr>
          <w:rFonts w:asciiTheme="minorHAnsi" w:hAnsiTheme="minorHAnsi" w:cs="Tahoma"/>
          <w:sz w:val="23"/>
          <w:szCs w:val="23"/>
        </w:rPr>
        <w:t>they</w:t>
      </w:r>
      <w:r w:rsidR="00C479AE" w:rsidRPr="00A11126">
        <w:rPr>
          <w:rFonts w:asciiTheme="minorHAnsi" w:hAnsiTheme="minorHAnsi" w:cs="Tahoma"/>
          <w:sz w:val="23"/>
          <w:szCs w:val="23"/>
        </w:rPr>
        <w:t>:</w:t>
      </w:r>
    </w:p>
    <w:p w14:paraId="2648B989"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F80EC4">
        <w:rPr>
          <w:rFonts w:asciiTheme="minorHAnsi" w:hAnsiTheme="minorHAnsi" w:cs="Tahoma"/>
          <w:sz w:val="23"/>
          <w:szCs w:val="23"/>
        </w:rPr>
        <w:t>c</w:t>
      </w:r>
      <w:r w:rsidRPr="00A11126">
        <w:rPr>
          <w:rFonts w:asciiTheme="minorHAnsi" w:hAnsiTheme="minorHAnsi" w:cs="Tahoma"/>
          <w:sz w:val="23"/>
          <w:szCs w:val="23"/>
        </w:rPr>
        <w:t xml:space="preserve">eases to </w:t>
      </w:r>
      <w:r w:rsidR="00A447D0" w:rsidRPr="00A11126">
        <w:rPr>
          <w:rFonts w:asciiTheme="minorHAnsi" w:hAnsiTheme="minorHAnsi" w:cs="Tahoma"/>
          <w:sz w:val="23"/>
          <w:szCs w:val="23"/>
        </w:rPr>
        <w:t>be a Full M</w:t>
      </w:r>
      <w:r w:rsidR="00196516" w:rsidRPr="00A11126">
        <w:rPr>
          <w:rFonts w:asciiTheme="minorHAnsi" w:hAnsiTheme="minorHAnsi" w:cs="Tahoma"/>
          <w:sz w:val="23"/>
          <w:szCs w:val="23"/>
        </w:rPr>
        <w:t xml:space="preserve">ember of the </w:t>
      </w:r>
      <w:r w:rsidR="00557ACD" w:rsidRPr="00A11126">
        <w:rPr>
          <w:rFonts w:asciiTheme="minorHAnsi" w:hAnsiTheme="minorHAnsi" w:cs="Tahoma"/>
          <w:sz w:val="23"/>
          <w:szCs w:val="23"/>
        </w:rPr>
        <w:t>Group</w:t>
      </w:r>
      <w:r w:rsidR="00196516" w:rsidRPr="00A11126">
        <w:rPr>
          <w:rFonts w:asciiTheme="minorHAnsi" w:hAnsiTheme="minorHAnsi" w:cs="Tahoma"/>
          <w:sz w:val="23"/>
          <w:szCs w:val="23"/>
        </w:rPr>
        <w:t>.</w:t>
      </w:r>
    </w:p>
    <w:p w14:paraId="4F027A36" w14:textId="77777777" w:rsidR="00C479AE" w:rsidRPr="00A11126" w:rsidRDefault="00532C67"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r>
      <w:r w:rsidR="00F80EC4">
        <w:rPr>
          <w:rFonts w:asciiTheme="minorHAnsi" w:hAnsiTheme="minorHAnsi" w:cs="Tahoma"/>
          <w:sz w:val="23"/>
          <w:szCs w:val="23"/>
        </w:rPr>
        <w:t>r</w:t>
      </w:r>
      <w:r w:rsidRPr="00A11126">
        <w:rPr>
          <w:rFonts w:asciiTheme="minorHAnsi" w:hAnsiTheme="minorHAnsi" w:cs="Tahoma"/>
          <w:sz w:val="23"/>
          <w:szCs w:val="23"/>
        </w:rPr>
        <w:t xml:space="preserve">esigns </w:t>
      </w:r>
      <w:r w:rsidR="00C479AE" w:rsidRPr="00A11126">
        <w:rPr>
          <w:rFonts w:asciiTheme="minorHAnsi" w:hAnsiTheme="minorHAnsi" w:cs="Tahoma"/>
          <w:sz w:val="23"/>
          <w:szCs w:val="23"/>
        </w:rPr>
        <w:t xml:space="preserve">by notice to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 </w:t>
      </w:r>
      <w:r w:rsidR="001C04EA" w:rsidRPr="00A11126">
        <w:rPr>
          <w:rFonts w:asciiTheme="minorHAnsi" w:hAnsiTheme="minorHAnsi" w:cs="Tahoma"/>
          <w:sz w:val="23"/>
          <w:szCs w:val="23"/>
        </w:rPr>
        <w:t>or</w:t>
      </w:r>
    </w:p>
    <w:p w14:paraId="2D17415C"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r>
      <w:r w:rsidR="00F80EC4">
        <w:rPr>
          <w:rFonts w:asciiTheme="minorHAnsi" w:hAnsiTheme="minorHAnsi" w:cs="Tahoma"/>
          <w:sz w:val="23"/>
          <w:szCs w:val="23"/>
        </w:rPr>
        <w:t>i</w:t>
      </w:r>
      <w:r w:rsidRPr="00A11126">
        <w:rPr>
          <w:rFonts w:asciiTheme="minorHAnsi" w:hAnsiTheme="minorHAnsi" w:cs="Tahoma"/>
          <w:sz w:val="23"/>
          <w:szCs w:val="23"/>
        </w:rPr>
        <w:t>s removed from</w:t>
      </w:r>
      <w:r w:rsidR="00A447D0" w:rsidRPr="00A11126">
        <w:rPr>
          <w:rFonts w:asciiTheme="minorHAnsi" w:hAnsiTheme="minorHAnsi" w:cs="Tahoma"/>
          <w:sz w:val="23"/>
          <w:szCs w:val="23"/>
        </w:rPr>
        <w:t xml:space="preserve"> office by a resolution of the M</w:t>
      </w:r>
      <w:r w:rsidRPr="00A11126">
        <w:rPr>
          <w:rFonts w:asciiTheme="minorHAnsi" w:hAnsiTheme="minorHAnsi" w:cs="Tahoma"/>
          <w:sz w:val="23"/>
          <w:szCs w:val="23"/>
        </w:rPr>
        <w:t xml:space="preserve">embers in General Meeting or a Meeting of the </w:t>
      </w:r>
      <w:r w:rsidR="00532C67" w:rsidRPr="00A11126">
        <w:rPr>
          <w:rFonts w:asciiTheme="minorHAnsi" w:hAnsiTheme="minorHAnsi" w:cs="Tahoma"/>
          <w:sz w:val="23"/>
          <w:szCs w:val="23"/>
        </w:rPr>
        <w:t>Committee</w:t>
      </w:r>
      <w:r w:rsidRPr="00A11126">
        <w:rPr>
          <w:rFonts w:asciiTheme="minorHAnsi" w:hAnsiTheme="minorHAnsi" w:cs="Tahoma"/>
          <w:sz w:val="23"/>
          <w:szCs w:val="23"/>
        </w:rPr>
        <w:t>, in accordance with Clause 1</w:t>
      </w:r>
      <w:r w:rsidR="00913264">
        <w:rPr>
          <w:rFonts w:asciiTheme="minorHAnsi" w:hAnsiTheme="minorHAnsi" w:cs="Tahoma"/>
          <w:sz w:val="23"/>
          <w:szCs w:val="23"/>
        </w:rPr>
        <w:t>3</w:t>
      </w:r>
      <w:r w:rsidR="00193AC9" w:rsidRPr="00A11126">
        <w:rPr>
          <w:rFonts w:asciiTheme="minorHAnsi" w:hAnsiTheme="minorHAnsi" w:cs="Tahoma"/>
          <w:sz w:val="23"/>
          <w:szCs w:val="23"/>
        </w:rPr>
        <w:t>, ‘Disciplinary Action’</w:t>
      </w:r>
      <w:r w:rsidRPr="00A11126">
        <w:rPr>
          <w:rFonts w:asciiTheme="minorHAnsi" w:hAnsiTheme="minorHAnsi" w:cs="Tahoma"/>
          <w:sz w:val="23"/>
          <w:szCs w:val="23"/>
        </w:rPr>
        <w:t>.</w:t>
      </w:r>
    </w:p>
    <w:p w14:paraId="703334CB" w14:textId="77777777" w:rsidR="00284B59" w:rsidRPr="00A11126" w:rsidRDefault="00284B59" w:rsidP="004745A6">
      <w:pPr>
        <w:spacing w:after="100" w:line="276" w:lineRule="auto"/>
        <w:ind w:left="2268" w:hanging="567"/>
        <w:jc w:val="both"/>
        <w:rPr>
          <w:rFonts w:asciiTheme="minorHAnsi" w:hAnsiTheme="minorHAnsi" w:cs="Tahoma"/>
          <w:sz w:val="23"/>
          <w:szCs w:val="23"/>
        </w:rPr>
      </w:pPr>
    </w:p>
    <w:p w14:paraId="777D4FCC" w14:textId="77777777" w:rsidR="00C479AE" w:rsidRPr="00A11126" w:rsidRDefault="00C479AE" w:rsidP="004745A6">
      <w:pPr>
        <w:pStyle w:val="Heading1"/>
        <w:rPr>
          <w:rFonts w:asciiTheme="minorHAnsi" w:hAnsiTheme="minorHAnsi"/>
        </w:rPr>
      </w:pPr>
      <w:bookmarkStart w:id="7" w:name="_Toc369882033"/>
      <w:r w:rsidRPr="00A11126">
        <w:rPr>
          <w:rFonts w:asciiTheme="minorHAnsi" w:hAnsiTheme="minorHAnsi"/>
        </w:rPr>
        <w:t>8.</w:t>
      </w:r>
      <w:r w:rsidRPr="00A11126">
        <w:rPr>
          <w:rFonts w:asciiTheme="minorHAnsi" w:hAnsiTheme="minorHAnsi"/>
        </w:rPr>
        <w:tab/>
        <w:t xml:space="preserve">Meetings of the </w:t>
      </w:r>
      <w:r w:rsidR="00CC2244" w:rsidRPr="00A11126">
        <w:rPr>
          <w:rFonts w:asciiTheme="minorHAnsi" w:hAnsiTheme="minorHAnsi"/>
        </w:rPr>
        <w:t>Committee</w:t>
      </w:r>
      <w:bookmarkEnd w:id="7"/>
    </w:p>
    <w:p w14:paraId="1D6B2F49"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(1) </w:t>
      </w:r>
      <w:r w:rsidRPr="00A11126">
        <w:rPr>
          <w:rFonts w:asciiTheme="minorHAnsi" w:hAnsiTheme="minorHAnsi" w:cs="Tahoma"/>
          <w:sz w:val="23"/>
          <w:szCs w:val="23"/>
        </w:rPr>
        <w:tab/>
        <w:t xml:space="preserve">The </w:t>
      </w:r>
      <w:r w:rsidR="00CC2244" w:rsidRPr="00A11126">
        <w:rPr>
          <w:rFonts w:asciiTheme="minorHAnsi" w:hAnsiTheme="minorHAnsi" w:cs="Tahoma"/>
          <w:sz w:val="23"/>
          <w:szCs w:val="23"/>
        </w:rPr>
        <w:t>Committee</w:t>
      </w:r>
      <w:r w:rsidRPr="00A11126">
        <w:rPr>
          <w:rFonts w:asciiTheme="minorHAnsi" w:hAnsiTheme="minorHAnsi" w:cs="Tahoma"/>
          <w:sz w:val="23"/>
          <w:szCs w:val="23"/>
        </w:rPr>
        <w:t xml:space="preserve"> may regulate their proceedings as they think fit, subject to the provisions of this Clause.</w:t>
      </w:r>
    </w:p>
    <w:p w14:paraId="3401C5D5" w14:textId="77777777" w:rsidR="00C479AE" w:rsidRPr="00A11126" w:rsidRDefault="0014777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(2</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t xml:space="preserve">Any </w:t>
      </w:r>
      <w:r w:rsidR="00CC2244" w:rsidRPr="00A11126">
        <w:rPr>
          <w:rFonts w:asciiTheme="minorHAnsi" w:hAnsiTheme="minorHAnsi" w:cs="Tahoma"/>
          <w:sz w:val="23"/>
          <w:szCs w:val="23"/>
        </w:rPr>
        <w:t>member of the Committee</w:t>
      </w:r>
      <w:r w:rsidR="00C479AE" w:rsidRPr="00A11126">
        <w:rPr>
          <w:rFonts w:asciiTheme="minorHAnsi" w:hAnsiTheme="minorHAnsi" w:cs="Tahoma"/>
          <w:sz w:val="23"/>
          <w:szCs w:val="23"/>
        </w:rPr>
        <w:t xml:space="preserve"> may request the Secretary to call a </w:t>
      </w:r>
      <w:r w:rsidR="00532C67" w:rsidRPr="00A11126">
        <w:rPr>
          <w:rFonts w:asciiTheme="minorHAnsi" w:hAnsiTheme="minorHAnsi" w:cs="Tahoma"/>
          <w:sz w:val="23"/>
          <w:szCs w:val="23"/>
        </w:rPr>
        <w:t>Meeting of the Committee</w:t>
      </w:r>
      <w:r w:rsidR="00C479AE" w:rsidRPr="00A11126">
        <w:rPr>
          <w:rFonts w:asciiTheme="minorHAnsi" w:hAnsiTheme="minorHAnsi" w:cs="Tahoma"/>
          <w:sz w:val="23"/>
          <w:szCs w:val="23"/>
        </w:rPr>
        <w:t>.</w:t>
      </w:r>
    </w:p>
    <w:p w14:paraId="430F4CB4" w14:textId="77777777" w:rsidR="00C479AE" w:rsidRPr="00A11126" w:rsidRDefault="0014777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(3</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t xml:space="preserve">The Secretary must call a </w:t>
      </w:r>
      <w:r w:rsidR="00532C67" w:rsidRPr="00A11126">
        <w:rPr>
          <w:rFonts w:asciiTheme="minorHAnsi" w:hAnsiTheme="minorHAnsi" w:cs="Tahoma"/>
          <w:sz w:val="23"/>
          <w:szCs w:val="23"/>
        </w:rPr>
        <w:t>Meeting of the Committee</w:t>
      </w:r>
      <w:r w:rsidR="00C479AE" w:rsidRPr="00A11126">
        <w:rPr>
          <w:rFonts w:asciiTheme="minorHAnsi" w:hAnsiTheme="minorHAnsi" w:cs="Tahoma"/>
          <w:sz w:val="23"/>
          <w:szCs w:val="23"/>
        </w:rPr>
        <w:t xml:space="preserve"> if requested to do so by a </w:t>
      </w:r>
      <w:r w:rsidR="00CC2244" w:rsidRPr="00A11126">
        <w:rPr>
          <w:rFonts w:asciiTheme="minorHAnsi" w:hAnsiTheme="minorHAnsi" w:cs="Tahoma"/>
          <w:sz w:val="23"/>
          <w:szCs w:val="23"/>
        </w:rPr>
        <w:t>member of the Committee</w:t>
      </w:r>
      <w:r w:rsidR="00C479AE" w:rsidRPr="00A11126">
        <w:rPr>
          <w:rFonts w:asciiTheme="minorHAnsi" w:hAnsiTheme="minorHAnsi" w:cs="Tahoma"/>
          <w:sz w:val="23"/>
          <w:szCs w:val="23"/>
        </w:rPr>
        <w:t>.</w:t>
      </w:r>
    </w:p>
    <w:p w14:paraId="3CFE6471" w14:textId="77777777" w:rsidR="00C479AE" w:rsidRPr="00A11126" w:rsidRDefault="0014777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(4</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t xml:space="preserve">Meetings of the </w:t>
      </w:r>
      <w:r w:rsidR="00CC2244" w:rsidRPr="00A11126">
        <w:rPr>
          <w:rFonts w:asciiTheme="minorHAnsi" w:hAnsiTheme="minorHAnsi" w:cs="Tahoma"/>
          <w:sz w:val="23"/>
          <w:szCs w:val="23"/>
        </w:rPr>
        <w:t>Committee</w:t>
      </w:r>
      <w:r w:rsidR="00C479AE" w:rsidRPr="00A11126">
        <w:rPr>
          <w:rFonts w:asciiTheme="minorHAnsi" w:hAnsiTheme="minorHAnsi" w:cs="Tahoma"/>
          <w:sz w:val="23"/>
          <w:szCs w:val="23"/>
        </w:rPr>
        <w:t xml:space="preserve"> shall usually be chaired by the person who has been elected as President. </w:t>
      </w:r>
    </w:p>
    <w:p w14:paraId="06600EBB" w14:textId="77777777" w:rsidR="00C479AE" w:rsidRPr="00A11126" w:rsidRDefault="0014777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536196" w:rsidRPr="00A11126">
        <w:rPr>
          <w:rFonts w:asciiTheme="minorHAnsi" w:hAnsiTheme="minorHAnsi" w:cs="Tahoma"/>
          <w:sz w:val="23"/>
          <w:szCs w:val="23"/>
        </w:rPr>
        <w:t>5</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t xml:space="preserve">The quorum for a </w:t>
      </w:r>
      <w:r w:rsidR="00532C67" w:rsidRPr="00A11126">
        <w:rPr>
          <w:rFonts w:asciiTheme="minorHAnsi" w:hAnsiTheme="minorHAnsi" w:cs="Tahoma"/>
          <w:sz w:val="23"/>
          <w:szCs w:val="23"/>
        </w:rPr>
        <w:t>Meeting of the Committee</w:t>
      </w:r>
      <w:r w:rsidR="00C479AE" w:rsidRPr="00A11126">
        <w:rPr>
          <w:rFonts w:asciiTheme="minorHAnsi" w:hAnsiTheme="minorHAnsi" w:cs="Tahoma"/>
          <w:sz w:val="23"/>
          <w:szCs w:val="23"/>
        </w:rPr>
        <w:t xml:space="preserve"> shall be </w:t>
      </w:r>
      <w:r w:rsidR="00196516" w:rsidRPr="00A11126">
        <w:rPr>
          <w:rFonts w:asciiTheme="minorHAnsi" w:hAnsiTheme="minorHAnsi" w:cs="Tahoma"/>
          <w:sz w:val="23"/>
          <w:szCs w:val="23"/>
        </w:rPr>
        <w:t>three</w:t>
      </w:r>
      <w:r w:rsidR="00C479AE" w:rsidRPr="00A11126">
        <w:rPr>
          <w:rFonts w:asciiTheme="minorHAnsi" w:hAnsiTheme="minorHAnsi" w:cs="Tahoma"/>
          <w:sz w:val="23"/>
          <w:szCs w:val="23"/>
        </w:rPr>
        <w:t xml:space="preserve"> </w:t>
      </w:r>
      <w:r w:rsidR="00CC2244" w:rsidRPr="00A11126">
        <w:rPr>
          <w:rFonts w:asciiTheme="minorHAnsi" w:hAnsiTheme="minorHAnsi" w:cs="Tahoma"/>
          <w:sz w:val="23"/>
          <w:szCs w:val="23"/>
        </w:rPr>
        <w:t>members of the Committee</w:t>
      </w:r>
      <w:r w:rsidR="00C479AE" w:rsidRPr="00A11126">
        <w:rPr>
          <w:rFonts w:asciiTheme="minorHAnsi" w:hAnsiTheme="minorHAnsi" w:cs="Tahoma"/>
          <w:sz w:val="23"/>
          <w:szCs w:val="23"/>
        </w:rPr>
        <w:t>.</w:t>
      </w:r>
    </w:p>
    <w:p w14:paraId="2E21E0F2" w14:textId="77777777" w:rsidR="00C479AE" w:rsidRPr="00A11126" w:rsidRDefault="0053619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(6</w:t>
      </w:r>
      <w:r w:rsidR="00D8038D" w:rsidRPr="00A11126">
        <w:rPr>
          <w:rFonts w:asciiTheme="minorHAnsi" w:hAnsiTheme="minorHAnsi" w:cs="Tahoma"/>
          <w:sz w:val="23"/>
          <w:szCs w:val="23"/>
        </w:rPr>
        <w:t xml:space="preserve">) </w:t>
      </w:r>
      <w:r w:rsidR="00D8038D" w:rsidRPr="00A11126">
        <w:rPr>
          <w:rFonts w:asciiTheme="minorHAnsi" w:hAnsiTheme="minorHAnsi" w:cs="Tahoma"/>
          <w:sz w:val="23"/>
          <w:szCs w:val="23"/>
        </w:rPr>
        <w:tab/>
      </w:r>
      <w:r w:rsidR="00C479AE" w:rsidRPr="00A11126">
        <w:rPr>
          <w:rFonts w:asciiTheme="minorHAnsi" w:hAnsiTheme="minorHAnsi" w:cs="Tahoma"/>
          <w:sz w:val="23"/>
          <w:szCs w:val="23"/>
        </w:rPr>
        <w:t xml:space="preserve">No decision may be made by a </w:t>
      </w:r>
      <w:r w:rsidR="00532C67" w:rsidRPr="00A11126">
        <w:rPr>
          <w:rFonts w:asciiTheme="minorHAnsi" w:hAnsiTheme="minorHAnsi" w:cs="Tahoma"/>
          <w:sz w:val="23"/>
          <w:szCs w:val="23"/>
        </w:rPr>
        <w:t>Meeting of the Committee</w:t>
      </w:r>
      <w:r w:rsidR="00C479AE" w:rsidRPr="00A11126">
        <w:rPr>
          <w:rFonts w:asciiTheme="minorHAnsi" w:hAnsiTheme="minorHAnsi" w:cs="Tahoma"/>
          <w:sz w:val="23"/>
          <w:szCs w:val="23"/>
        </w:rPr>
        <w:t xml:space="preserve"> unless a quorum is present at the time the decision is made.</w:t>
      </w:r>
    </w:p>
    <w:p w14:paraId="64BF628D" w14:textId="77777777" w:rsidR="00F315B4" w:rsidRPr="00A11126" w:rsidRDefault="0053619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(7</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r>
      <w:r w:rsidR="00F315B4" w:rsidRPr="00A11126">
        <w:rPr>
          <w:rFonts w:asciiTheme="minorHAnsi" w:hAnsiTheme="minorHAnsi" w:cs="Tahoma"/>
          <w:sz w:val="23"/>
          <w:szCs w:val="23"/>
        </w:rPr>
        <w:t xml:space="preserve">Every </w:t>
      </w:r>
      <w:r w:rsidR="00CC2244" w:rsidRPr="00A11126">
        <w:rPr>
          <w:rFonts w:asciiTheme="minorHAnsi" w:hAnsiTheme="minorHAnsi" w:cs="Tahoma"/>
          <w:sz w:val="23"/>
          <w:szCs w:val="23"/>
        </w:rPr>
        <w:t>member of the Committee</w:t>
      </w:r>
      <w:r w:rsidR="00F315B4" w:rsidRPr="00A11126">
        <w:rPr>
          <w:rFonts w:asciiTheme="minorHAnsi" w:hAnsiTheme="minorHAnsi" w:cs="Tahoma"/>
          <w:sz w:val="23"/>
          <w:szCs w:val="23"/>
        </w:rPr>
        <w:t xml:space="preserve">, </w:t>
      </w:r>
      <w:proofErr w:type="gramStart"/>
      <w:r w:rsidR="00F315B4" w:rsidRPr="00A11126">
        <w:rPr>
          <w:rFonts w:asciiTheme="minorHAnsi" w:hAnsiTheme="minorHAnsi" w:cs="Tahoma"/>
          <w:sz w:val="23"/>
          <w:szCs w:val="23"/>
        </w:rPr>
        <w:t>with the exception of</w:t>
      </w:r>
      <w:proofErr w:type="gramEnd"/>
      <w:r w:rsidR="00F315B4" w:rsidRPr="00A11126">
        <w:rPr>
          <w:rFonts w:asciiTheme="minorHAnsi" w:hAnsiTheme="minorHAnsi" w:cs="Tahoma"/>
          <w:sz w:val="23"/>
          <w:szCs w:val="23"/>
        </w:rPr>
        <w:t xml:space="preserve"> the Chair, shall be entitled to one deliberative vote upon every voting matter. In the case of an equality of votes, the Chair shall have a casting vote.</w:t>
      </w:r>
    </w:p>
    <w:p w14:paraId="1D34B5BC" w14:textId="77777777" w:rsidR="00C479AE" w:rsidRPr="00A11126" w:rsidRDefault="0053619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lastRenderedPageBreak/>
        <w:t>(</w:t>
      </w:r>
      <w:r w:rsidR="00DD231D">
        <w:rPr>
          <w:rFonts w:asciiTheme="minorHAnsi" w:hAnsiTheme="minorHAnsi" w:cs="Tahoma"/>
          <w:sz w:val="23"/>
          <w:szCs w:val="23"/>
        </w:rPr>
        <w:t>8</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r>
      <w:r w:rsidR="00314F35" w:rsidRPr="00A11126">
        <w:rPr>
          <w:rFonts w:asciiTheme="minorHAnsi" w:hAnsiTheme="minorHAnsi" w:cs="Tahoma"/>
          <w:sz w:val="23"/>
          <w:szCs w:val="23"/>
        </w:rPr>
        <w:t xml:space="preserve">Decisions may only be made </w:t>
      </w:r>
      <w:r w:rsidR="00C479AE" w:rsidRPr="00A11126">
        <w:rPr>
          <w:rFonts w:asciiTheme="minorHAnsi" w:hAnsiTheme="minorHAnsi" w:cs="Tahoma"/>
          <w:sz w:val="23"/>
          <w:szCs w:val="23"/>
        </w:rPr>
        <w:t>by at lea</w:t>
      </w:r>
      <w:r w:rsidR="00314F35" w:rsidRPr="00A11126">
        <w:rPr>
          <w:rFonts w:asciiTheme="minorHAnsi" w:hAnsiTheme="minorHAnsi" w:cs="Tahoma"/>
          <w:sz w:val="23"/>
          <w:szCs w:val="23"/>
        </w:rPr>
        <w:t>st a simple majority of votes at a quorate Meeting of the Committee.</w:t>
      </w:r>
    </w:p>
    <w:p w14:paraId="0A2CA01A" w14:textId="77777777" w:rsidR="00147776" w:rsidRPr="00A11126" w:rsidRDefault="00F315B4"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DD231D">
        <w:rPr>
          <w:rFonts w:asciiTheme="minorHAnsi" w:hAnsiTheme="minorHAnsi" w:cs="Tahoma"/>
          <w:sz w:val="23"/>
          <w:szCs w:val="23"/>
        </w:rPr>
        <w:t>9</w:t>
      </w:r>
      <w:r w:rsidR="00C479AE" w:rsidRPr="00A11126">
        <w:rPr>
          <w:rFonts w:asciiTheme="minorHAnsi" w:hAnsiTheme="minorHAnsi" w:cs="Tahoma"/>
          <w:sz w:val="23"/>
          <w:szCs w:val="23"/>
        </w:rPr>
        <w:t xml:space="preserve">) </w:t>
      </w:r>
      <w:r w:rsidR="00C479AE" w:rsidRPr="00A11126">
        <w:rPr>
          <w:rFonts w:asciiTheme="minorHAnsi" w:hAnsiTheme="minorHAnsi" w:cs="Tahoma"/>
          <w:sz w:val="23"/>
          <w:szCs w:val="23"/>
        </w:rPr>
        <w:tab/>
      </w:r>
      <w:r w:rsidRPr="00A11126">
        <w:rPr>
          <w:rFonts w:asciiTheme="minorHAnsi" w:hAnsiTheme="minorHAnsi" w:cs="Tahoma"/>
          <w:sz w:val="23"/>
          <w:szCs w:val="23"/>
        </w:rPr>
        <w:t>There shall be no absentee voting.</w:t>
      </w:r>
    </w:p>
    <w:p w14:paraId="6D06BEC3" w14:textId="77777777" w:rsidR="00536196" w:rsidRPr="00A11126" w:rsidRDefault="00147776"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00DD231D">
        <w:rPr>
          <w:rFonts w:asciiTheme="minorHAnsi" w:hAnsiTheme="minorHAnsi" w:cs="Tahoma"/>
          <w:sz w:val="23"/>
          <w:szCs w:val="23"/>
        </w:rPr>
        <w:t>0</w:t>
      </w:r>
      <w:r w:rsidR="00C479AE" w:rsidRPr="00A11126">
        <w:rPr>
          <w:rFonts w:asciiTheme="minorHAnsi" w:hAnsiTheme="minorHAnsi" w:cs="Tahoma"/>
          <w:sz w:val="23"/>
          <w:szCs w:val="23"/>
        </w:rPr>
        <w:t>)</w:t>
      </w:r>
      <w:r w:rsidR="00C479AE" w:rsidRPr="00A11126">
        <w:rPr>
          <w:rFonts w:asciiTheme="minorHAnsi" w:hAnsiTheme="minorHAnsi" w:cs="Tahoma"/>
          <w:sz w:val="23"/>
          <w:szCs w:val="23"/>
        </w:rPr>
        <w:tab/>
        <w:t xml:space="preserve">Minutes must be taken of all proceedings at a </w:t>
      </w:r>
      <w:r w:rsidR="00532C67" w:rsidRPr="00A11126">
        <w:rPr>
          <w:rFonts w:asciiTheme="minorHAnsi" w:hAnsiTheme="minorHAnsi" w:cs="Tahoma"/>
          <w:sz w:val="23"/>
          <w:szCs w:val="23"/>
        </w:rPr>
        <w:t>Meeting of the Committee</w:t>
      </w:r>
      <w:r w:rsidR="00C479AE" w:rsidRPr="00A11126">
        <w:rPr>
          <w:rFonts w:asciiTheme="minorHAnsi" w:hAnsiTheme="minorHAnsi" w:cs="Tahoma"/>
          <w:sz w:val="23"/>
          <w:szCs w:val="23"/>
        </w:rPr>
        <w:t>, including the decisions made.</w:t>
      </w:r>
    </w:p>
    <w:p w14:paraId="36D13D52" w14:textId="77777777" w:rsidR="008B56A8" w:rsidRPr="00A11126" w:rsidRDefault="008B56A8" w:rsidP="004745A6">
      <w:pPr>
        <w:spacing w:after="100" w:line="276" w:lineRule="auto"/>
        <w:ind w:left="1701" w:hanging="1134"/>
        <w:jc w:val="both"/>
        <w:rPr>
          <w:rFonts w:asciiTheme="minorHAnsi" w:hAnsiTheme="minorHAnsi" w:cs="Tahoma"/>
          <w:sz w:val="23"/>
          <w:szCs w:val="23"/>
        </w:rPr>
      </w:pPr>
    </w:p>
    <w:p w14:paraId="142A3DA5" w14:textId="77777777" w:rsidR="00C479AE" w:rsidRPr="00A11126" w:rsidRDefault="00C479AE" w:rsidP="004745A6">
      <w:pPr>
        <w:pStyle w:val="Heading1"/>
        <w:rPr>
          <w:rFonts w:asciiTheme="minorHAnsi" w:hAnsiTheme="minorHAnsi"/>
        </w:rPr>
      </w:pPr>
      <w:bookmarkStart w:id="8" w:name="_Toc369882034"/>
      <w:r w:rsidRPr="00A11126">
        <w:rPr>
          <w:rFonts w:asciiTheme="minorHAnsi" w:hAnsiTheme="minorHAnsi"/>
        </w:rPr>
        <w:t>9.</w:t>
      </w:r>
      <w:r w:rsidRPr="00A11126">
        <w:rPr>
          <w:rFonts w:asciiTheme="minorHAnsi" w:hAnsiTheme="minorHAnsi"/>
        </w:rPr>
        <w:tab/>
        <w:t xml:space="preserve">Appointment of </w:t>
      </w:r>
      <w:r w:rsidR="00EF73DE" w:rsidRPr="00A11126">
        <w:rPr>
          <w:rFonts w:asciiTheme="minorHAnsi" w:hAnsiTheme="minorHAnsi"/>
        </w:rPr>
        <w:t>the Committee</w:t>
      </w:r>
      <w:bookmarkEnd w:id="8"/>
    </w:p>
    <w:p w14:paraId="338BA807" w14:textId="77777777" w:rsidR="00C479AE" w:rsidRPr="00A11126" w:rsidRDefault="00A447D0"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The Full M</w:t>
      </w:r>
      <w:r w:rsidR="00C479AE" w:rsidRPr="00A11126">
        <w:rPr>
          <w:rFonts w:asciiTheme="minorHAnsi" w:hAnsiTheme="minorHAnsi" w:cs="Tahoma"/>
          <w:sz w:val="23"/>
          <w:szCs w:val="23"/>
        </w:rPr>
        <w:t xml:space="preserve">embers of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 in General Meeting shall appoint the officers and ordinary </w:t>
      </w:r>
      <w:r w:rsidR="00EF73DE" w:rsidRPr="00A11126">
        <w:rPr>
          <w:rFonts w:asciiTheme="minorHAnsi" w:hAnsiTheme="minorHAnsi" w:cs="Tahoma"/>
          <w:sz w:val="23"/>
          <w:szCs w:val="23"/>
        </w:rPr>
        <w:t>members</w:t>
      </w:r>
      <w:r w:rsidR="00C479AE" w:rsidRPr="00A11126">
        <w:rPr>
          <w:rFonts w:asciiTheme="minorHAnsi" w:hAnsiTheme="minorHAnsi" w:cs="Tahoma"/>
          <w:sz w:val="23"/>
          <w:szCs w:val="23"/>
        </w:rPr>
        <w:t xml:space="preserve"> </w:t>
      </w:r>
      <w:r w:rsidR="00CC2244" w:rsidRPr="00A11126">
        <w:rPr>
          <w:rFonts w:asciiTheme="minorHAnsi" w:hAnsiTheme="minorHAnsi" w:cs="Tahoma"/>
          <w:sz w:val="23"/>
          <w:szCs w:val="23"/>
        </w:rPr>
        <w:t xml:space="preserve">of the Committee </w:t>
      </w:r>
      <w:r w:rsidR="00C479AE" w:rsidRPr="00A11126">
        <w:rPr>
          <w:rFonts w:asciiTheme="minorHAnsi" w:hAnsiTheme="minorHAnsi" w:cs="Tahoma"/>
          <w:sz w:val="23"/>
          <w:szCs w:val="23"/>
        </w:rPr>
        <w:t xml:space="preserve">by election. </w:t>
      </w:r>
    </w:p>
    <w:p w14:paraId="0FB9DA28" w14:textId="77777777" w:rsidR="00C479AE" w:rsidRPr="00A11126" w:rsidRDefault="00EF73D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t xml:space="preserve">Elections for the Committee </w:t>
      </w:r>
      <w:r w:rsidR="00C479AE" w:rsidRPr="00A11126">
        <w:rPr>
          <w:rFonts w:asciiTheme="minorHAnsi" w:hAnsiTheme="minorHAnsi" w:cs="Tahoma"/>
          <w:sz w:val="23"/>
          <w:szCs w:val="23"/>
        </w:rPr>
        <w:t>shall be held at an Annual General Meeting.  By-elections for vacant offices shall be held at an Extraordinary General Meeting.</w:t>
      </w:r>
    </w:p>
    <w:p w14:paraId="67F2DA30"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t>A First-Past-The-Post system shall be used for all elections.</w:t>
      </w:r>
    </w:p>
    <w:p w14:paraId="6AA96356"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t>In all elections Re-Open Nominations, ‘RON’, shall be a candidate.  An election yielding a result of RON shall be re-run as a by-election.</w:t>
      </w:r>
    </w:p>
    <w:p w14:paraId="7F54DCC4"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D17681" w:rsidRPr="00A11126">
        <w:rPr>
          <w:rFonts w:asciiTheme="minorHAnsi" w:hAnsiTheme="minorHAnsi" w:cs="Tahoma"/>
          <w:sz w:val="23"/>
          <w:szCs w:val="23"/>
        </w:rPr>
        <w:t>2</w:t>
      </w:r>
      <w:r w:rsidRPr="00A11126">
        <w:rPr>
          <w:rFonts w:asciiTheme="minorHAnsi" w:hAnsiTheme="minorHAnsi" w:cs="Tahoma"/>
          <w:sz w:val="23"/>
          <w:szCs w:val="23"/>
        </w:rPr>
        <w:t>)</w:t>
      </w:r>
      <w:r w:rsidRPr="00A11126">
        <w:rPr>
          <w:rFonts w:asciiTheme="minorHAnsi" w:hAnsiTheme="minorHAnsi" w:cs="Tahoma"/>
          <w:sz w:val="23"/>
          <w:szCs w:val="23"/>
        </w:rPr>
        <w:tab/>
        <w:t xml:space="preserve">The count for elections shall be conducted </w:t>
      </w:r>
      <w:proofErr w:type="spellStart"/>
      <w:r w:rsidR="007E1E63" w:rsidRPr="00A11126">
        <w:rPr>
          <w:rFonts w:asciiTheme="minorHAnsi" w:hAnsiTheme="minorHAnsi" w:cs="Tahoma"/>
          <w:sz w:val="23"/>
          <w:szCs w:val="23"/>
        </w:rPr>
        <w:t>publically</w:t>
      </w:r>
      <w:proofErr w:type="spellEnd"/>
      <w:r w:rsidRPr="00A11126">
        <w:rPr>
          <w:rFonts w:asciiTheme="minorHAnsi" w:hAnsiTheme="minorHAnsi" w:cs="Tahoma"/>
          <w:sz w:val="23"/>
          <w:szCs w:val="23"/>
        </w:rPr>
        <w:t xml:space="preserve"> by the Chair of the General Meeting, who must do so accurately.  Should the </w:t>
      </w:r>
      <w:r w:rsidR="00A447D0" w:rsidRPr="00A11126">
        <w:rPr>
          <w:rFonts w:asciiTheme="minorHAnsi" w:hAnsiTheme="minorHAnsi" w:cs="Tahoma"/>
          <w:sz w:val="23"/>
          <w:szCs w:val="23"/>
        </w:rPr>
        <w:t>M</w:t>
      </w:r>
      <w:r w:rsidRPr="00A11126">
        <w:rPr>
          <w:rFonts w:asciiTheme="minorHAnsi" w:hAnsiTheme="minorHAnsi" w:cs="Tahoma"/>
          <w:sz w:val="23"/>
          <w:szCs w:val="23"/>
        </w:rPr>
        <w:t>embers in General Meeting be dissatisfied with the accuracy of the count, they may resolve</w:t>
      </w:r>
      <w:r w:rsidR="000F0CD3" w:rsidRPr="00A11126">
        <w:rPr>
          <w:rFonts w:asciiTheme="minorHAnsi" w:hAnsiTheme="minorHAnsi" w:cs="Tahoma"/>
          <w:sz w:val="23"/>
          <w:szCs w:val="23"/>
        </w:rPr>
        <w:t xml:space="preserve"> as a Point of Order</w:t>
      </w:r>
      <w:r w:rsidRPr="00A11126">
        <w:rPr>
          <w:rFonts w:asciiTheme="minorHAnsi" w:hAnsiTheme="minorHAnsi" w:cs="Tahoma"/>
          <w:sz w:val="23"/>
          <w:szCs w:val="23"/>
        </w:rPr>
        <w:t xml:space="preserve"> to have the election re-counted or</w:t>
      </w:r>
      <w:r w:rsidR="009B5329" w:rsidRPr="00A11126">
        <w:rPr>
          <w:rFonts w:asciiTheme="minorHAnsi" w:hAnsiTheme="minorHAnsi" w:cs="Tahoma"/>
          <w:sz w:val="23"/>
          <w:szCs w:val="23"/>
        </w:rPr>
        <w:t>, if they remain dissatisfied,</w:t>
      </w:r>
      <w:r w:rsidRPr="00A11126">
        <w:rPr>
          <w:rFonts w:asciiTheme="minorHAnsi" w:hAnsiTheme="minorHAnsi" w:cs="Tahoma"/>
          <w:sz w:val="23"/>
          <w:szCs w:val="23"/>
        </w:rPr>
        <w:t xml:space="preserve"> re-run as a by-election.</w:t>
      </w:r>
    </w:p>
    <w:p w14:paraId="75A63513" w14:textId="77777777" w:rsidR="00C479AE" w:rsidRPr="00A11126" w:rsidRDefault="00C479AE" w:rsidP="004745A6">
      <w:pPr>
        <w:tabs>
          <w:tab w:val="left" w:pos="1701"/>
        </w:tabs>
        <w:spacing w:after="100" w:line="276" w:lineRule="auto"/>
        <w:ind w:left="2268" w:hanging="1701"/>
        <w:jc w:val="both"/>
        <w:rPr>
          <w:rFonts w:asciiTheme="minorHAnsi" w:hAnsiTheme="minorHAnsi" w:cs="Tahoma"/>
          <w:sz w:val="23"/>
          <w:szCs w:val="23"/>
        </w:rPr>
      </w:pPr>
      <w:r w:rsidRPr="00A11126">
        <w:rPr>
          <w:rFonts w:asciiTheme="minorHAnsi" w:hAnsiTheme="minorHAnsi" w:cs="Tahoma"/>
          <w:sz w:val="23"/>
          <w:szCs w:val="23"/>
        </w:rPr>
        <w:t>(</w:t>
      </w:r>
      <w:r w:rsidR="00D17681" w:rsidRPr="00A11126">
        <w:rPr>
          <w:rFonts w:asciiTheme="minorHAnsi" w:hAnsiTheme="minorHAnsi" w:cs="Tahoma"/>
          <w:sz w:val="23"/>
          <w:szCs w:val="23"/>
        </w:rPr>
        <w:t>3</w:t>
      </w:r>
      <w:r w:rsidRPr="00A11126">
        <w:rPr>
          <w:rFonts w:asciiTheme="minorHAnsi" w:hAnsiTheme="minorHAnsi" w:cs="Tahoma"/>
          <w:sz w:val="23"/>
          <w:szCs w:val="23"/>
        </w:rPr>
        <w:t>)</w:t>
      </w:r>
      <w:r w:rsidRPr="00A11126">
        <w:rPr>
          <w:rFonts w:asciiTheme="minorHAnsi" w:hAnsiTheme="minorHAnsi" w:cs="Tahoma"/>
          <w:sz w:val="23"/>
          <w:szCs w:val="23"/>
        </w:rPr>
        <w:tab/>
        <w:t>(a)</w:t>
      </w:r>
      <w:r w:rsidRPr="00A11126">
        <w:rPr>
          <w:rFonts w:asciiTheme="minorHAnsi" w:hAnsiTheme="minorHAnsi" w:cs="Tahoma"/>
          <w:sz w:val="23"/>
          <w:szCs w:val="23"/>
        </w:rPr>
        <w:tab/>
      </w:r>
      <w:r w:rsidR="00F315B4" w:rsidRPr="00A11126">
        <w:rPr>
          <w:rFonts w:asciiTheme="minorHAnsi" w:hAnsiTheme="minorHAnsi" w:cs="Tahoma"/>
          <w:sz w:val="23"/>
          <w:szCs w:val="23"/>
        </w:rPr>
        <w:t xml:space="preserve">A </w:t>
      </w:r>
      <w:r w:rsidR="00CC2244" w:rsidRPr="00A11126">
        <w:rPr>
          <w:rFonts w:asciiTheme="minorHAnsi" w:hAnsiTheme="minorHAnsi" w:cs="Tahoma"/>
          <w:sz w:val="23"/>
          <w:szCs w:val="23"/>
        </w:rPr>
        <w:t>member of the Committee</w:t>
      </w:r>
      <w:r w:rsidRPr="00A11126">
        <w:rPr>
          <w:rFonts w:asciiTheme="minorHAnsi" w:hAnsiTheme="minorHAnsi" w:cs="Tahoma"/>
          <w:sz w:val="23"/>
          <w:szCs w:val="23"/>
        </w:rPr>
        <w:t xml:space="preserve"> shall assume office with effect from the conclusion of the General Meeting of </w:t>
      </w:r>
      <w:r w:rsidR="00C837F5">
        <w:rPr>
          <w:rFonts w:asciiTheme="minorHAnsi" w:hAnsiTheme="minorHAnsi" w:cs="Tahoma"/>
          <w:sz w:val="23"/>
          <w:szCs w:val="23"/>
        </w:rPr>
        <w:t>their</w:t>
      </w:r>
      <w:r w:rsidRPr="00A11126">
        <w:rPr>
          <w:rFonts w:asciiTheme="minorHAnsi" w:hAnsiTheme="minorHAnsi" w:cs="Tahoma"/>
          <w:sz w:val="23"/>
          <w:szCs w:val="23"/>
        </w:rPr>
        <w:t xml:space="preserve"> appointment.</w:t>
      </w:r>
    </w:p>
    <w:p w14:paraId="044F0D12" w14:textId="77777777" w:rsidR="00C479AE" w:rsidRPr="00A11126" w:rsidRDefault="00C479AE" w:rsidP="004745A6">
      <w:pPr>
        <w:tabs>
          <w:tab w:val="left" w:pos="1701"/>
        </w:tabs>
        <w:spacing w:after="100" w:line="276" w:lineRule="auto"/>
        <w:ind w:left="2268" w:hanging="1701"/>
        <w:jc w:val="both"/>
        <w:rPr>
          <w:rFonts w:asciiTheme="minorHAnsi" w:hAnsiTheme="minorHAnsi" w:cs="Tahoma"/>
          <w:sz w:val="23"/>
          <w:szCs w:val="23"/>
        </w:rPr>
      </w:pPr>
      <w:r w:rsidRPr="00A11126">
        <w:rPr>
          <w:rFonts w:asciiTheme="minorHAnsi" w:hAnsiTheme="minorHAnsi" w:cs="Tahoma"/>
          <w:sz w:val="23"/>
          <w:szCs w:val="23"/>
        </w:rPr>
        <w:tab/>
        <w:t>(b)</w:t>
      </w:r>
      <w:r w:rsidRPr="00A11126">
        <w:rPr>
          <w:rFonts w:asciiTheme="minorHAnsi" w:hAnsiTheme="minorHAnsi" w:cs="Tahoma"/>
          <w:sz w:val="23"/>
          <w:szCs w:val="23"/>
        </w:rPr>
        <w:tab/>
      </w:r>
      <w:r w:rsidR="00F315B4" w:rsidRPr="00A11126">
        <w:rPr>
          <w:rFonts w:asciiTheme="minorHAnsi" w:hAnsiTheme="minorHAnsi" w:cs="Tahoma"/>
          <w:sz w:val="23"/>
          <w:szCs w:val="23"/>
        </w:rPr>
        <w:t xml:space="preserve">A </w:t>
      </w:r>
      <w:r w:rsidR="00CC2244" w:rsidRPr="00A11126">
        <w:rPr>
          <w:rFonts w:asciiTheme="minorHAnsi" w:hAnsiTheme="minorHAnsi" w:cs="Tahoma"/>
          <w:sz w:val="23"/>
          <w:szCs w:val="23"/>
        </w:rPr>
        <w:t>member of the Committee</w:t>
      </w:r>
      <w:r w:rsidRPr="00A11126">
        <w:rPr>
          <w:rFonts w:asciiTheme="minorHAnsi" w:hAnsiTheme="minorHAnsi" w:cs="Tahoma"/>
          <w:sz w:val="23"/>
          <w:szCs w:val="23"/>
        </w:rPr>
        <w:t xml:space="preserve"> shall retire with effect from the conclusion of the AGM next after </w:t>
      </w:r>
      <w:r w:rsidR="00C837F5">
        <w:rPr>
          <w:rFonts w:asciiTheme="minorHAnsi" w:hAnsiTheme="minorHAnsi" w:cs="Tahoma"/>
          <w:sz w:val="23"/>
          <w:szCs w:val="23"/>
        </w:rPr>
        <w:t>their</w:t>
      </w:r>
      <w:r w:rsidRPr="00A11126">
        <w:rPr>
          <w:rFonts w:asciiTheme="minorHAnsi" w:hAnsiTheme="minorHAnsi" w:cs="Tahoma"/>
          <w:sz w:val="23"/>
          <w:szCs w:val="23"/>
        </w:rPr>
        <w:t xml:space="preserve"> </w:t>
      </w:r>
      <w:proofErr w:type="gramStart"/>
      <w:r w:rsidRPr="00A11126">
        <w:rPr>
          <w:rFonts w:asciiTheme="minorHAnsi" w:hAnsiTheme="minorHAnsi" w:cs="Tahoma"/>
          <w:sz w:val="23"/>
          <w:szCs w:val="23"/>
        </w:rPr>
        <w:t>appointment</w:t>
      </w:r>
      <w:r w:rsidR="002725AD" w:rsidRPr="00A11126">
        <w:rPr>
          <w:rFonts w:asciiTheme="minorHAnsi" w:hAnsiTheme="minorHAnsi" w:cs="Tahoma"/>
          <w:sz w:val="23"/>
          <w:szCs w:val="23"/>
        </w:rPr>
        <w:t>,</w:t>
      </w:r>
      <w:r w:rsidRPr="00A11126">
        <w:rPr>
          <w:rFonts w:asciiTheme="minorHAnsi" w:hAnsiTheme="minorHAnsi" w:cs="Tahoma"/>
          <w:sz w:val="23"/>
          <w:szCs w:val="23"/>
        </w:rPr>
        <w:t xml:space="preserve"> but</w:t>
      </w:r>
      <w:proofErr w:type="gramEnd"/>
      <w:r w:rsidRPr="00A11126">
        <w:rPr>
          <w:rFonts w:asciiTheme="minorHAnsi" w:hAnsiTheme="minorHAnsi" w:cs="Tahoma"/>
          <w:sz w:val="23"/>
          <w:szCs w:val="23"/>
        </w:rPr>
        <w:t xml:space="preserve"> shall be eligible for re-election at that AGM.</w:t>
      </w:r>
    </w:p>
    <w:p w14:paraId="67B5260E" w14:textId="77777777" w:rsidR="00F315B4"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D17681" w:rsidRPr="00A11126">
        <w:rPr>
          <w:rFonts w:asciiTheme="minorHAnsi" w:hAnsiTheme="minorHAnsi" w:cs="Tahoma"/>
          <w:sz w:val="23"/>
          <w:szCs w:val="23"/>
        </w:rPr>
        <w:t>4</w:t>
      </w:r>
      <w:r w:rsidRPr="00A11126">
        <w:rPr>
          <w:rFonts w:asciiTheme="minorHAnsi" w:hAnsiTheme="minorHAnsi" w:cs="Tahoma"/>
          <w:sz w:val="23"/>
          <w:szCs w:val="23"/>
        </w:rPr>
        <w:t>)</w:t>
      </w:r>
      <w:r w:rsidRPr="00A11126">
        <w:rPr>
          <w:rFonts w:asciiTheme="minorHAnsi" w:hAnsiTheme="minorHAnsi" w:cs="Tahoma"/>
          <w:sz w:val="23"/>
          <w:szCs w:val="23"/>
        </w:rPr>
        <w:tab/>
        <w:t xml:space="preserve">The </w:t>
      </w:r>
      <w:r w:rsidR="00EF73DE" w:rsidRPr="00A11126">
        <w:rPr>
          <w:rFonts w:asciiTheme="minorHAnsi" w:hAnsiTheme="minorHAnsi" w:cs="Tahoma"/>
          <w:sz w:val="23"/>
          <w:szCs w:val="23"/>
        </w:rPr>
        <w:t>Committee</w:t>
      </w:r>
      <w:r w:rsidRPr="00A11126">
        <w:rPr>
          <w:rFonts w:asciiTheme="minorHAnsi" w:hAnsiTheme="minorHAnsi" w:cs="Tahoma"/>
          <w:sz w:val="23"/>
          <w:szCs w:val="23"/>
        </w:rPr>
        <w:t xml:space="preserve"> must </w:t>
      </w:r>
      <w:r w:rsidR="00C85E3D" w:rsidRPr="00A11126">
        <w:rPr>
          <w:rFonts w:asciiTheme="minorHAnsi" w:hAnsiTheme="minorHAnsi" w:cs="Tahoma"/>
          <w:sz w:val="23"/>
          <w:szCs w:val="23"/>
        </w:rPr>
        <w:t xml:space="preserve">update their committee information on the Student Groups Hub provided by the Students’ Union at </w:t>
      </w:r>
      <w:hyperlink r:id="rId11" w:history="1">
        <w:r w:rsidR="00500F09" w:rsidRPr="007C433C">
          <w:rPr>
            <w:rStyle w:val="Hyperlink"/>
            <w:rFonts w:asciiTheme="minorHAnsi" w:hAnsiTheme="minorHAnsi" w:cs="Tahoma"/>
            <w:sz w:val="23"/>
            <w:szCs w:val="23"/>
          </w:rPr>
          <w:t>www.susu.org</w:t>
        </w:r>
      </w:hyperlink>
      <w:r w:rsidR="00C85E3D" w:rsidRPr="00A11126">
        <w:rPr>
          <w:rFonts w:asciiTheme="minorHAnsi" w:hAnsiTheme="minorHAnsi" w:cs="Tahoma"/>
          <w:sz w:val="23"/>
          <w:szCs w:val="23"/>
        </w:rPr>
        <w:t xml:space="preserve"> (or failing that </w:t>
      </w:r>
      <w:r w:rsidRPr="00A11126">
        <w:rPr>
          <w:rFonts w:asciiTheme="minorHAnsi" w:hAnsiTheme="minorHAnsi" w:cs="Tahoma"/>
          <w:sz w:val="23"/>
          <w:szCs w:val="23"/>
        </w:rPr>
        <w:t xml:space="preserve">inform the Students’ Union’s </w:t>
      </w:r>
      <w:r w:rsidR="00BD6C0A" w:rsidRPr="00A11126">
        <w:rPr>
          <w:rFonts w:asciiTheme="minorHAnsi" w:hAnsiTheme="minorHAnsi" w:cs="Tahoma"/>
          <w:sz w:val="23"/>
          <w:szCs w:val="23"/>
        </w:rPr>
        <w:t>Student Groups Officer</w:t>
      </w:r>
      <w:r w:rsidR="00C85E3D" w:rsidRPr="00A11126">
        <w:rPr>
          <w:rFonts w:asciiTheme="minorHAnsi" w:hAnsiTheme="minorHAnsi" w:cs="Tahoma"/>
          <w:sz w:val="23"/>
          <w:szCs w:val="23"/>
        </w:rPr>
        <w:t>)</w:t>
      </w:r>
      <w:r w:rsidRPr="00A11126">
        <w:rPr>
          <w:rFonts w:asciiTheme="minorHAnsi" w:hAnsiTheme="minorHAnsi" w:cs="Tahoma"/>
          <w:sz w:val="23"/>
          <w:szCs w:val="23"/>
        </w:rPr>
        <w:t xml:space="preserve"> within seven days.  </w:t>
      </w:r>
    </w:p>
    <w:p w14:paraId="2B81E1F8" w14:textId="77777777" w:rsidR="00C479AE" w:rsidRPr="00A11126" w:rsidRDefault="00F315B4"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D17681" w:rsidRPr="00A11126">
        <w:rPr>
          <w:rFonts w:asciiTheme="minorHAnsi" w:hAnsiTheme="minorHAnsi" w:cs="Tahoma"/>
          <w:sz w:val="23"/>
          <w:szCs w:val="23"/>
        </w:rPr>
        <w:t>5</w:t>
      </w:r>
      <w:r w:rsidRPr="00A11126">
        <w:rPr>
          <w:rFonts w:asciiTheme="minorHAnsi" w:hAnsiTheme="minorHAnsi" w:cs="Tahoma"/>
          <w:sz w:val="23"/>
          <w:szCs w:val="23"/>
        </w:rPr>
        <w:t>)</w:t>
      </w:r>
      <w:r w:rsidRPr="00A11126">
        <w:rPr>
          <w:rFonts w:asciiTheme="minorHAnsi" w:hAnsiTheme="minorHAnsi" w:cs="Tahoma"/>
          <w:sz w:val="23"/>
          <w:szCs w:val="23"/>
        </w:rPr>
        <w:tab/>
      </w:r>
      <w:r w:rsidR="0059463F" w:rsidRPr="00A11126">
        <w:rPr>
          <w:rFonts w:asciiTheme="minorHAnsi" w:hAnsiTheme="minorHAnsi" w:cs="Tahoma"/>
          <w:sz w:val="23"/>
          <w:szCs w:val="23"/>
        </w:rPr>
        <w:t xml:space="preserve">A retiring </w:t>
      </w:r>
      <w:r w:rsidR="00CC2244" w:rsidRPr="00A11126">
        <w:rPr>
          <w:rFonts w:asciiTheme="minorHAnsi" w:hAnsiTheme="minorHAnsi" w:cs="Tahoma"/>
          <w:sz w:val="23"/>
          <w:szCs w:val="23"/>
        </w:rPr>
        <w:t>member of the Committee</w:t>
      </w:r>
      <w:r w:rsidR="00C479AE" w:rsidRPr="00A11126">
        <w:rPr>
          <w:rFonts w:asciiTheme="minorHAnsi" w:hAnsiTheme="minorHAnsi" w:cs="Tahoma"/>
          <w:sz w:val="23"/>
          <w:szCs w:val="23"/>
        </w:rPr>
        <w:t xml:space="preserve"> must transfer all relevant information and documentation to </w:t>
      </w:r>
      <w:r w:rsidR="00C837F5">
        <w:rPr>
          <w:rFonts w:asciiTheme="minorHAnsi" w:hAnsiTheme="minorHAnsi" w:cs="Tahoma"/>
          <w:sz w:val="23"/>
          <w:szCs w:val="23"/>
        </w:rPr>
        <w:t>their</w:t>
      </w:r>
      <w:r w:rsidR="0059463F" w:rsidRPr="00A11126">
        <w:rPr>
          <w:rFonts w:asciiTheme="minorHAnsi" w:hAnsiTheme="minorHAnsi" w:cs="Tahoma"/>
          <w:sz w:val="23"/>
          <w:szCs w:val="23"/>
        </w:rPr>
        <w:t xml:space="preserve"> </w:t>
      </w:r>
      <w:proofErr w:type="gramStart"/>
      <w:r w:rsidR="0059463F" w:rsidRPr="00A11126">
        <w:rPr>
          <w:rFonts w:asciiTheme="minorHAnsi" w:hAnsiTheme="minorHAnsi" w:cs="Tahoma"/>
          <w:sz w:val="23"/>
          <w:szCs w:val="23"/>
        </w:rPr>
        <w:t>newly-elected</w:t>
      </w:r>
      <w:proofErr w:type="gramEnd"/>
      <w:r w:rsidR="0059463F" w:rsidRPr="00A11126">
        <w:rPr>
          <w:rFonts w:asciiTheme="minorHAnsi" w:hAnsiTheme="minorHAnsi" w:cs="Tahoma"/>
          <w:sz w:val="23"/>
          <w:szCs w:val="23"/>
        </w:rPr>
        <w:t xml:space="preserve"> counterpart</w:t>
      </w:r>
      <w:r w:rsidR="00C479AE" w:rsidRPr="00A11126">
        <w:rPr>
          <w:rFonts w:asciiTheme="minorHAnsi" w:hAnsiTheme="minorHAnsi" w:cs="Tahoma"/>
          <w:sz w:val="23"/>
          <w:szCs w:val="23"/>
        </w:rPr>
        <w:t xml:space="preserve">, or to the President, within fourteen days. </w:t>
      </w:r>
    </w:p>
    <w:p w14:paraId="30C6BCBD" w14:textId="77777777" w:rsidR="0093240A" w:rsidRPr="00A11126" w:rsidRDefault="0093240A" w:rsidP="004745A6">
      <w:pPr>
        <w:spacing w:after="100" w:line="276" w:lineRule="auto"/>
        <w:ind w:left="1701" w:hanging="1134"/>
        <w:jc w:val="both"/>
        <w:rPr>
          <w:rFonts w:asciiTheme="minorHAnsi" w:hAnsiTheme="minorHAnsi" w:cs="Tahoma"/>
          <w:sz w:val="23"/>
          <w:szCs w:val="23"/>
        </w:rPr>
      </w:pPr>
    </w:p>
    <w:p w14:paraId="534369BD" w14:textId="77777777" w:rsidR="003A32B8" w:rsidRPr="00A11126" w:rsidRDefault="003A32B8" w:rsidP="004745A6">
      <w:pPr>
        <w:pStyle w:val="Heading1"/>
        <w:rPr>
          <w:rFonts w:asciiTheme="minorHAnsi" w:hAnsiTheme="minorHAnsi"/>
        </w:rPr>
      </w:pPr>
      <w:bookmarkStart w:id="9" w:name="_Toc369882035"/>
      <w:r w:rsidRPr="00A11126">
        <w:rPr>
          <w:rFonts w:asciiTheme="minorHAnsi" w:hAnsiTheme="minorHAnsi"/>
        </w:rPr>
        <w:t>1</w:t>
      </w:r>
      <w:r w:rsidR="00913264">
        <w:rPr>
          <w:rFonts w:asciiTheme="minorHAnsi" w:hAnsiTheme="minorHAnsi"/>
        </w:rPr>
        <w:t>0</w:t>
      </w:r>
      <w:r w:rsidRPr="00A11126">
        <w:rPr>
          <w:rFonts w:asciiTheme="minorHAnsi" w:hAnsiTheme="minorHAnsi"/>
        </w:rPr>
        <w:t>.</w:t>
      </w:r>
      <w:r w:rsidRPr="00A11126">
        <w:rPr>
          <w:rFonts w:asciiTheme="minorHAnsi" w:hAnsiTheme="minorHAnsi"/>
        </w:rPr>
        <w:tab/>
      </w:r>
      <w:r w:rsidR="006E2542" w:rsidRPr="00A11126">
        <w:rPr>
          <w:rFonts w:asciiTheme="minorHAnsi" w:hAnsiTheme="minorHAnsi"/>
        </w:rPr>
        <w:t>Financial Management</w:t>
      </w:r>
      <w:bookmarkEnd w:id="9"/>
    </w:p>
    <w:p w14:paraId="5C3C51A6" w14:textId="77777777" w:rsidR="006E2542" w:rsidRPr="00A11126" w:rsidRDefault="003A32B8"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(1) </w:t>
      </w:r>
      <w:r w:rsidRPr="00A11126">
        <w:rPr>
          <w:rFonts w:asciiTheme="minorHAnsi" w:hAnsiTheme="minorHAnsi" w:cs="Tahoma"/>
          <w:sz w:val="23"/>
          <w:szCs w:val="23"/>
        </w:rPr>
        <w:tab/>
      </w:r>
      <w:r w:rsidR="006E2542" w:rsidRPr="00A11126">
        <w:rPr>
          <w:rFonts w:asciiTheme="minorHAnsi" w:hAnsiTheme="minorHAnsi" w:cs="Tahoma"/>
          <w:sz w:val="23"/>
          <w:szCs w:val="23"/>
        </w:rPr>
        <w:t xml:space="preserve">The Committee are jointly liable for the proper management of the </w:t>
      </w:r>
      <w:r w:rsidR="00557ACD" w:rsidRPr="00A11126">
        <w:rPr>
          <w:rFonts w:asciiTheme="minorHAnsi" w:hAnsiTheme="minorHAnsi" w:cs="Tahoma"/>
          <w:sz w:val="23"/>
          <w:szCs w:val="23"/>
        </w:rPr>
        <w:t>Group</w:t>
      </w:r>
      <w:r w:rsidR="006E2542" w:rsidRPr="00A11126">
        <w:rPr>
          <w:rFonts w:asciiTheme="minorHAnsi" w:hAnsiTheme="minorHAnsi" w:cs="Tahoma"/>
          <w:sz w:val="23"/>
          <w:szCs w:val="23"/>
        </w:rPr>
        <w:t>’s finances.</w:t>
      </w:r>
    </w:p>
    <w:p w14:paraId="11152CEB" w14:textId="77777777" w:rsidR="003A32B8" w:rsidRPr="00A11126" w:rsidRDefault="006E2542"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(2)</w:t>
      </w:r>
      <w:r w:rsidRPr="00A11126">
        <w:rPr>
          <w:rFonts w:asciiTheme="minorHAnsi" w:hAnsiTheme="minorHAnsi" w:cs="Tahoma"/>
          <w:sz w:val="23"/>
          <w:szCs w:val="23"/>
        </w:rPr>
        <w:tab/>
      </w:r>
      <w:r w:rsidR="003A32B8" w:rsidRPr="00A11126">
        <w:rPr>
          <w:rFonts w:asciiTheme="minorHAnsi" w:hAnsiTheme="minorHAnsi" w:cs="Tahoma"/>
          <w:sz w:val="23"/>
          <w:szCs w:val="23"/>
        </w:rPr>
        <w:t xml:space="preserve">The income and property of the </w:t>
      </w:r>
      <w:r w:rsidR="00557ACD" w:rsidRPr="00A11126">
        <w:rPr>
          <w:rFonts w:asciiTheme="minorHAnsi" w:hAnsiTheme="minorHAnsi" w:cs="Tahoma"/>
          <w:sz w:val="23"/>
          <w:szCs w:val="23"/>
        </w:rPr>
        <w:t>Group</w:t>
      </w:r>
      <w:r w:rsidR="003A32B8" w:rsidRPr="00A11126">
        <w:rPr>
          <w:rFonts w:asciiTheme="minorHAnsi" w:hAnsiTheme="minorHAnsi" w:cs="Tahoma"/>
          <w:sz w:val="23"/>
          <w:szCs w:val="23"/>
        </w:rPr>
        <w:t xml:space="preserve"> </w:t>
      </w:r>
      <w:r w:rsidRPr="00A11126">
        <w:rPr>
          <w:rFonts w:asciiTheme="minorHAnsi" w:hAnsiTheme="minorHAnsi" w:cs="Tahoma"/>
          <w:sz w:val="23"/>
          <w:szCs w:val="23"/>
        </w:rPr>
        <w:t>must</w:t>
      </w:r>
      <w:r w:rsidR="003A32B8" w:rsidRPr="00A11126">
        <w:rPr>
          <w:rFonts w:asciiTheme="minorHAnsi" w:hAnsiTheme="minorHAnsi" w:cs="Tahoma"/>
          <w:sz w:val="23"/>
          <w:szCs w:val="23"/>
        </w:rPr>
        <w:t xml:space="preserve"> be applied solely towards the promotion of the objects.</w:t>
      </w:r>
    </w:p>
    <w:p w14:paraId="7468DE27" w14:textId="77777777" w:rsidR="006E2542" w:rsidRPr="00A11126" w:rsidRDefault="006E2542" w:rsidP="006E2542">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lastRenderedPageBreak/>
        <w:t>(3</w:t>
      </w:r>
      <w:r w:rsidR="003A32B8" w:rsidRPr="00A11126">
        <w:rPr>
          <w:rFonts w:asciiTheme="minorHAnsi" w:hAnsiTheme="minorHAnsi" w:cs="Tahoma"/>
          <w:sz w:val="23"/>
          <w:szCs w:val="23"/>
        </w:rPr>
        <w:t>)</w:t>
      </w:r>
      <w:r w:rsidR="003A32B8" w:rsidRPr="00A11126">
        <w:rPr>
          <w:rFonts w:asciiTheme="minorHAnsi" w:hAnsiTheme="minorHAnsi" w:cs="Tahoma"/>
          <w:sz w:val="23"/>
          <w:szCs w:val="23"/>
        </w:rPr>
        <w:tab/>
        <w:t xml:space="preserve">The members of the Committee are entitled to be reimbursed from the property of the </w:t>
      </w:r>
      <w:r w:rsidR="00557ACD" w:rsidRPr="00A11126">
        <w:rPr>
          <w:rFonts w:asciiTheme="minorHAnsi" w:hAnsiTheme="minorHAnsi" w:cs="Tahoma"/>
          <w:sz w:val="23"/>
          <w:szCs w:val="23"/>
        </w:rPr>
        <w:t>Group</w:t>
      </w:r>
      <w:r w:rsidR="003A32B8" w:rsidRPr="00A11126">
        <w:rPr>
          <w:rFonts w:asciiTheme="minorHAnsi" w:hAnsiTheme="minorHAnsi" w:cs="Tahoma"/>
          <w:sz w:val="23"/>
          <w:szCs w:val="23"/>
        </w:rPr>
        <w:t xml:space="preserve"> or may pay out of such property only for reasonable expenses properly incurred by </w:t>
      </w:r>
      <w:r w:rsidR="00C837F5">
        <w:rPr>
          <w:rFonts w:asciiTheme="minorHAnsi" w:hAnsiTheme="minorHAnsi" w:cs="Tahoma"/>
          <w:sz w:val="23"/>
          <w:szCs w:val="23"/>
        </w:rPr>
        <w:t>them</w:t>
      </w:r>
      <w:r w:rsidR="003A32B8" w:rsidRPr="00A11126">
        <w:rPr>
          <w:rFonts w:asciiTheme="minorHAnsi" w:hAnsiTheme="minorHAnsi" w:cs="Tahoma"/>
          <w:sz w:val="23"/>
          <w:szCs w:val="23"/>
        </w:rPr>
        <w:t xml:space="preserve"> when acting on behalf of the </w:t>
      </w:r>
      <w:r w:rsidR="00557ACD" w:rsidRPr="00A11126">
        <w:rPr>
          <w:rFonts w:asciiTheme="minorHAnsi" w:hAnsiTheme="minorHAnsi" w:cs="Tahoma"/>
          <w:sz w:val="23"/>
          <w:szCs w:val="23"/>
        </w:rPr>
        <w:t>Group</w:t>
      </w:r>
      <w:r w:rsidR="003A32B8" w:rsidRPr="00A11126">
        <w:rPr>
          <w:rFonts w:asciiTheme="minorHAnsi" w:hAnsiTheme="minorHAnsi" w:cs="Tahoma"/>
          <w:sz w:val="23"/>
          <w:szCs w:val="23"/>
        </w:rPr>
        <w:t>.</w:t>
      </w:r>
    </w:p>
    <w:p w14:paraId="761F7381" w14:textId="77777777" w:rsidR="006E2542" w:rsidRDefault="006E2542" w:rsidP="006E2542">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(4)</w:t>
      </w:r>
      <w:r w:rsidRPr="00A11126">
        <w:rPr>
          <w:rFonts w:asciiTheme="minorHAnsi" w:hAnsiTheme="minorHAnsi" w:cs="Tahoma"/>
          <w:sz w:val="23"/>
          <w:szCs w:val="23"/>
        </w:rPr>
        <w:tab/>
        <w:t xml:space="preserve">The accounts of the </w:t>
      </w:r>
      <w:r w:rsidR="00557ACD" w:rsidRPr="00A11126">
        <w:rPr>
          <w:rFonts w:asciiTheme="minorHAnsi" w:hAnsiTheme="minorHAnsi" w:cs="Tahoma"/>
          <w:sz w:val="23"/>
          <w:szCs w:val="23"/>
        </w:rPr>
        <w:t>Group</w:t>
      </w:r>
      <w:r w:rsidRPr="00A11126">
        <w:rPr>
          <w:rFonts w:asciiTheme="minorHAnsi" w:hAnsiTheme="minorHAnsi" w:cs="Tahoma"/>
          <w:sz w:val="23"/>
          <w:szCs w:val="23"/>
        </w:rPr>
        <w:t>, as maintained by the Tre</w:t>
      </w:r>
      <w:r w:rsidR="00A447D0" w:rsidRPr="00A11126">
        <w:rPr>
          <w:rFonts w:asciiTheme="minorHAnsi" w:hAnsiTheme="minorHAnsi" w:cs="Tahoma"/>
          <w:sz w:val="23"/>
          <w:szCs w:val="23"/>
        </w:rPr>
        <w:t xml:space="preserve">asurer, must be </w:t>
      </w:r>
      <w:r w:rsidR="000F0CD3" w:rsidRPr="00A11126">
        <w:rPr>
          <w:rFonts w:asciiTheme="minorHAnsi" w:hAnsiTheme="minorHAnsi" w:cs="Tahoma"/>
          <w:sz w:val="23"/>
          <w:szCs w:val="23"/>
        </w:rPr>
        <w:t>made available to the Students’ Union upon request.</w:t>
      </w:r>
    </w:p>
    <w:p w14:paraId="63B35EC2" w14:textId="48AC34A8" w:rsidR="00BD31BF" w:rsidRDefault="00BD31BF" w:rsidP="00BD31BF">
      <w:pPr>
        <w:spacing w:after="100" w:line="276" w:lineRule="auto"/>
        <w:ind w:left="1701" w:hanging="1134"/>
        <w:jc w:val="both"/>
        <w:rPr>
          <w:rFonts w:asciiTheme="minorHAnsi" w:hAnsiTheme="minorHAnsi" w:cs="Tahoma"/>
          <w:sz w:val="23"/>
          <w:szCs w:val="23"/>
        </w:rPr>
      </w:pPr>
      <w:r>
        <w:rPr>
          <w:rFonts w:asciiTheme="minorHAnsi" w:hAnsiTheme="minorHAnsi" w:cs="Tahoma"/>
          <w:sz w:val="23"/>
          <w:szCs w:val="23"/>
        </w:rPr>
        <w:t>(5)</w:t>
      </w:r>
      <w:r>
        <w:rPr>
          <w:rFonts w:asciiTheme="minorHAnsi" w:hAnsiTheme="minorHAnsi" w:cs="Tahoma"/>
          <w:sz w:val="23"/>
          <w:szCs w:val="23"/>
        </w:rPr>
        <w:tab/>
      </w:r>
      <w:r w:rsidRPr="00BD31BF">
        <w:rPr>
          <w:rFonts w:asciiTheme="minorHAnsi" w:hAnsiTheme="minorHAnsi" w:cs="Tahoma"/>
          <w:sz w:val="23"/>
          <w:szCs w:val="23"/>
        </w:rPr>
        <w:t xml:space="preserve">Following each game day, </w:t>
      </w:r>
      <w:r>
        <w:rPr>
          <w:rFonts w:asciiTheme="minorHAnsi" w:hAnsiTheme="minorHAnsi" w:cs="Tahoma"/>
          <w:sz w:val="23"/>
          <w:szCs w:val="23"/>
        </w:rPr>
        <w:t>2</w:t>
      </w:r>
      <w:r w:rsidRPr="00BD31BF">
        <w:rPr>
          <w:rFonts w:asciiTheme="minorHAnsi" w:hAnsiTheme="minorHAnsi" w:cs="Tahoma"/>
          <w:sz w:val="23"/>
          <w:szCs w:val="23"/>
        </w:rPr>
        <w:t xml:space="preserve"> Committee member</w:t>
      </w:r>
      <w:r>
        <w:rPr>
          <w:rFonts w:asciiTheme="minorHAnsi" w:hAnsiTheme="minorHAnsi" w:cs="Tahoma"/>
          <w:sz w:val="23"/>
          <w:szCs w:val="23"/>
        </w:rPr>
        <w:t>s</w:t>
      </w:r>
      <w:r w:rsidRPr="00BD31BF">
        <w:rPr>
          <w:rFonts w:asciiTheme="minorHAnsi" w:hAnsiTheme="minorHAnsi" w:cs="Tahoma"/>
          <w:sz w:val="23"/>
          <w:szCs w:val="23"/>
        </w:rPr>
        <w:t xml:space="preserve"> other than the Treasurer shall independently verify that the total game day fees collected have been accurately recorded and that the corresponding funds have been deposited into the </w:t>
      </w:r>
      <w:r>
        <w:rPr>
          <w:rFonts w:asciiTheme="minorHAnsi" w:hAnsiTheme="minorHAnsi" w:cs="Tahoma"/>
          <w:sz w:val="23"/>
          <w:szCs w:val="23"/>
        </w:rPr>
        <w:t>Money Hub</w:t>
      </w:r>
      <w:r w:rsidRPr="00BD31BF">
        <w:rPr>
          <w:rFonts w:asciiTheme="minorHAnsi" w:hAnsiTheme="minorHAnsi" w:cs="Tahoma"/>
          <w:sz w:val="23"/>
          <w:szCs w:val="23"/>
        </w:rPr>
        <w:t>. Any discrepancies shall be promptly reported to the Committee.</w:t>
      </w:r>
    </w:p>
    <w:p w14:paraId="5DC583AA" w14:textId="41B20A3C" w:rsidR="006F5C86" w:rsidRPr="006F5C86" w:rsidRDefault="00076115"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t>(</w:t>
      </w:r>
      <w:r w:rsidR="00BD31BF">
        <w:rPr>
          <w:rFonts w:asciiTheme="minorHAnsi" w:hAnsiTheme="minorHAnsi" w:cs="Tahoma"/>
          <w:sz w:val="23"/>
          <w:szCs w:val="23"/>
        </w:rPr>
        <w:t>6</w:t>
      </w:r>
      <w:r w:rsidRPr="006F5C86">
        <w:rPr>
          <w:rFonts w:asciiTheme="minorHAnsi" w:hAnsiTheme="minorHAnsi" w:cs="Tahoma"/>
          <w:sz w:val="23"/>
          <w:szCs w:val="23"/>
        </w:rPr>
        <w:t>)</w:t>
      </w:r>
      <w:r w:rsidRPr="006F5C86">
        <w:rPr>
          <w:rFonts w:asciiTheme="minorHAnsi" w:hAnsiTheme="minorHAnsi" w:cs="Tahoma"/>
          <w:sz w:val="23"/>
          <w:szCs w:val="23"/>
        </w:rPr>
        <w:tab/>
      </w:r>
      <w:r w:rsidR="006F5C86" w:rsidRPr="006F5C86">
        <w:rPr>
          <w:rFonts w:asciiTheme="minorHAnsi" w:hAnsiTheme="minorHAnsi" w:cs="Tahoma"/>
          <w:sz w:val="23"/>
          <w:szCs w:val="23"/>
        </w:rPr>
        <w:t>Helmet Replacement Reserve</w:t>
      </w:r>
    </w:p>
    <w:p w14:paraId="7D59026C" w14:textId="2D552670" w:rsidR="006F5C86" w:rsidRPr="006F5C86" w:rsidRDefault="006F5C86"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t>(</w:t>
      </w:r>
      <w:r w:rsidR="00BD31BF">
        <w:rPr>
          <w:rFonts w:asciiTheme="minorHAnsi" w:hAnsiTheme="minorHAnsi" w:cs="Tahoma"/>
          <w:sz w:val="23"/>
          <w:szCs w:val="23"/>
        </w:rPr>
        <w:t>6</w:t>
      </w:r>
      <w:r w:rsidRPr="006F5C86">
        <w:rPr>
          <w:rFonts w:asciiTheme="minorHAnsi" w:hAnsiTheme="minorHAnsi" w:cs="Tahoma"/>
          <w:sz w:val="23"/>
          <w:szCs w:val="23"/>
        </w:rPr>
        <w:t>.1</w:t>
      </w:r>
      <w:r w:rsidRPr="006F5C86">
        <w:rPr>
          <w:rFonts w:asciiTheme="minorHAnsi" w:hAnsiTheme="minorHAnsi" w:cs="Tahoma"/>
          <w:sz w:val="23"/>
          <w:szCs w:val="23"/>
        </w:rPr>
        <w:t>)</w:t>
      </w:r>
      <w:r w:rsidRPr="006F5C86">
        <w:rPr>
          <w:rFonts w:asciiTheme="minorHAnsi" w:hAnsiTheme="minorHAnsi" w:cs="Tahoma"/>
          <w:sz w:val="23"/>
          <w:szCs w:val="23"/>
        </w:rPr>
        <w:t xml:space="preserve"> </w:t>
      </w:r>
      <w:r w:rsidRPr="006F5C86">
        <w:rPr>
          <w:rFonts w:asciiTheme="minorHAnsi" w:hAnsiTheme="minorHAnsi" w:cs="Tahoma"/>
          <w:sz w:val="23"/>
          <w:szCs w:val="23"/>
        </w:rPr>
        <w:tab/>
      </w:r>
      <w:r w:rsidRPr="006F5C86">
        <w:rPr>
          <w:rFonts w:asciiTheme="minorHAnsi" w:hAnsiTheme="minorHAnsi" w:cs="Tahoma"/>
          <w:sz w:val="23"/>
          <w:szCs w:val="23"/>
        </w:rPr>
        <w:t>Establishment of Reserve</w:t>
      </w:r>
    </w:p>
    <w:p w14:paraId="5ABED820"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The Committee shall maintain a designated Helmet Replacement Reserve for the purpose of ensuring that sufficient funds are available to replace all Club-owned American football helmets before the end of their permitted service life, as determined by the applicable governing body regulations, manufacturer requirements, or relevant safety standards.</w:t>
      </w:r>
    </w:p>
    <w:p w14:paraId="66763D3B" w14:textId="28CB88E0" w:rsidR="006F5C86" w:rsidRPr="006F5C86" w:rsidRDefault="006F5C86"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t>(</w:t>
      </w:r>
      <w:r w:rsidR="00BD31BF">
        <w:rPr>
          <w:rFonts w:asciiTheme="minorHAnsi" w:hAnsiTheme="minorHAnsi" w:cs="Tahoma"/>
          <w:sz w:val="23"/>
          <w:szCs w:val="23"/>
        </w:rPr>
        <w:t>6</w:t>
      </w:r>
      <w:r w:rsidRPr="006F5C86">
        <w:rPr>
          <w:rFonts w:asciiTheme="minorHAnsi" w:hAnsiTheme="minorHAnsi" w:cs="Tahoma"/>
          <w:sz w:val="23"/>
          <w:szCs w:val="23"/>
        </w:rPr>
        <w:t>.2</w:t>
      </w:r>
      <w:r w:rsidRPr="006F5C86">
        <w:rPr>
          <w:rFonts w:asciiTheme="minorHAnsi" w:hAnsiTheme="minorHAnsi" w:cs="Tahoma"/>
          <w:sz w:val="23"/>
          <w:szCs w:val="23"/>
        </w:rPr>
        <w:t>)</w:t>
      </w:r>
      <w:r w:rsidRPr="006F5C86">
        <w:rPr>
          <w:rFonts w:asciiTheme="minorHAnsi" w:hAnsiTheme="minorHAnsi" w:cs="Tahoma"/>
          <w:sz w:val="23"/>
          <w:szCs w:val="23"/>
        </w:rPr>
        <w:tab/>
      </w:r>
      <w:r w:rsidRPr="006F5C86">
        <w:rPr>
          <w:rFonts w:asciiTheme="minorHAnsi" w:hAnsiTheme="minorHAnsi" w:cs="Tahoma"/>
          <w:sz w:val="23"/>
          <w:szCs w:val="23"/>
        </w:rPr>
        <w:t>Replacement Schedule</w:t>
      </w:r>
    </w:p>
    <w:p w14:paraId="6117F911"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The Committee shall maintain an inventory of all Club-owned helmets, including their expected replacement dates. Helmets shall be considered individually or grouped according to their anticipated replacement dates, with the funding requirements of each group calculated separately.</w:t>
      </w:r>
    </w:p>
    <w:p w14:paraId="6FBAEBF2" w14:textId="1CC8732E" w:rsidR="006F5C86" w:rsidRPr="006F5C86" w:rsidRDefault="006F5C86"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t>(</w:t>
      </w:r>
      <w:r w:rsidR="00BD31BF">
        <w:rPr>
          <w:rFonts w:asciiTheme="minorHAnsi" w:hAnsiTheme="minorHAnsi" w:cs="Tahoma"/>
          <w:sz w:val="23"/>
          <w:szCs w:val="23"/>
        </w:rPr>
        <w:t>6</w:t>
      </w:r>
      <w:r w:rsidRPr="006F5C86">
        <w:rPr>
          <w:rFonts w:asciiTheme="minorHAnsi" w:hAnsiTheme="minorHAnsi" w:cs="Tahoma"/>
          <w:sz w:val="23"/>
          <w:szCs w:val="23"/>
        </w:rPr>
        <w:t>.3</w:t>
      </w:r>
      <w:r w:rsidRPr="006F5C86">
        <w:rPr>
          <w:rFonts w:asciiTheme="minorHAnsi" w:hAnsiTheme="minorHAnsi" w:cs="Tahoma"/>
          <w:sz w:val="23"/>
          <w:szCs w:val="23"/>
        </w:rPr>
        <w:t>)</w:t>
      </w:r>
      <w:r w:rsidRPr="006F5C86">
        <w:rPr>
          <w:rFonts w:asciiTheme="minorHAnsi" w:hAnsiTheme="minorHAnsi" w:cs="Tahoma"/>
          <w:sz w:val="23"/>
          <w:szCs w:val="23"/>
        </w:rPr>
        <w:t xml:space="preserve"> </w:t>
      </w:r>
      <w:r w:rsidRPr="006F5C86">
        <w:rPr>
          <w:rFonts w:asciiTheme="minorHAnsi" w:hAnsiTheme="minorHAnsi" w:cs="Tahoma"/>
          <w:sz w:val="23"/>
          <w:szCs w:val="23"/>
        </w:rPr>
        <w:tab/>
      </w:r>
      <w:r w:rsidRPr="006F5C86">
        <w:rPr>
          <w:rFonts w:asciiTheme="minorHAnsi" w:hAnsiTheme="minorHAnsi" w:cs="Tahoma"/>
          <w:sz w:val="23"/>
          <w:szCs w:val="23"/>
        </w:rPr>
        <w:t>Annual Funding Requirement</w:t>
      </w:r>
    </w:p>
    <w:p w14:paraId="70FA9CE5"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In each financial year, the Committee shall allocate to the Helmet Replacement Reserve an amount sufficient to fund the anticipated replacement cost of all helmets over their remaining permitted service lives.</w:t>
      </w:r>
    </w:p>
    <w:p w14:paraId="5961F24E"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For each helmet or group of helmets, the minimum annual allocation shall be calculated by:</w:t>
      </w:r>
    </w:p>
    <w:p w14:paraId="1D997095"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(a) Estimating the total cost of replacement, using current market prices for suitable, compliant helmets and making reasonable allowance for anticipated price increases and associated costs;</w:t>
      </w:r>
    </w:p>
    <w:p w14:paraId="2280BA3B"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(b) Deducting any funds already held in the Reserve and allocated to those helmets; and</w:t>
      </w:r>
    </w:p>
    <w:p w14:paraId="3F752274"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(c) Dividing the remaining funding requirement by the number of annual contributions that can be made before the helmets must be replaced.</w:t>
      </w:r>
    </w:p>
    <w:p w14:paraId="0BB79EC0"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The total minimum annual allocation shall be the sum of these calculations across all helmets or replacement groups.</w:t>
      </w:r>
    </w:p>
    <w:p w14:paraId="1E51E0BA" w14:textId="3E8CB4C8" w:rsidR="006F5C86" w:rsidRPr="006F5C86" w:rsidRDefault="006F5C86"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lastRenderedPageBreak/>
        <w:t>(</w:t>
      </w:r>
      <w:r w:rsidR="00BD31BF">
        <w:rPr>
          <w:rFonts w:asciiTheme="minorHAnsi" w:hAnsiTheme="minorHAnsi" w:cs="Tahoma"/>
          <w:sz w:val="23"/>
          <w:szCs w:val="23"/>
        </w:rPr>
        <w:t>6</w:t>
      </w:r>
      <w:r w:rsidRPr="006F5C86">
        <w:rPr>
          <w:rFonts w:asciiTheme="minorHAnsi" w:hAnsiTheme="minorHAnsi" w:cs="Tahoma"/>
          <w:sz w:val="23"/>
          <w:szCs w:val="23"/>
        </w:rPr>
        <w:t>.4</w:t>
      </w:r>
      <w:r w:rsidRPr="006F5C86">
        <w:rPr>
          <w:rFonts w:asciiTheme="minorHAnsi" w:hAnsiTheme="minorHAnsi" w:cs="Tahoma"/>
          <w:sz w:val="23"/>
          <w:szCs w:val="23"/>
        </w:rPr>
        <w:t>)</w:t>
      </w:r>
      <w:r w:rsidRPr="006F5C86">
        <w:rPr>
          <w:rFonts w:asciiTheme="minorHAnsi" w:hAnsiTheme="minorHAnsi" w:cs="Tahoma"/>
          <w:sz w:val="23"/>
          <w:szCs w:val="23"/>
        </w:rPr>
        <w:tab/>
      </w:r>
      <w:r w:rsidRPr="006F5C86">
        <w:rPr>
          <w:rFonts w:asciiTheme="minorHAnsi" w:hAnsiTheme="minorHAnsi" w:cs="Tahoma"/>
          <w:sz w:val="23"/>
          <w:szCs w:val="23"/>
        </w:rPr>
        <w:t>Annual Recalculation and Shortfalls</w:t>
      </w:r>
    </w:p>
    <w:p w14:paraId="46270328"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The Committee shall recalculate the required annual allocation at the beginning of each financial year, accounting for changes in replacement costs, helmet inventory, anticipated replacement dates, and funds already accumulated.</w:t>
      </w:r>
    </w:p>
    <w:p w14:paraId="61B0E939"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Any shortfall arising from a missed or insufficient allocation in a previous financial year shall be incorporated into the remaining annual allocations for the affected helmets, ensuring that the original replacement deadline remains fully funded. Such shortfalls shall not be written off or deferred beyond the relevant replacement deadline.</w:t>
      </w:r>
    </w:p>
    <w:p w14:paraId="5AF02BC9" w14:textId="1BE192B6" w:rsidR="006F5C86" w:rsidRPr="006F5C86" w:rsidRDefault="006F5C86"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t>(</w:t>
      </w:r>
      <w:r w:rsidR="00BD31BF">
        <w:rPr>
          <w:rFonts w:asciiTheme="minorHAnsi" w:hAnsiTheme="minorHAnsi" w:cs="Tahoma"/>
          <w:sz w:val="23"/>
          <w:szCs w:val="23"/>
        </w:rPr>
        <w:t>6</w:t>
      </w:r>
      <w:r w:rsidRPr="006F5C86">
        <w:rPr>
          <w:rFonts w:asciiTheme="minorHAnsi" w:hAnsiTheme="minorHAnsi" w:cs="Tahoma"/>
          <w:sz w:val="23"/>
          <w:szCs w:val="23"/>
        </w:rPr>
        <w:t>.5</w:t>
      </w:r>
      <w:r w:rsidRPr="006F5C86">
        <w:rPr>
          <w:rFonts w:asciiTheme="minorHAnsi" w:hAnsiTheme="minorHAnsi" w:cs="Tahoma"/>
          <w:sz w:val="23"/>
          <w:szCs w:val="23"/>
        </w:rPr>
        <w:t>)</w:t>
      </w:r>
      <w:r w:rsidRPr="006F5C86">
        <w:rPr>
          <w:rFonts w:asciiTheme="minorHAnsi" w:hAnsiTheme="minorHAnsi" w:cs="Tahoma"/>
          <w:sz w:val="23"/>
          <w:szCs w:val="23"/>
        </w:rPr>
        <w:t xml:space="preserve"> </w:t>
      </w:r>
      <w:r w:rsidRPr="006F5C86">
        <w:rPr>
          <w:rFonts w:asciiTheme="minorHAnsi" w:hAnsiTheme="minorHAnsi" w:cs="Tahoma"/>
          <w:sz w:val="23"/>
          <w:szCs w:val="23"/>
        </w:rPr>
        <w:tab/>
      </w:r>
      <w:r w:rsidRPr="006F5C86">
        <w:rPr>
          <w:rFonts w:asciiTheme="minorHAnsi" w:hAnsiTheme="minorHAnsi" w:cs="Tahoma"/>
          <w:sz w:val="23"/>
          <w:szCs w:val="23"/>
        </w:rPr>
        <w:t>Protection of Funds</w:t>
      </w:r>
    </w:p>
    <w:p w14:paraId="4ACCB66E"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Funds held in the Helmet Replacement Reserve shall be used exclusively for the replacement of Club-owned helmets and their essential associated components. They shall not be used for general Club expenditure.</w:t>
      </w:r>
    </w:p>
    <w:p w14:paraId="2A7F6FD5"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Any surplus funds remaining following a scheduled replacement shall remain within the Reserve and be applied towards future helmet replacements.</w:t>
      </w:r>
    </w:p>
    <w:p w14:paraId="75F1F7FF" w14:textId="446D59E8" w:rsidR="006F5C86" w:rsidRPr="006F5C86" w:rsidRDefault="006F5C86"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t>(</w:t>
      </w:r>
      <w:r w:rsidR="00BD31BF">
        <w:rPr>
          <w:rFonts w:asciiTheme="minorHAnsi" w:hAnsiTheme="minorHAnsi" w:cs="Tahoma"/>
          <w:sz w:val="23"/>
          <w:szCs w:val="23"/>
        </w:rPr>
        <w:t>6</w:t>
      </w:r>
      <w:r w:rsidRPr="006F5C86">
        <w:rPr>
          <w:rFonts w:asciiTheme="minorHAnsi" w:hAnsiTheme="minorHAnsi" w:cs="Tahoma"/>
          <w:sz w:val="23"/>
          <w:szCs w:val="23"/>
        </w:rPr>
        <w:t>.6</w:t>
      </w:r>
      <w:r w:rsidRPr="006F5C86">
        <w:rPr>
          <w:rFonts w:asciiTheme="minorHAnsi" w:hAnsiTheme="minorHAnsi" w:cs="Tahoma"/>
          <w:sz w:val="23"/>
          <w:szCs w:val="23"/>
        </w:rPr>
        <w:t>)</w:t>
      </w:r>
      <w:r w:rsidRPr="006F5C86">
        <w:rPr>
          <w:rFonts w:asciiTheme="minorHAnsi" w:hAnsiTheme="minorHAnsi" w:cs="Tahoma"/>
          <w:sz w:val="23"/>
          <w:szCs w:val="23"/>
        </w:rPr>
        <w:t xml:space="preserve"> </w:t>
      </w:r>
      <w:r w:rsidRPr="006F5C86">
        <w:rPr>
          <w:rFonts w:asciiTheme="minorHAnsi" w:hAnsiTheme="minorHAnsi" w:cs="Tahoma"/>
          <w:sz w:val="23"/>
          <w:szCs w:val="23"/>
        </w:rPr>
        <w:tab/>
      </w:r>
      <w:r w:rsidRPr="006F5C86">
        <w:rPr>
          <w:rFonts w:asciiTheme="minorHAnsi" w:hAnsiTheme="minorHAnsi" w:cs="Tahoma"/>
          <w:sz w:val="23"/>
          <w:szCs w:val="23"/>
        </w:rPr>
        <w:t>Accountability</w:t>
      </w:r>
    </w:p>
    <w:p w14:paraId="5EC3E5A0"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The Treasurer shall present an annual statement to the membership detailing the Reserve's balance, the anticipated replacement schedule, the estimated total replacement liability, the annual allocation required under this clause, and any outstanding funding shortfalls.</w:t>
      </w:r>
    </w:p>
    <w:p w14:paraId="1C4D0BDC"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The Committee shall ensure that the required annual allocation is included in the Club's approved budget and transferred to the Reserve during the relevant financial year, sufficiently in advance of any scheduled purchases.</w:t>
      </w:r>
    </w:p>
    <w:p w14:paraId="52CCBD81" w14:textId="66CF500A" w:rsidR="006F5C86" w:rsidRPr="006F5C86" w:rsidRDefault="006F5C86" w:rsidP="006F5C86">
      <w:pPr>
        <w:spacing w:after="100" w:line="276" w:lineRule="auto"/>
        <w:ind w:left="1701" w:hanging="1134"/>
        <w:jc w:val="both"/>
        <w:rPr>
          <w:rFonts w:asciiTheme="minorHAnsi" w:hAnsiTheme="minorHAnsi" w:cs="Tahoma"/>
          <w:sz w:val="23"/>
          <w:szCs w:val="23"/>
        </w:rPr>
      </w:pPr>
      <w:r w:rsidRPr="006F5C86">
        <w:rPr>
          <w:rFonts w:asciiTheme="minorHAnsi" w:hAnsiTheme="minorHAnsi" w:cs="Tahoma"/>
          <w:sz w:val="23"/>
          <w:szCs w:val="23"/>
        </w:rPr>
        <w:t>(</w:t>
      </w:r>
      <w:r w:rsidR="00BD31BF">
        <w:rPr>
          <w:rFonts w:asciiTheme="minorHAnsi" w:hAnsiTheme="minorHAnsi" w:cs="Tahoma"/>
          <w:sz w:val="23"/>
          <w:szCs w:val="23"/>
        </w:rPr>
        <w:t>6</w:t>
      </w:r>
      <w:r w:rsidRPr="006F5C86">
        <w:rPr>
          <w:rFonts w:asciiTheme="minorHAnsi" w:hAnsiTheme="minorHAnsi" w:cs="Tahoma"/>
          <w:sz w:val="23"/>
          <w:szCs w:val="23"/>
        </w:rPr>
        <w:t>.7</w:t>
      </w:r>
      <w:r w:rsidRPr="006F5C86">
        <w:rPr>
          <w:rFonts w:asciiTheme="minorHAnsi" w:hAnsiTheme="minorHAnsi" w:cs="Tahoma"/>
          <w:sz w:val="23"/>
          <w:szCs w:val="23"/>
        </w:rPr>
        <w:t>)</w:t>
      </w:r>
      <w:r w:rsidRPr="006F5C86">
        <w:rPr>
          <w:rFonts w:asciiTheme="minorHAnsi" w:hAnsiTheme="minorHAnsi" w:cs="Tahoma"/>
          <w:sz w:val="23"/>
          <w:szCs w:val="23"/>
        </w:rPr>
        <w:t xml:space="preserve"> </w:t>
      </w:r>
      <w:r w:rsidRPr="006F5C86">
        <w:rPr>
          <w:rFonts w:asciiTheme="minorHAnsi" w:hAnsiTheme="minorHAnsi" w:cs="Tahoma"/>
          <w:sz w:val="23"/>
          <w:szCs w:val="23"/>
        </w:rPr>
        <w:tab/>
      </w:r>
      <w:r w:rsidRPr="006F5C86">
        <w:rPr>
          <w:rFonts w:asciiTheme="minorHAnsi" w:hAnsiTheme="minorHAnsi" w:cs="Tahoma"/>
          <w:sz w:val="23"/>
          <w:szCs w:val="23"/>
        </w:rPr>
        <w:t>Insufficient Funding</w:t>
      </w:r>
    </w:p>
    <w:p w14:paraId="138EDBC0" w14:textId="77777777" w:rsidR="006F5C86" w:rsidRPr="006F5C86" w:rsidRDefault="006F5C86" w:rsidP="006F5C86">
      <w:pPr>
        <w:spacing w:after="100" w:line="276" w:lineRule="auto"/>
        <w:ind w:left="1701"/>
        <w:jc w:val="both"/>
        <w:rPr>
          <w:rFonts w:asciiTheme="minorHAnsi" w:hAnsiTheme="minorHAnsi" w:cs="Tahoma"/>
          <w:sz w:val="23"/>
          <w:szCs w:val="23"/>
        </w:rPr>
      </w:pPr>
      <w:r w:rsidRPr="006F5C86">
        <w:rPr>
          <w:rFonts w:asciiTheme="minorHAnsi" w:hAnsiTheme="minorHAnsi" w:cs="Tahoma"/>
          <w:sz w:val="23"/>
          <w:szCs w:val="23"/>
        </w:rPr>
        <w:t>Where a replacement falls due before the Reserve contains sufficient funds, the Committee shall prioritise securing the outstanding funds. No helmet shall remain in use beyond the date permitted by applicable safety requirements, regardless of the financial position of the Reserve.</w:t>
      </w:r>
    </w:p>
    <w:p w14:paraId="7C1C8787" w14:textId="6A911F14" w:rsidR="00076115" w:rsidRPr="00A11126" w:rsidRDefault="00076115" w:rsidP="006E2542">
      <w:pPr>
        <w:spacing w:after="100" w:line="276" w:lineRule="auto"/>
        <w:ind w:left="1701" w:hanging="1134"/>
        <w:jc w:val="both"/>
        <w:rPr>
          <w:rFonts w:asciiTheme="minorHAnsi" w:hAnsiTheme="minorHAnsi" w:cs="Tahoma"/>
          <w:sz w:val="23"/>
          <w:szCs w:val="23"/>
        </w:rPr>
      </w:pPr>
    </w:p>
    <w:p w14:paraId="2F9F0716" w14:textId="77777777" w:rsidR="000F0CD3" w:rsidRPr="00A11126" w:rsidRDefault="000F0CD3" w:rsidP="006E2542">
      <w:pPr>
        <w:spacing w:after="100" w:line="276" w:lineRule="auto"/>
        <w:ind w:left="1701" w:hanging="1134"/>
        <w:jc w:val="both"/>
        <w:rPr>
          <w:rFonts w:asciiTheme="minorHAnsi" w:hAnsiTheme="minorHAnsi" w:cs="Tahoma"/>
          <w:sz w:val="23"/>
          <w:szCs w:val="23"/>
        </w:rPr>
      </w:pPr>
    </w:p>
    <w:p w14:paraId="02DFAE23" w14:textId="77777777" w:rsidR="003A32B8" w:rsidRPr="00A11126" w:rsidRDefault="003A32B8" w:rsidP="004745A6">
      <w:pPr>
        <w:pStyle w:val="Heading1"/>
        <w:rPr>
          <w:rFonts w:asciiTheme="minorHAnsi" w:hAnsiTheme="minorHAnsi"/>
        </w:rPr>
      </w:pPr>
      <w:bookmarkStart w:id="10" w:name="_Toc369882036"/>
      <w:r w:rsidRPr="00A11126">
        <w:rPr>
          <w:rFonts w:asciiTheme="minorHAnsi" w:hAnsiTheme="minorHAnsi"/>
        </w:rPr>
        <w:t>1</w:t>
      </w:r>
      <w:r w:rsidR="00913264">
        <w:rPr>
          <w:rFonts w:asciiTheme="minorHAnsi" w:hAnsiTheme="minorHAnsi"/>
        </w:rPr>
        <w:t>1</w:t>
      </w:r>
      <w:r w:rsidRPr="00A11126">
        <w:rPr>
          <w:rFonts w:asciiTheme="minorHAnsi" w:hAnsiTheme="minorHAnsi"/>
        </w:rPr>
        <w:t>.</w:t>
      </w:r>
      <w:r w:rsidRPr="00A11126">
        <w:rPr>
          <w:rFonts w:asciiTheme="minorHAnsi" w:hAnsiTheme="minorHAnsi"/>
        </w:rPr>
        <w:tab/>
        <w:t>Irregularities and Saving Provisions</w:t>
      </w:r>
      <w:bookmarkEnd w:id="10"/>
    </w:p>
    <w:p w14:paraId="5A2831B5" w14:textId="77777777" w:rsidR="00C479AE" w:rsidRPr="00A11126" w:rsidRDefault="003A32B8"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 </w:t>
      </w:r>
      <w:r w:rsidR="00C479AE" w:rsidRPr="00A11126">
        <w:rPr>
          <w:rFonts w:asciiTheme="minorHAnsi" w:hAnsiTheme="minorHAnsi" w:cs="Tahoma"/>
          <w:sz w:val="23"/>
          <w:szCs w:val="23"/>
        </w:rPr>
        <w:t xml:space="preserve">(1) </w:t>
      </w:r>
      <w:r w:rsidR="00C479AE" w:rsidRPr="00A11126">
        <w:rPr>
          <w:rFonts w:asciiTheme="minorHAnsi" w:hAnsiTheme="minorHAnsi" w:cs="Tahoma"/>
          <w:sz w:val="23"/>
          <w:szCs w:val="23"/>
        </w:rPr>
        <w:tab/>
        <w:t xml:space="preserve">Subject to sub-clause (2) of this Clause, all acts done by a </w:t>
      </w:r>
      <w:r w:rsidR="00EF73DE" w:rsidRPr="00A11126">
        <w:rPr>
          <w:rFonts w:asciiTheme="minorHAnsi" w:hAnsiTheme="minorHAnsi" w:cs="Tahoma"/>
          <w:sz w:val="23"/>
          <w:szCs w:val="23"/>
        </w:rPr>
        <w:t>Meeting of the Committee</w:t>
      </w:r>
      <w:r w:rsidR="00C479AE" w:rsidRPr="00A11126">
        <w:rPr>
          <w:rFonts w:asciiTheme="minorHAnsi" w:hAnsiTheme="minorHAnsi" w:cs="Tahoma"/>
          <w:sz w:val="23"/>
          <w:szCs w:val="23"/>
        </w:rPr>
        <w:t xml:space="preserve"> shall be valid notwithstanding the participation in any vote of a</w:t>
      </w:r>
      <w:r w:rsidR="00A447D0" w:rsidRPr="00A11126">
        <w:rPr>
          <w:rFonts w:asciiTheme="minorHAnsi" w:hAnsiTheme="minorHAnsi" w:cs="Tahoma"/>
          <w:sz w:val="23"/>
          <w:szCs w:val="23"/>
        </w:rPr>
        <w:t xml:space="preserve"> member of the</w:t>
      </w:r>
      <w:r w:rsidR="00C479AE" w:rsidRPr="00A11126">
        <w:rPr>
          <w:rFonts w:asciiTheme="minorHAnsi" w:hAnsiTheme="minorHAnsi" w:cs="Tahoma"/>
          <w:sz w:val="23"/>
          <w:szCs w:val="23"/>
        </w:rPr>
        <w:t xml:space="preserve"> </w:t>
      </w:r>
      <w:r w:rsidR="00CC2244" w:rsidRPr="00A11126">
        <w:rPr>
          <w:rFonts w:asciiTheme="minorHAnsi" w:hAnsiTheme="minorHAnsi" w:cs="Tahoma"/>
          <w:sz w:val="23"/>
          <w:szCs w:val="23"/>
        </w:rPr>
        <w:t>Committee</w:t>
      </w:r>
      <w:r w:rsidR="00C479AE" w:rsidRPr="00A11126">
        <w:rPr>
          <w:rFonts w:asciiTheme="minorHAnsi" w:hAnsiTheme="minorHAnsi" w:cs="Tahoma"/>
          <w:sz w:val="23"/>
          <w:szCs w:val="23"/>
        </w:rPr>
        <w:t>:</w:t>
      </w:r>
    </w:p>
    <w:p w14:paraId="5307C10D"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(a) </w:t>
      </w:r>
      <w:r w:rsidRPr="00A11126">
        <w:rPr>
          <w:rFonts w:asciiTheme="minorHAnsi" w:hAnsiTheme="minorHAnsi" w:cs="Tahoma"/>
          <w:sz w:val="23"/>
          <w:szCs w:val="23"/>
        </w:rPr>
        <w:tab/>
      </w:r>
      <w:r w:rsidR="00F80EC4">
        <w:rPr>
          <w:rFonts w:asciiTheme="minorHAnsi" w:hAnsiTheme="minorHAnsi" w:cs="Tahoma"/>
          <w:sz w:val="23"/>
          <w:szCs w:val="23"/>
        </w:rPr>
        <w:t>w</w:t>
      </w:r>
      <w:r w:rsidRPr="00A11126">
        <w:rPr>
          <w:rFonts w:asciiTheme="minorHAnsi" w:hAnsiTheme="minorHAnsi" w:cs="Tahoma"/>
          <w:sz w:val="23"/>
          <w:szCs w:val="23"/>
        </w:rPr>
        <w:t>ho was disqualified from holding office;</w:t>
      </w:r>
    </w:p>
    <w:p w14:paraId="6B85E776"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(b) </w:t>
      </w:r>
      <w:r w:rsidRPr="00A11126">
        <w:rPr>
          <w:rFonts w:asciiTheme="minorHAnsi" w:hAnsiTheme="minorHAnsi" w:cs="Tahoma"/>
          <w:sz w:val="23"/>
          <w:szCs w:val="23"/>
        </w:rPr>
        <w:tab/>
      </w:r>
      <w:r w:rsidR="00F80EC4">
        <w:rPr>
          <w:rFonts w:asciiTheme="minorHAnsi" w:hAnsiTheme="minorHAnsi" w:cs="Tahoma"/>
          <w:sz w:val="23"/>
          <w:szCs w:val="23"/>
        </w:rPr>
        <w:t>w</w:t>
      </w:r>
      <w:r w:rsidRPr="00A11126">
        <w:rPr>
          <w:rFonts w:asciiTheme="minorHAnsi" w:hAnsiTheme="minorHAnsi" w:cs="Tahoma"/>
          <w:sz w:val="23"/>
          <w:szCs w:val="23"/>
        </w:rPr>
        <w:t>ho had previously retired or who had been obl</w:t>
      </w:r>
      <w:r w:rsidR="00DA34F8" w:rsidRPr="00A11126">
        <w:rPr>
          <w:rFonts w:asciiTheme="minorHAnsi" w:hAnsiTheme="minorHAnsi" w:cs="Tahoma"/>
          <w:sz w:val="23"/>
          <w:szCs w:val="23"/>
        </w:rPr>
        <w:t>iged by this</w:t>
      </w:r>
      <w:r w:rsidRPr="00A11126">
        <w:rPr>
          <w:rFonts w:asciiTheme="minorHAnsi" w:hAnsiTheme="minorHAnsi" w:cs="Tahoma"/>
          <w:sz w:val="23"/>
          <w:szCs w:val="23"/>
        </w:rPr>
        <w:t xml:space="preserve"> Constitution to vacate office;</w:t>
      </w:r>
    </w:p>
    <w:p w14:paraId="0B0D8E9C"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lastRenderedPageBreak/>
        <w:t xml:space="preserve">(c) </w:t>
      </w:r>
      <w:r w:rsidRPr="00A11126">
        <w:rPr>
          <w:rFonts w:asciiTheme="minorHAnsi" w:hAnsiTheme="minorHAnsi" w:cs="Tahoma"/>
          <w:sz w:val="23"/>
          <w:szCs w:val="23"/>
        </w:rPr>
        <w:tab/>
      </w:r>
      <w:r w:rsidR="00F80EC4">
        <w:rPr>
          <w:rFonts w:asciiTheme="minorHAnsi" w:hAnsiTheme="minorHAnsi" w:cs="Tahoma"/>
          <w:sz w:val="23"/>
          <w:szCs w:val="23"/>
        </w:rPr>
        <w:t>w</w:t>
      </w:r>
      <w:r w:rsidRPr="00A11126">
        <w:rPr>
          <w:rFonts w:asciiTheme="minorHAnsi" w:hAnsiTheme="minorHAnsi" w:cs="Tahoma"/>
          <w:sz w:val="23"/>
          <w:szCs w:val="23"/>
        </w:rPr>
        <w:t>ho was not entitled to vote on the matter, whether by reason of a con</w:t>
      </w:r>
      <w:r w:rsidR="0078200D" w:rsidRPr="00A11126">
        <w:rPr>
          <w:rFonts w:asciiTheme="minorHAnsi" w:hAnsiTheme="minorHAnsi" w:cs="Tahoma"/>
          <w:sz w:val="23"/>
          <w:szCs w:val="23"/>
        </w:rPr>
        <w:t>flict of interests or otherwise.</w:t>
      </w:r>
    </w:p>
    <w:p w14:paraId="2224AA26" w14:textId="77777777" w:rsidR="00C479AE" w:rsidRPr="00A11126" w:rsidRDefault="00121431"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 </w:t>
      </w:r>
      <w:r w:rsidR="00C479AE" w:rsidRPr="00A11126">
        <w:rPr>
          <w:rFonts w:asciiTheme="minorHAnsi" w:hAnsiTheme="minorHAnsi" w:cs="Tahoma"/>
          <w:sz w:val="23"/>
          <w:szCs w:val="23"/>
        </w:rPr>
        <w:t xml:space="preserve">(2) </w:t>
      </w:r>
      <w:r w:rsidR="00C479AE" w:rsidRPr="00A11126">
        <w:rPr>
          <w:rFonts w:asciiTheme="minorHAnsi" w:hAnsiTheme="minorHAnsi" w:cs="Tahoma"/>
          <w:sz w:val="23"/>
          <w:szCs w:val="23"/>
        </w:rPr>
        <w:tab/>
        <w:t xml:space="preserve">Sub-clause (1) of this Clause does not permit a </w:t>
      </w:r>
      <w:r w:rsidR="00CC2244" w:rsidRPr="00A11126">
        <w:rPr>
          <w:rFonts w:asciiTheme="minorHAnsi" w:hAnsiTheme="minorHAnsi" w:cs="Tahoma"/>
          <w:sz w:val="23"/>
          <w:szCs w:val="23"/>
        </w:rPr>
        <w:t>member of the Committee</w:t>
      </w:r>
      <w:r w:rsidR="00C479AE" w:rsidRPr="00A11126">
        <w:rPr>
          <w:rFonts w:asciiTheme="minorHAnsi" w:hAnsiTheme="minorHAnsi" w:cs="Tahoma"/>
          <w:sz w:val="23"/>
          <w:szCs w:val="23"/>
        </w:rPr>
        <w:t xml:space="preserve"> to keep any benefit that may be conferred upon </w:t>
      </w:r>
      <w:r w:rsidR="00C837F5">
        <w:rPr>
          <w:rFonts w:asciiTheme="minorHAnsi" w:hAnsiTheme="minorHAnsi" w:cs="Tahoma"/>
          <w:sz w:val="23"/>
          <w:szCs w:val="23"/>
        </w:rPr>
        <w:t>them</w:t>
      </w:r>
      <w:r w:rsidR="00C479AE" w:rsidRPr="00A11126">
        <w:rPr>
          <w:rFonts w:asciiTheme="minorHAnsi" w:hAnsiTheme="minorHAnsi" w:cs="Tahoma"/>
          <w:sz w:val="23"/>
          <w:szCs w:val="23"/>
        </w:rPr>
        <w:t xml:space="preserve"> by a resolution of the </w:t>
      </w:r>
      <w:r w:rsidR="003A32B8" w:rsidRPr="00A11126">
        <w:rPr>
          <w:rFonts w:asciiTheme="minorHAnsi" w:hAnsiTheme="minorHAnsi" w:cs="Tahoma"/>
          <w:sz w:val="23"/>
          <w:szCs w:val="23"/>
        </w:rPr>
        <w:t xml:space="preserve">Committee </w:t>
      </w:r>
      <w:r w:rsidR="00C479AE" w:rsidRPr="00A11126">
        <w:rPr>
          <w:rFonts w:asciiTheme="minorHAnsi" w:hAnsiTheme="minorHAnsi" w:cs="Tahoma"/>
          <w:sz w:val="23"/>
          <w:szCs w:val="23"/>
        </w:rPr>
        <w:t xml:space="preserve">if the resolution would otherwise have been void, or if the </w:t>
      </w:r>
      <w:r w:rsidR="003A32B8" w:rsidRPr="00A11126">
        <w:rPr>
          <w:rFonts w:asciiTheme="minorHAnsi" w:hAnsiTheme="minorHAnsi" w:cs="Tahoma"/>
          <w:sz w:val="23"/>
          <w:szCs w:val="23"/>
        </w:rPr>
        <w:t>Committee</w:t>
      </w:r>
      <w:r w:rsidR="001E3FA5" w:rsidRPr="00A11126">
        <w:rPr>
          <w:rFonts w:asciiTheme="minorHAnsi" w:hAnsiTheme="minorHAnsi" w:cs="Tahoma"/>
          <w:sz w:val="23"/>
          <w:szCs w:val="23"/>
        </w:rPr>
        <w:t xml:space="preserve"> has not complied with Clause 1</w:t>
      </w:r>
      <w:r w:rsidR="00913264">
        <w:rPr>
          <w:rFonts w:asciiTheme="minorHAnsi" w:hAnsiTheme="minorHAnsi" w:cs="Tahoma"/>
          <w:sz w:val="23"/>
          <w:szCs w:val="23"/>
        </w:rPr>
        <w:t>2</w:t>
      </w:r>
      <w:r w:rsidR="00193AC9" w:rsidRPr="00A11126">
        <w:rPr>
          <w:rFonts w:asciiTheme="minorHAnsi" w:hAnsiTheme="minorHAnsi" w:cs="Tahoma"/>
          <w:sz w:val="23"/>
          <w:szCs w:val="23"/>
        </w:rPr>
        <w:t>, ‘</w:t>
      </w:r>
      <w:r w:rsidR="00C479AE" w:rsidRPr="00A11126">
        <w:rPr>
          <w:rFonts w:asciiTheme="minorHAnsi" w:hAnsiTheme="minorHAnsi" w:cs="Tahoma"/>
          <w:sz w:val="23"/>
          <w:szCs w:val="23"/>
        </w:rPr>
        <w:t>Conflicts of Inter</w:t>
      </w:r>
      <w:r w:rsidR="00193AC9" w:rsidRPr="00A11126">
        <w:rPr>
          <w:rFonts w:asciiTheme="minorHAnsi" w:hAnsiTheme="minorHAnsi" w:cs="Tahoma"/>
          <w:sz w:val="23"/>
          <w:szCs w:val="23"/>
        </w:rPr>
        <w:t>ests and Conflicts of Loyalties’</w:t>
      </w:r>
      <w:r w:rsidR="00C479AE" w:rsidRPr="00A11126">
        <w:rPr>
          <w:rFonts w:asciiTheme="minorHAnsi" w:hAnsiTheme="minorHAnsi" w:cs="Tahoma"/>
          <w:sz w:val="23"/>
          <w:szCs w:val="23"/>
        </w:rPr>
        <w:t>.</w:t>
      </w:r>
    </w:p>
    <w:p w14:paraId="73A04579"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(3) </w:t>
      </w:r>
      <w:r w:rsidRPr="00A11126">
        <w:rPr>
          <w:rFonts w:asciiTheme="minorHAnsi" w:hAnsiTheme="minorHAnsi" w:cs="Tahoma"/>
          <w:sz w:val="23"/>
          <w:szCs w:val="23"/>
        </w:rPr>
        <w:tab/>
      </w:r>
      <w:r w:rsidR="00A447D0" w:rsidRPr="00A11126">
        <w:rPr>
          <w:rFonts w:asciiTheme="minorHAnsi" w:hAnsiTheme="minorHAnsi" w:cs="Tahoma"/>
          <w:sz w:val="23"/>
          <w:szCs w:val="23"/>
        </w:rPr>
        <w:t>The M</w:t>
      </w:r>
      <w:r w:rsidR="00832F50" w:rsidRPr="00A11126">
        <w:rPr>
          <w:rFonts w:asciiTheme="minorHAnsi" w:hAnsiTheme="minorHAnsi" w:cs="Tahoma"/>
          <w:sz w:val="23"/>
          <w:szCs w:val="23"/>
        </w:rPr>
        <w:t>embers in General Meeting may only invalidate</w:t>
      </w:r>
      <w:r w:rsidR="00F6560D" w:rsidRPr="00A11126">
        <w:rPr>
          <w:rFonts w:asciiTheme="minorHAnsi" w:hAnsiTheme="minorHAnsi" w:cs="Tahoma"/>
          <w:sz w:val="23"/>
          <w:szCs w:val="23"/>
        </w:rPr>
        <w:t>, as a Point of Order,</w:t>
      </w:r>
      <w:r w:rsidR="00832F50" w:rsidRPr="00A11126">
        <w:rPr>
          <w:rFonts w:asciiTheme="minorHAnsi" w:hAnsiTheme="minorHAnsi" w:cs="Tahoma"/>
          <w:sz w:val="23"/>
          <w:szCs w:val="23"/>
        </w:rPr>
        <w:t xml:space="preserve"> a</w:t>
      </w:r>
      <w:r w:rsidRPr="00A11126">
        <w:rPr>
          <w:rFonts w:asciiTheme="minorHAnsi" w:hAnsiTheme="minorHAnsi" w:cs="Tahoma"/>
          <w:sz w:val="23"/>
          <w:szCs w:val="23"/>
        </w:rPr>
        <w:t xml:space="preserve"> resolution or act of:</w:t>
      </w:r>
    </w:p>
    <w:p w14:paraId="669632B5"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F80EC4">
        <w:rPr>
          <w:rFonts w:asciiTheme="minorHAnsi" w:hAnsiTheme="minorHAnsi" w:cs="Tahoma"/>
          <w:sz w:val="23"/>
          <w:szCs w:val="23"/>
        </w:rPr>
        <w:t>t</w:t>
      </w:r>
      <w:r w:rsidRPr="00A11126">
        <w:rPr>
          <w:rFonts w:asciiTheme="minorHAnsi" w:hAnsiTheme="minorHAnsi" w:cs="Tahoma"/>
          <w:sz w:val="23"/>
          <w:szCs w:val="23"/>
        </w:rPr>
        <w:t xml:space="preserve">he </w:t>
      </w:r>
      <w:r w:rsidR="003A32B8" w:rsidRPr="00A11126">
        <w:rPr>
          <w:rFonts w:asciiTheme="minorHAnsi" w:hAnsiTheme="minorHAnsi" w:cs="Tahoma"/>
          <w:sz w:val="23"/>
          <w:szCs w:val="23"/>
        </w:rPr>
        <w:t>Committee</w:t>
      </w:r>
      <w:r w:rsidRPr="00A11126">
        <w:rPr>
          <w:rFonts w:asciiTheme="minorHAnsi" w:hAnsiTheme="minorHAnsi" w:cs="Tahoma"/>
          <w:sz w:val="23"/>
          <w:szCs w:val="23"/>
        </w:rPr>
        <w:t>;</w:t>
      </w:r>
    </w:p>
    <w:p w14:paraId="2B243E6B" w14:textId="77777777" w:rsidR="00C479AE" w:rsidRPr="00A11126" w:rsidRDefault="00A447D0"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w:t>
      </w:r>
      <w:r w:rsidR="00F80EC4">
        <w:rPr>
          <w:rFonts w:asciiTheme="minorHAnsi" w:hAnsiTheme="minorHAnsi" w:cs="Tahoma"/>
          <w:sz w:val="23"/>
          <w:szCs w:val="23"/>
        </w:rPr>
        <w:t>b</w:t>
      </w:r>
      <w:r w:rsidRPr="00A11126">
        <w:rPr>
          <w:rFonts w:asciiTheme="minorHAnsi" w:hAnsiTheme="minorHAnsi" w:cs="Tahoma"/>
          <w:sz w:val="23"/>
          <w:szCs w:val="23"/>
        </w:rPr>
        <w:t xml:space="preserve">) </w:t>
      </w:r>
      <w:r w:rsidRPr="00A11126">
        <w:rPr>
          <w:rFonts w:asciiTheme="minorHAnsi" w:hAnsiTheme="minorHAnsi" w:cs="Tahoma"/>
          <w:sz w:val="23"/>
          <w:szCs w:val="23"/>
        </w:rPr>
        <w:tab/>
      </w:r>
      <w:r w:rsidR="00F80EC4">
        <w:rPr>
          <w:rFonts w:asciiTheme="minorHAnsi" w:hAnsiTheme="minorHAnsi" w:cs="Tahoma"/>
          <w:sz w:val="23"/>
          <w:szCs w:val="23"/>
        </w:rPr>
        <w:t>t</w:t>
      </w:r>
      <w:r w:rsidRPr="00A11126">
        <w:rPr>
          <w:rFonts w:asciiTheme="minorHAnsi" w:hAnsiTheme="minorHAnsi" w:cs="Tahoma"/>
          <w:sz w:val="23"/>
          <w:szCs w:val="23"/>
        </w:rPr>
        <w:t>he M</w:t>
      </w:r>
      <w:r w:rsidR="00C479AE" w:rsidRPr="00A11126">
        <w:rPr>
          <w:rFonts w:asciiTheme="minorHAnsi" w:hAnsiTheme="minorHAnsi" w:cs="Tahoma"/>
          <w:sz w:val="23"/>
          <w:szCs w:val="23"/>
        </w:rPr>
        <w:t>embers in General Meeting;</w:t>
      </w:r>
    </w:p>
    <w:p w14:paraId="287B6198" w14:textId="77777777" w:rsidR="003A32B8" w:rsidRPr="00A11126" w:rsidRDefault="00DD231D" w:rsidP="004745A6">
      <w:pPr>
        <w:spacing w:after="100" w:line="276" w:lineRule="auto"/>
        <w:ind w:left="1701"/>
        <w:jc w:val="both"/>
        <w:rPr>
          <w:rFonts w:asciiTheme="minorHAnsi" w:hAnsiTheme="minorHAnsi" w:cs="Tahoma"/>
          <w:sz w:val="23"/>
          <w:szCs w:val="23"/>
        </w:rPr>
      </w:pPr>
      <w:r>
        <w:rPr>
          <w:rFonts w:asciiTheme="minorHAnsi" w:hAnsiTheme="minorHAnsi" w:cs="Tahoma"/>
          <w:sz w:val="23"/>
          <w:szCs w:val="23"/>
        </w:rPr>
        <w:t>i</w:t>
      </w:r>
      <w:r w:rsidR="00314F35" w:rsidRPr="00A11126">
        <w:rPr>
          <w:rFonts w:asciiTheme="minorHAnsi" w:hAnsiTheme="minorHAnsi" w:cs="Tahoma"/>
          <w:sz w:val="23"/>
          <w:szCs w:val="23"/>
        </w:rPr>
        <w:t>f</w:t>
      </w:r>
      <w:r w:rsidR="00832F50" w:rsidRPr="00A11126">
        <w:rPr>
          <w:rFonts w:asciiTheme="minorHAnsi" w:hAnsiTheme="minorHAnsi" w:cs="Tahoma"/>
          <w:sz w:val="23"/>
          <w:szCs w:val="23"/>
        </w:rPr>
        <w:t xml:space="preserve"> </w:t>
      </w:r>
      <w:r w:rsidR="00C479AE" w:rsidRPr="00A11126">
        <w:rPr>
          <w:rFonts w:asciiTheme="minorHAnsi" w:hAnsiTheme="minorHAnsi" w:cs="Tahoma"/>
          <w:sz w:val="23"/>
          <w:szCs w:val="23"/>
        </w:rPr>
        <w:t xml:space="preserve">it may be demonstrated that </w:t>
      </w:r>
      <w:r w:rsidR="00832F50" w:rsidRPr="00A11126">
        <w:rPr>
          <w:rFonts w:asciiTheme="minorHAnsi" w:hAnsiTheme="minorHAnsi" w:cs="Tahoma"/>
          <w:sz w:val="23"/>
          <w:szCs w:val="23"/>
        </w:rPr>
        <w:t xml:space="preserve">a procedural defect in the same </w:t>
      </w:r>
      <w:r w:rsidR="00C479AE" w:rsidRPr="00A11126">
        <w:rPr>
          <w:rFonts w:asciiTheme="minorHAnsi" w:hAnsiTheme="minorHAnsi" w:cs="Tahoma"/>
          <w:sz w:val="23"/>
          <w:szCs w:val="23"/>
        </w:rPr>
        <w:t xml:space="preserve">has materially prejudiced a </w:t>
      </w:r>
      <w:r w:rsidR="00A447D0" w:rsidRPr="00A11126">
        <w:rPr>
          <w:rFonts w:asciiTheme="minorHAnsi" w:hAnsiTheme="minorHAnsi" w:cs="Tahoma"/>
          <w:sz w:val="23"/>
          <w:szCs w:val="23"/>
        </w:rPr>
        <w:t>M</w:t>
      </w:r>
      <w:r w:rsidR="00C479AE" w:rsidRPr="00A11126">
        <w:rPr>
          <w:rFonts w:asciiTheme="minorHAnsi" w:hAnsiTheme="minorHAnsi" w:cs="Tahoma"/>
          <w:sz w:val="23"/>
          <w:szCs w:val="23"/>
        </w:rPr>
        <w:t xml:space="preserve">ember of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w:t>
      </w:r>
    </w:p>
    <w:p w14:paraId="205BCC14" w14:textId="77777777" w:rsidR="00770764" w:rsidRPr="00A11126" w:rsidRDefault="00770764" w:rsidP="004745A6">
      <w:pPr>
        <w:pStyle w:val="Heading1"/>
        <w:rPr>
          <w:rFonts w:asciiTheme="minorHAnsi" w:hAnsiTheme="minorHAnsi"/>
        </w:rPr>
      </w:pPr>
    </w:p>
    <w:p w14:paraId="7CB0D628" w14:textId="77777777" w:rsidR="00C479AE" w:rsidRPr="00A11126" w:rsidRDefault="003A32B8" w:rsidP="004745A6">
      <w:pPr>
        <w:pStyle w:val="Heading1"/>
        <w:rPr>
          <w:rFonts w:asciiTheme="minorHAnsi" w:hAnsiTheme="minorHAnsi"/>
        </w:rPr>
      </w:pPr>
      <w:bookmarkStart w:id="11" w:name="_Toc369882037"/>
      <w:r w:rsidRPr="00A11126">
        <w:rPr>
          <w:rFonts w:asciiTheme="minorHAnsi" w:hAnsiTheme="minorHAnsi"/>
        </w:rPr>
        <w:t>1</w:t>
      </w:r>
      <w:r w:rsidR="00913264">
        <w:rPr>
          <w:rFonts w:asciiTheme="minorHAnsi" w:hAnsiTheme="minorHAnsi"/>
        </w:rPr>
        <w:t>2</w:t>
      </w:r>
      <w:r w:rsidR="00C479AE" w:rsidRPr="00A11126">
        <w:rPr>
          <w:rFonts w:asciiTheme="minorHAnsi" w:hAnsiTheme="minorHAnsi"/>
        </w:rPr>
        <w:t xml:space="preserve">. </w:t>
      </w:r>
      <w:r w:rsidR="00C479AE" w:rsidRPr="00A11126">
        <w:rPr>
          <w:rFonts w:asciiTheme="minorHAnsi" w:hAnsiTheme="minorHAnsi"/>
        </w:rPr>
        <w:tab/>
        <w:t>Conflicts of Interests and Conflicts of Loyalties</w:t>
      </w:r>
      <w:bookmarkEnd w:id="11"/>
    </w:p>
    <w:p w14:paraId="2714B3E5"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 xml:space="preserve">A </w:t>
      </w:r>
      <w:r w:rsidR="003A32B8" w:rsidRPr="00A11126">
        <w:rPr>
          <w:rFonts w:asciiTheme="minorHAnsi" w:hAnsiTheme="minorHAnsi" w:cs="Tahoma"/>
          <w:sz w:val="23"/>
          <w:szCs w:val="23"/>
        </w:rPr>
        <w:t>member of the Committee</w:t>
      </w:r>
      <w:r w:rsidRPr="00A11126">
        <w:rPr>
          <w:rFonts w:asciiTheme="minorHAnsi" w:hAnsiTheme="minorHAnsi" w:cs="Tahoma"/>
          <w:sz w:val="23"/>
          <w:szCs w:val="23"/>
        </w:rPr>
        <w:t xml:space="preserve"> must:</w:t>
      </w:r>
    </w:p>
    <w:p w14:paraId="6046194D"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(a) </w:t>
      </w:r>
      <w:r w:rsidRPr="00A11126">
        <w:rPr>
          <w:rFonts w:asciiTheme="minorHAnsi" w:hAnsiTheme="minorHAnsi" w:cs="Tahoma"/>
          <w:sz w:val="23"/>
          <w:szCs w:val="23"/>
        </w:rPr>
        <w:tab/>
      </w:r>
      <w:r w:rsidR="007112FC">
        <w:rPr>
          <w:rFonts w:asciiTheme="minorHAnsi" w:hAnsiTheme="minorHAnsi" w:cs="Tahoma"/>
          <w:sz w:val="23"/>
          <w:szCs w:val="23"/>
        </w:rPr>
        <w:t>d</w:t>
      </w:r>
      <w:r w:rsidRPr="00A11126">
        <w:rPr>
          <w:rFonts w:asciiTheme="minorHAnsi" w:hAnsiTheme="minorHAnsi" w:cs="Tahoma"/>
          <w:sz w:val="23"/>
          <w:szCs w:val="23"/>
        </w:rPr>
        <w:t xml:space="preserve">eclare the nature and extent of any interest, direct or indirect, which </w:t>
      </w:r>
      <w:r w:rsidR="00C837F5">
        <w:rPr>
          <w:rFonts w:asciiTheme="minorHAnsi" w:hAnsiTheme="minorHAnsi" w:cs="Tahoma"/>
          <w:sz w:val="23"/>
          <w:szCs w:val="23"/>
        </w:rPr>
        <w:t>they</w:t>
      </w:r>
      <w:r w:rsidRPr="00A11126">
        <w:rPr>
          <w:rFonts w:asciiTheme="minorHAnsi" w:hAnsiTheme="minorHAnsi" w:cs="Tahoma"/>
          <w:sz w:val="23"/>
          <w:szCs w:val="23"/>
        </w:rPr>
        <w:t xml:space="preserve"> </w:t>
      </w:r>
      <w:proofErr w:type="gramStart"/>
      <w:r w:rsidRPr="00A11126">
        <w:rPr>
          <w:rFonts w:asciiTheme="minorHAnsi" w:hAnsiTheme="minorHAnsi" w:cs="Tahoma"/>
          <w:sz w:val="23"/>
          <w:szCs w:val="23"/>
        </w:rPr>
        <w:t>has</w:t>
      </w:r>
      <w:proofErr w:type="gramEnd"/>
      <w:r w:rsidRPr="00A11126">
        <w:rPr>
          <w:rFonts w:asciiTheme="minorHAnsi" w:hAnsiTheme="minorHAnsi" w:cs="Tahoma"/>
          <w:sz w:val="23"/>
          <w:szCs w:val="23"/>
        </w:rPr>
        <w:t xml:space="preserve"> in any </w:t>
      </w:r>
      <w:r w:rsidR="00314F35" w:rsidRPr="00A11126">
        <w:rPr>
          <w:rFonts w:asciiTheme="minorHAnsi" w:hAnsiTheme="minorHAnsi" w:cs="Tahoma"/>
          <w:sz w:val="23"/>
          <w:szCs w:val="23"/>
        </w:rPr>
        <w:t>decisions of</w:t>
      </w:r>
      <w:r w:rsidRPr="00A11126">
        <w:rPr>
          <w:rFonts w:asciiTheme="minorHAnsi" w:hAnsiTheme="minorHAnsi" w:cs="Tahoma"/>
          <w:sz w:val="23"/>
          <w:szCs w:val="23"/>
        </w:rPr>
        <w:t xml:space="preserve"> a </w:t>
      </w:r>
      <w:r w:rsidR="00EF73DE" w:rsidRPr="00A11126">
        <w:rPr>
          <w:rFonts w:asciiTheme="minorHAnsi" w:hAnsiTheme="minorHAnsi" w:cs="Tahoma"/>
          <w:sz w:val="23"/>
          <w:szCs w:val="23"/>
        </w:rPr>
        <w:t>Meeting of the Committee</w:t>
      </w:r>
      <w:r w:rsidRPr="00A11126">
        <w:rPr>
          <w:rFonts w:asciiTheme="minorHAnsi" w:hAnsiTheme="minorHAnsi" w:cs="Tahoma"/>
          <w:sz w:val="23"/>
          <w:szCs w:val="23"/>
        </w:rPr>
        <w:t xml:space="preserve"> or in any transaction or arrangement </w:t>
      </w:r>
      <w:proofErr w:type="gramStart"/>
      <w:r w:rsidRPr="00A11126">
        <w:rPr>
          <w:rFonts w:asciiTheme="minorHAnsi" w:hAnsiTheme="minorHAnsi" w:cs="Tahoma"/>
          <w:sz w:val="23"/>
          <w:szCs w:val="23"/>
        </w:rPr>
        <w:t>entered into</w:t>
      </w:r>
      <w:proofErr w:type="gramEnd"/>
      <w:r w:rsidRPr="00A11126">
        <w:rPr>
          <w:rFonts w:asciiTheme="minorHAnsi" w:hAnsiTheme="minorHAnsi" w:cs="Tahoma"/>
          <w:sz w:val="23"/>
          <w:szCs w:val="23"/>
        </w:rPr>
        <w:t xml:space="preserve"> by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which has not been previously declared;</w:t>
      </w:r>
    </w:p>
    <w:p w14:paraId="7C459941"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(b) </w:t>
      </w:r>
      <w:r w:rsidRPr="00A11126">
        <w:rPr>
          <w:rFonts w:asciiTheme="minorHAnsi" w:hAnsiTheme="minorHAnsi" w:cs="Tahoma"/>
          <w:sz w:val="23"/>
          <w:szCs w:val="23"/>
        </w:rPr>
        <w:tab/>
      </w:r>
      <w:r w:rsidR="007112FC">
        <w:rPr>
          <w:rFonts w:asciiTheme="minorHAnsi" w:hAnsiTheme="minorHAnsi" w:cs="Tahoma"/>
          <w:sz w:val="23"/>
          <w:szCs w:val="23"/>
        </w:rPr>
        <w:t>a</w:t>
      </w:r>
      <w:r w:rsidRPr="00A11126">
        <w:rPr>
          <w:rFonts w:asciiTheme="minorHAnsi" w:hAnsiTheme="minorHAnsi" w:cs="Tahoma"/>
          <w:sz w:val="23"/>
          <w:szCs w:val="23"/>
        </w:rPr>
        <w:t xml:space="preserve">bsent </w:t>
      </w:r>
      <w:r w:rsidR="00C837F5">
        <w:rPr>
          <w:rFonts w:asciiTheme="minorHAnsi" w:hAnsiTheme="minorHAnsi" w:cs="Tahoma"/>
          <w:sz w:val="23"/>
          <w:szCs w:val="23"/>
        </w:rPr>
        <w:t>themselves</w:t>
      </w:r>
      <w:r w:rsidRPr="00A11126">
        <w:rPr>
          <w:rFonts w:asciiTheme="minorHAnsi" w:hAnsiTheme="minorHAnsi" w:cs="Tahoma"/>
          <w:sz w:val="23"/>
          <w:szCs w:val="23"/>
        </w:rPr>
        <w:t xml:space="preserve"> from any discussions of the </w:t>
      </w:r>
      <w:r w:rsidR="003A32B8" w:rsidRPr="00A11126">
        <w:rPr>
          <w:rFonts w:asciiTheme="minorHAnsi" w:hAnsiTheme="minorHAnsi" w:cs="Tahoma"/>
          <w:sz w:val="23"/>
          <w:szCs w:val="23"/>
        </w:rPr>
        <w:t>Committee</w:t>
      </w:r>
      <w:r w:rsidRPr="00A11126">
        <w:rPr>
          <w:rFonts w:asciiTheme="minorHAnsi" w:hAnsiTheme="minorHAnsi" w:cs="Tahoma"/>
          <w:sz w:val="23"/>
          <w:szCs w:val="23"/>
        </w:rPr>
        <w:t xml:space="preserve"> in which it is possible that a conflict will arise between </w:t>
      </w:r>
      <w:r w:rsidR="00C837F5">
        <w:rPr>
          <w:rFonts w:asciiTheme="minorHAnsi" w:hAnsiTheme="minorHAnsi" w:cs="Tahoma"/>
          <w:sz w:val="23"/>
          <w:szCs w:val="23"/>
        </w:rPr>
        <w:t>their</w:t>
      </w:r>
      <w:r w:rsidRPr="00A11126">
        <w:rPr>
          <w:rFonts w:asciiTheme="minorHAnsi" w:hAnsiTheme="minorHAnsi" w:cs="Tahoma"/>
          <w:sz w:val="23"/>
          <w:szCs w:val="23"/>
        </w:rPr>
        <w:t xml:space="preserve"> duty to act solely in the interests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and any personal interest, including but not limited to any personal financial interest.</w:t>
      </w:r>
    </w:p>
    <w:p w14:paraId="15153D3D" w14:textId="77777777" w:rsidR="003A32B8"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(2)</w:t>
      </w:r>
      <w:r w:rsidRPr="00A11126">
        <w:rPr>
          <w:rFonts w:asciiTheme="minorHAnsi" w:hAnsiTheme="minorHAnsi" w:cs="Tahoma"/>
          <w:sz w:val="23"/>
          <w:szCs w:val="23"/>
        </w:rPr>
        <w:tab/>
        <w:t xml:space="preserve">Any </w:t>
      </w:r>
      <w:r w:rsidR="003A32B8" w:rsidRPr="00A11126">
        <w:rPr>
          <w:rFonts w:asciiTheme="minorHAnsi" w:hAnsiTheme="minorHAnsi" w:cs="Tahoma"/>
          <w:sz w:val="23"/>
          <w:szCs w:val="23"/>
        </w:rPr>
        <w:t>member of the Committee</w:t>
      </w:r>
      <w:r w:rsidRPr="00A11126">
        <w:rPr>
          <w:rFonts w:asciiTheme="minorHAnsi" w:hAnsiTheme="minorHAnsi" w:cs="Tahoma"/>
          <w:sz w:val="23"/>
          <w:szCs w:val="23"/>
        </w:rPr>
        <w:t xml:space="preserve"> absenting </w:t>
      </w:r>
      <w:r w:rsidR="00C837F5">
        <w:rPr>
          <w:rFonts w:asciiTheme="minorHAnsi" w:hAnsiTheme="minorHAnsi" w:cs="Tahoma"/>
          <w:sz w:val="23"/>
          <w:szCs w:val="23"/>
        </w:rPr>
        <w:t>themselves</w:t>
      </w:r>
      <w:r w:rsidRPr="00A11126">
        <w:rPr>
          <w:rFonts w:asciiTheme="minorHAnsi" w:hAnsiTheme="minorHAnsi" w:cs="Tahoma"/>
          <w:sz w:val="23"/>
          <w:szCs w:val="23"/>
        </w:rPr>
        <w:t xml:space="preserve"> from any discussions in accordance with this Clause must not vote or be counted as part of the quorum in any decision of the </w:t>
      </w:r>
      <w:r w:rsidR="003A32B8" w:rsidRPr="00A11126">
        <w:rPr>
          <w:rFonts w:asciiTheme="minorHAnsi" w:hAnsiTheme="minorHAnsi" w:cs="Tahoma"/>
          <w:sz w:val="23"/>
          <w:szCs w:val="23"/>
        </w:rPr>
        <w:t>Committee</w:t>
      </w:r>
      <w:r w:rsidRPr="00A11126">
        <w:rPr>
          <w:rFonts w:asciiTheme="minorHAnsi" w:hAnsiTheme="minorHAnsi" w:cs="Tahoma"/>
          <w:sz w:val="23"/>
          <w:szCs w:val="23"/>
        </w:rPr>
        <w:t xml:space="preserve"> on the matter.</w:t>
      </w:r>
    </w:p>
    <w:p w14:paraId="45993AE3" w14:textId="77777777" w:rsidR="00076115" w:rsidRPr="00A11126" w:rsidRDefault="00076115" w:rsidP="00076115">
      <w:pPr>
        <w:spacing w:after="100" w:line="276" w:lineRule="auto"/>
        <w:jc w:val="both"/>
        <w:rPr>
          <w:rFonts w:asciiTheme="minorHAnsi" w:hAnsiTheme="minorHAnsi" w:cs="Tahoma"/>
          <w:sz w:val="23"/>
          <w:szCs w:val="23"/>
        </w:rPr>
      </w:pPr>
    </w:p>
    <w:p w14:paraId="6ADB12EB" w14:textId="77777777" w:rsidR="00770764" w:rsidRPr="00A11126" w:rsidRDefault="00770764" w:rsidP="004745A6">
      <w:pPr>
        <w:pStyle w:val="Heading1"/>
        <w:rPr>
          <w:rFonts w:asciiTheme="minorHAnsi" w:hAnsiTheme="minorHAnsi"/>
          <w:caps/>
        </w:rPr>
      </w:pPr>
    </w:p>
    <w:p w14:paraId="71719F54" w14:textId="77777777" w:rsidR="00C479AE" w:rsidRPr="00A11126" w:rsidRDefault="003A32B8" w:rsidP="004745A6">
      <w:pPr>
        <w:pStyle w:val="Heading1"/>
        <w:rPr>
          <w:rFonts w:asciiTheme="minorHAnsi" w:hAnsiTheme="minorHAnsi"/>
        </w:rPr>
      </w:pPr>
      <w:bookmarkStart w:id="12" w:name="_Toc369882038"/>
      <w:r w:rsidRPr="00A11126">
        <w:rPr>
          <w:rFonts w:asciiTheme="minorHAnsi" w:hAnsiTheme="minorHAnsi"/>
          <w:caps/>
        </w:rPr>
        <w:t>1</w:t>
      </w:r>
      <w:r w:rsidR="00913264">
        <w:rPr>
          <w:rFonts w:asciiTheme="minorHAnsi" w:hAnsiTheme="minorHAnsi"/>
          <w:caps/>
        </w:rPr>
        <w:t>3</w:t>
      </w:r>
      <w:r w:rsidR="00C479AE" w:rsidRPr="00A11126">
        <w:rPr>
          <w:rFonts w:asciiTheme="minorHAnsi" w:hAnsiTheme="minorHAnsi"/>
          <w:caps/>
        </w:rPr>
        <w:t>.</w:t>
      </w:r>
      <w:r w:rsidR="00C479AE" w:rsidRPr="00A11126">
        <w:rPr>
          <w:rFonts w:asciiTheme="minorHAnsi" w:hAnsiTheme="minorHAnsi"/>
          <w:caps/>
        </w:rPr>
        <w:tab/>
      </w:r>
      <w:r w:rsidR="00C479AE" w:rsidRPr="00A11126">
        <w:rPr>
          <w:rFonts w:asciiTheme="minorHAnsi" w:hAnsiTheme="minorHAnsi"/>
        </w:rPr>
        <w:t>Disciplinary Action</w:t>
      </w:r>
      <w:bookmarkEnd w:id="12"/>
    </w:p>
    <w:p w14:paraId="2EFA5154"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 xml:space="preserve">Disciplinary action may be taken against any </w:t>
      </w:r>
      <w:r w:rsidR="00A447D0" w:rsidRPr="00A11126">
        <w:rPr>
          <w:rFonts w:asciiTheme="minorHAnsi" w:hAnsiTheme="minorHAnsi" w:cs="Tahoma"/>
          <w:sz w:val="23"/>
          <w:szCs w:val="23"/>
        </w:rPr>
        <w:t>M</w:t>
      </w:r>
      <w:r w:rsidRPr="00A11126">
        <w:rPr>
          <w:rFonts w:asciiTheme="minorHAnsi" w:hAnsiTheme="minorHAnsi" w:cs="Tahoma"/>
          <w:sz w:val="23"/>
          <w:szCs w:val="23"/>
        </w:rPr>
        <w:t>ember</w:t>
      </w:r>
      <w:r w:rsidR="00DA34F8" w:rsidRPr="00A11126">
        <w:rPr>
          <w:rFonts w:asciiTheme="minorHAnsi" w:hAnsiTheme="minorHAnsi" w:cs="Tahoma"/>
          <w:sz w:val="23"/>
          <w:szCs w:val="23"/>
        </w:rPr>
        <w:t xml:space="preserve">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w:t>
      </w:r>
      <w:proofErr w:type="gramStart"/>
      <w:r w:rsidRPr="00A11126">
        <w:rPr>
          <w:rFonts w:asciiTheme="minorHAnsi" w:hAnsiTheme="minorHAnsi" w:cs="Tahoma"/>
          <w:sz w:val="23"/>
          <w:szCs w:val="23"/>
        </w:rPr>
        <w:t>as a consequence of</w:t>
      </w:r>
      <w:proofErr w:type="gramEnd"/>
      <w:r w:rsidRPr="00A11126">
        <w:rPr>
          <w:rFonts w:asciiTheme="minorHAnsi" w:hAnsiTheme="minorHAnsi" w:cs="Tahoma"/>
          <w:sz w:val="23"/>
          <w:szCs w:val="23"/>
        </w:rPr>
        <w:t xml:space="preserve"> conduct:</w:t>
      </w:r>
    </w:p>
    <w:p w14:paraId="540EC813"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7112FC">
        <w:rPr>
          <w:rFonts w:asciiTheme="minorHAnsi" w:hAnsiTheme="minorHAnsi" w:cs="Tahoma"/>
          <w:sz w:val="23"/>
          <w:szCs w:val="23"/>
        </w:rPr>
        <w:t>d</w:t>
      </w:r>
      <w:r w:rsidRPr="00A11126">
        <w:rPr>
          <w:rFonts w:asciiTheme="minorHAnsi" w:hAnsiTheme="minorHAnsi" w:cs="Tahoma"/>
          <w:sz w:val="23"/>
          <w:szCs w:val="23"/>
        </w:rPr>
        <w:t>etrimental to the reputation of the</w:t>
      </w:r>
      <w:r w:rsidR="00F6560D" w:rsidRPr="00A11126">
        <w:rPr>
          <w:rFonts w:asciiTheme="minorHAnsi" w:hAnsiTheme="minorHAnsi" w:cs="Tahoma"/>
          <w:sz w:val="23"/>
          <w:szCs w:val="23"/>
        </w:rPr>
        <w:t xml:space="preserve"> </w:t>
      </w:r>
      <w:r w:rsidR="00557ACD" w:rsidRPr="00A11126">
        <w:rPr>
          <w:rFonts w:asciiTheme="minorHAnsi" w:hAnsiTheme="minorHAnsi" w:cs="Tahoma"/>
          <w:sz w:val="23"/>
          <w:szCs w:val="23"/>
        </w:rPr>
        <w:t>Group</w:t>
      </w:r>
      <w:r w:rsidR="00F6560D" w:rsidRPr="00A11126">
        <w:rPr>
          <w:rFonts w:asciiTheme="minorHAnsi" w:hAnsiTheme="minorHAnsi" w:cs="Tahoma"/>
          <w:sz w:val="23"/>
          <w:szCs w:val="23"/>
        </w:rPr>
        <w:t xml:space="preserve"> or the Students’ Union.</w:t>
      </w:r>
    </w:p>
    <w:p w14:paraId="561E6275"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r>
      <w:r w:rsidR="007112FC">
        <w:rPr>
          <w:rFonts w:asciiTheme="minorHAnsi" w:hAnsiTheme="minorHAnsi" w:cs="Tahoma"/>
          <w:sz w:val="23"/>
          <w:szCs w:val="23"/>
        </w:rPr>
        <w:t>o</w:t>
      </w:r>
      <w:r w:rsidRPr="00A11126">
        <w:rPr>
          <w:rFonts w:asciiTheme="minorHAnsi" w:hAnsiTheme="minorHAnsi" w:cs="Tahoma"/>
          <w:sz w:val="23"/>
          <w:szCs w:val="23"/>
        </w:rPr>
        <w:t>pposed to the objects of the</w:t>
      </w:r>
      <w:r w:rsidR="00F6560D" w:rsidRPr="00A11126">
        <w:rPr>
          <w:rFonts w:asciiTheme="minorHAnsi" w:hAnsiTheme="minorHAnsi" w:cs="Tahoma"/>
          <w:sz w:val="23"/>
          <w:szCs w:val="23"/>
        </w:rPr>
        <w:t xml:space="preserve"> </w:t>
      </w:r>
      <w:r w:rsidR="00557ACD" w:rsidRPr="00A11126">
        <w:rPr>
          <w:rFonts w:asciiTheme="minorHAnsi" w:hAnsiTheme="minorHAnsi" w:cs="Tahoma"/>
          <w:sz w:val="23"/>
          <w:szCs w:val="23"/>
        </w:rPr>
        <w:t>Group</w:t>
      </w:r>
      <w:r w:rsidR="00F6560D" w:rsidRPr="00A11126">
        <w:rPr>
          <w:rFonts w:asciiTheme="minorHAnsi" w:hAnsiTheme="minorHAnsi" w:cs="Tahoma"/>
          <w:sz w:val="23"/>
          <w:szCs w:val="23"/>
        </w:rPr>
        <w:t xml:space="preserve"> </w:t>
      </w:r>
      <w:r w:rsidR="005F5DC5" w:rsidRPr="00A11126">
        <w:rPr>
          <w:rFonts w:asciiTheme="minorHAnsi" w:hAnsiTheme="minorHAnsi" w:cs="Tahoma"/>
          <w:sz w:val="23"/>
          <w:szCs w:val="23"/>
        </w:rPr>
        <w:t xml:space="preserve">(see clause 2) </w:t>
      </w:r>
      <w:r w:rsidR="00F6560D" w:rsidRPr="00A11126">
        <w:rPr>
          <w:rFonts w:asciiTheme="minorHAnsi" w:hAnsiTheme="minorHAnsi" w:cs="Tahoma"/>
          <w:sz w:val="23"/>
          <w:szCs w:val="23"/>
        </w:rPr>
        <w:t>or the Students’ Union.</w:t>
      </w:r>
    </w:p>
    <w:p w14:paraId="66B40F5F"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r>
      <w:r w:rsidR="007112FC">
        <w:rPr>
          <w:rFonts w:asciiTheme="minorHAnsi" w:hAnsiTheme="minorHAnsi" w:cs="Tahoma"/>
          <w:sz w:val="23"/>
          <w:szCs w:val="23"/>
        </w:rPr>
        <w:t>i</w:t>
      </w:r>
      <w:r w:rsidRPr="00A11126">
        <w:rPr>
          <w:rFonts w:asciiTheme="minorHAnsi" w:hAnsiTheme="minorHAnsi" w:cs="Tahoma"/>
          <w:sz w:val="23"/>
          <w:szCs w:val="23"/>
        </w:rPr>
        <w:t>n contravention of any provision of this Constitution.</w:t>
      </w:r>
    </w:p>
    <w:p w14:paraId="24BEACCB"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(2) </w:t>
      </w:r>
      <w:r w:rsidRPr="00A11126">
        <w:rPr>
          <w:rFonts w:asciiTheme="minorHAnsi" w:hAnsiTheme="minorHAnsi" w:cs="Tahoma"/>
          <w:sz w:val="23"/>
          <w:szCs w:val="23"/>
        </w:rPr>
        <w:tab/>
        <w:t>Disciplinary action</w:t>
      </w:r>
      <w:r w:rsidR="00A447D0" w:rsidRPr="00A11126">
        <w:rPr>
          <w:rFonts w:asciiTheme="minorHAnsi" w:hAnsiTheme="minorHAnsi" w:cs="Tahoma"/>
          <w:sz w:val="23"/>
          <w:szCs w:val="23"/>
        </w:rPr>
        <w:t xml:space="preserve"> that may be taken against any M</w:t>
      </w:r>
      <w:r w:rsidRPr="00A11126">
        <w:rPr>
          <w:rFonts w:asciiTheme="minorHAnsi" w:hAnsiTheme="minorHAnsi" w:cs="Tahoma"/>
          <w:sz w:val="23"/>
          <w:szCs w:val="23"/>
        </w:rPr>
        <w:t>ember may be, but is not limited to:</w:t>
      </w:r>
    </w:p>
    <w:p w14:paraId="41F7B632" w14:textId="77777777" w:rsidR="00C479AE" w:rsidRPr="00A11126" w:rsidRDefault="00C479AE" w:rsidP="00A447D0">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lastRenderedPageBreak/>
        <w:t>(a)</w:t>
      </w:r>
      <w:r w:rsidRPr="00A11126">
        <w:rPr>
          <w:rFonts w:asciiTheme="minorHAnsi" w:hAnsiTheme="minorHAnsi" w:cs="Tahoma"/>
          <w:sz w:val="23"/>
          <w:szCs w:val="23"/>
        </w:rPr>
        <w:tab/>
      </w:r>
      <w:r w:rsidR="007112FC">
        <w:rPr>
          <w:rFonts w:asciiTheme="minorHAnsi" w:hAnsiTheme="minorHAnsi" w:cs="Tahoma"/>
          <w:sz w:val="23"/>
          <w:szCs w:val="23"/>
        </w:rPr>
        <w:t>i</w:t>
      </w:r>
      <w:r w:rsidR="00F5207C" w:rsidRPr="00A11126">
        <w:rPr>
          <w:rFonts w:asciiTheme="minorHAnsi" w:hAnsiTheme="minorHAnsi" w:cs="Tahoma"/>
          <w:sz w:val="23"/>
          <w:szCs w:val="23"/>
        </w:rPr>
        <w:t>ssue</w:t>
      </w:r>
      <w:r w:rsidR="00196516" w:rsidRPr="00A11126">
        <w:rPr>
          <w:rFonts w:asciiTheme="minorHAnsi" w:hAnsiTheme="minorHAnsi" w:cs="Tahoma"/>
          <w:sz w:val="23"/>
          <w:szCs w:val="23"/>
        </w:rPr>
        <w:t xml:space="preserve"> of a formal written warning.</w:t>
      </w:r>
    </w:p>
    <w:p w14:paraId="57157CD2" w14:textId="77777777" w:rsidR="00C479AE" w:rsidRPr="00A11126" w:rsidRDefault="00A447D0"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00C479AE" w:rsidRPr="00A11126">
        <w:rPr>
          <w:rFonts w:asciiTheme="minorHAnsi" w:hAnsiTheme="minorHAnsi" w:cs="Tahoma"/>
          <w:sz w:val="23"/>
          <w:szCs w:val="23"/>
        </w:rPr>
        <w:t>)</w:t>
      </w:r>
      <w:r w:rsidR="00C479AE" w:rsidRPr="00A11126">
        <w:rPr>
          <w:rFonts w:asciiTheme="minorHAnsi" w:hAnsiTheme="minorHAnsi" w:cs="Tahoma"/>
          <w:sz w:val="23"/>
          <w:szCs w:val="23"/>
        </w:rPr>
        <w:tab/>
      </w:r>
      <w:r w:rsidR="007112FC">
        <w:rPr>
          <w:rFonts w:asciiTheme="minorHAnsi" w:hAnsiTheme="minorHAnsi" w:cs="Tahoma"/>
          <w:sz w:val="23"/>
          <w:szCs w:val="23"/>
        </w:rPr>
        <w:t>p</w:t>
      </w:r>
      <w:r w:rsidR="00C479AE" w:rsidRPr="00A11126">
        <w:rPr>
          <w:rFonts w:asciiTheme="minorHAnsi" w:hAnsiTheme="minorHAnsi" w:cs="Tahoma"/>
          <w:sz w:val="23"/>
          <w:szCs w:val="23"/>
        </w:rPr>
        <w:t xml:space="preserve">artial or total ban </w:t>
      </w:r>
      <w:r w:rsidR="00196516" w:rsidRPr="00A11126">
        <w:rPr>
          <w:rFonts w:asciiTheme="minorHAnsi" w:hAnsiTheme="minorHAnsi" w:cs="Tahoma"/>
          <w:sz w:val="23"/>
          <w:szCs w:val="23"/>
        </w:rPr>
        <w:t xml:space="preserve">from certain </w:t>
      </w:r>
      <w:r w:rsidR="00557ACD" w:rsidRPr="00A11126">
        <w:rPr>
          <w:rFonts w:asciiTheme="minorHAnsi" w:hAnsiTheme="minorHAnsi" w:cs="Tahoma"/>
          <w:sz w:val="23"/>
          <w:szCs w:val="23"/>
        </w:rPr>
        <w:t>Group</w:t>
      </w:r>
      <w:r w:rsidR="00196516" w:rsidRPr="00A11126">
        <w:rPr>
          <w:rFonts w:asciiTheme="minorHAnsi" w:hAnsiTheme="minorHAnsi" w:cs="Tahoma"/>
          <w:sz w:val="23"/>
          <w:szCs w:val="23"/>
        </w:rPr>
        <w:t xml:space="preserve"> activities.</w:t>
      </w:r>
    </w:p>
    <w:p w14:paraId="6E626A44" w14:textId="77777777" w:rsidR="00C479AE" w:rsidRPr="00A11126" w:rsidRDefault="00A447D0"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(c</w:t>
      </w:r>
      <w:r w:rsidR="00C479AE" w:rsidRPr="00A11126">
        <w:rPr>
          <w:rFonts w:asciiTheme="minorHAnsi" w:hAnsiTheme="minorHAnsi" w:cs="Tahoma"/>
          <w:sz w:val="23"/>
          <w:szCs w:val="23"/>
        </w:rPr>
        <w:t>)</w:t>
      </w:r>
      <w:r w:rsidR="00C479AE" w:rsidRPr="00A11126">
        <w:rPr>
          <w:rFonts w:asciiTheme="minorHAnsi" w:hAnsiTheme="minorHAnsi" w:cs="Tahoma"/>
          <w:sz w:val="23"/>
          <w:szCs w:val="23"/>
        </w:rPr>
        <w:tab/>
      </w:r>
      <w:r w:rsidR="007112FC">
        <w:rPr>
          <w:rFonts w:asciiTheme="minorHAnsi" w:hAnsiTheme="minorHAnsi" w:cs="Tahoma"/>
          <w:sz w:val="23"/>
          <w:szCs w:val="23"/>
        </w:rPr>
        <w:t>d</w:t>
      </w:r>
      <w:r w:rsidR="00C479AE" w:rsidRPr="00A11126">
        <w:rPr>
          <w:rFonts w:asciiTheme="minorHAnsi" w:hAnsiTheme="minorHAnsi" w:cs="Tahoma"/>
          <w:sz w:val="23"/>
          <w:szCs w:val="23"/>
        </w:rPr>
        <w:t xml:space="preserve">isqualification from becoming a </w:t>
      </w:r>
      <w:r w:rsidR="003A32B8" w:rsidRPr="00A11126">
        <w:rPr>
          <w:rFonts w:asciiTheme="minorHAnsi" w:hAnsiTheme="minorHAnsi" w:cs="Tahoma"/>
          <w:sz w:val="23"/>
          <w:szCs w:val="23"/>
        </w:rPr>
        <w:t>member of the Committee</w:t>
      </w:r>
      <w:r w:rsidR="00196516" w:rsidRPr="00A11126">
        <w:rPr>
          <w:rFonts w:asciiTheme="minorHAnsi" w:hAnsiTheme="minorHAnsi" w:cs="Tahoma"/>
          <w:sz w:val="23"/>
          <w:szCs w:val="23"/>
        </w:rPr>
        <w:t>.</w:t>
      </w:r>
    </w:p>
    <w:p w14:paraId="509394B5" w14:textId="77777777" w:rsidR="00C479AE" w:rsidRPr="00A11126" w:rsidRDefault="00A447D0"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(d</w:t>
      </w:r>
      <w:r w:rsidR="00C479AE" w:rsidRPr="00A11126">
        <w:rPr>
          <w:rFonts w:asciiTheme="minorHAnsi" w:hAnsiTheme="minorHAnsi" w:cs="Tahoma"/>
          <w:sz w:val="23"/>
          <w:szCs w:val="23"/>
        </w:rPr>
        <w:t>)</w:t>
      </w:r>
      <w:r w:rsidR="00C479AE" w:rsidRPr="00A11126">
        <w:rPr>
          <w:rFonts w:asciiTheme="minorHAnsi" w:hAnsiTheme="minorHAnsi" w:cs="Tahoma"/>
          <w:sz w:val="23"/>
          <w:szCs w:val="23"/>
        </w:rPr>
        <w:tab/>
      </w:r>
      <w:r w:rsidR="007112FC">
        <w:rPr>
          <w:rFonts w:asciiTheme="minorHAnsi" w:hAnsiTheme="minorHAnsi" w:cs="Tahoma"/>
          <w:sz w:val="23"/>
          <w:szCs w:val="23"/>
        </w:rPr>
        <w:t>r</w:t>
      </w:r>
      <w:r w:rsidR="00C479AE" w:rsidRPr="00A11126">
        <w:rPr>
          <w:rFonts w:asciiTheme="minorHAnsi" w:hAnsiTheme="minorHAnsi" w:cs="Tahoma"/>
          <w:sz w:val="23"/>
          <w:szCs w:val="23"/>
        </w:rPr>
        <w:t xml:space="preserve">emoval of a </w:t>
      </w:r>
      <w:r w:rsidR="003A32B8" w:rsidRPr="00A11126">
        <w:rPr>
          <w:rFonts w:asciiTheme="minorHAnsi" w:hAnsiTheme="minorHAnsi" w:cs="Tahoma"/>
          <w:sz w:val="23"/>
          <w:szCs w:val="23"/>
        </w:rPr>
        <w:t xml:space="preserve">member of the Committee </w:t>
      </w:r>
      <w:r w:rsidR="00196516" w:rsidRPr="00A11126">
        <w:rPr>
          <w:rFonts w:asciiTheme="minorHAnsi" w:hAnsiTheme="minorHAnsi" w:cs="Tahoma"/>
          <w:sz w:val="23"/>
          <w:szCs w:val="23"/>
        </w:rPr>
        <w:t>from office.</w:t>
      </w:r>
    </w:p>
    <w:p w14:paraId="48BCD412" w14:textId="77777777" w:rsidR="00C479AE" w:rsidRPr="00A11126" w:rsidRDefault="00A447D0"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(e)</w:t>
      </w:r>
      <w:r w:rsidR="00C479AE" w:rsidRPr="00A11126">
        <w:rPr>
          <w:rFonts w:asciiTheme="minorHAnsi" w:hAnsiTheme="minorHAnsi" w:cs="Tahoma"/>
          <w:sz w:val="23"/>
          <w:szCs w:val="23"/>
        </w:rPr>
        <w:tab/>
      </w:r>
      <w:r w:rsidR="007112FC">
        <w:rPr>
          <w:rFonts w:asciiTheme="minorHAnsi" w:hAnsiTheme="minorHAnsi" w:cs="Tahoma"/>
          <w:sz w:val="23"/>
          <w:szCs w:val="23"/>
        </w:rPr>
        <w:t>t</w:t>
      </w:r>
      <w:r w:rsidR="00C479AE" w:rsidRPr="00A11126">
        <w:rPr>
          <w:rFonts w:asciiTheme="minorHAnsi" w:hAnsiTheme="minorHAnsi" w:cs="Tahoma"/>
          <w:sz w:val="23"/>
          <w:szCs w:val="23"/>
        </w:rPr>
        <w:t>emporary or per</w:t>
      </w:r>
      <w:r w:rsidR="00196516" w:rsidRPr="00A11126">
        <w:rPr>
          <w:rFonts w:asciiTheme="minorHAnsi" w:hAnsiTheme="minorHAnsi" w:cs="Tahoma"/>
          <w:sz w:val="23"/>
          <w:szCs w:val="23"/>
        </w:rPr>
        <w:t xml:space="preserve">manent revocation of </w:t>
      </w:r>
      <w:r w:rsidR="0071515E" w:rsidRPr="00A11126">
        <w:rPr>
          <w:rFonts w:asciiTheme="minorHAnsi" w:hAnsiTheme="minorHAnsi" w:cs="Tahoma"/>
          <w:sz w:val="23"/>
          <w:szCs w:val="23"/>
        </w:rPr>
        <w:t>Membership</w:t>
      </w:r>
      <w:r w:rsidR="00196516" w:rsidRPr="00A11126">
        <w:rPr>
          <w:rFonts w:asciiTheme="minorHAnsi" w:hAnsiTheme="minorHAnsi" w:cs="Tahoma"/>
          <w:sz w:val="23"/>
          <w:szCs w:val="23"/>
        </w:rPr>
        <w:t>.</w:t>
      </w:r>
    </w:p>
    <w:p w14:paraId="0F209B19" w14:textId="77777777" w:rsidR="00C479AE" w:rsidRPr="00A11126" w:rsidRDefault="00A447D0"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(f</w:t>
      </w:r>
      <w:r w:rsidR="00C479AE" w:rsidRPr="00A11126">
        <w:rPr>
          <w:rFonts w:asciiTheme="minorHAnsi" w:hAnsiTheme="minorHAnsi" w:cs="Tahoma"/>
          <w:sz w:val="23"/>
          <w:szCs w:val="23"/>
        </w:rPr>
        <w:t>)</w:t>
      </w:r>
      <w:r w:rsidR="00C479AE" w:rsidRPr="00A11126">
        <w:rPr>
          <w:rFonts w:asciiTheme="minorHAnsi" w:hAnsiTheme="minorHAnsi" w:cs="Tahoma"/>
          <w:sz w:val="23"/>
          <w:szCs w:val="23"/>
        </w:rPr>
        <w:tab/>
      </w:r>
      <w:r w:rsidR="007112FC">
        <w:rPr>
          <w:rFonts w:asciiTheme="minorHAnsi" w:hAnsiTheme="minorHAnsi" w:cs="Tahoma"/>
          <w:sz w:val="23"/>
          <w:szCs w:val="23"/>
        </w:rPr>
        <w:t>r</w:t>
      </w:r>
      <w:r w:rsidR="00C479AE" w:rsidRPr="00A11126">
        <w:rPr>
          <w:rFonts w:asciiTheme="minorHAnsi" w:hAnsiTheme="minorHAnsi" w:cs="Tahoma"/>
          <w:sz w:val="23"/>
          <w:szCs w:val="23"/>
        </w:rPr>
        <w:t>eferral of the complaint to the Students’ Union’s Disciplinary Committee.</w:t>
      </w:r>
    </w:p>
    <w:p w14:paraId="70EAB86A"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(3)</w:t>
      </w:r>
      <w:r w:rsidRPr="00A11126">
        <w:rPr>
          <w:rFonts w:asciiTheme="minorHAnsi" w:hAnsiTheme="minorHAnsi" w:cs="Tahoma"/>
          <w:sz w:val="23"/>
          <w:szCs w:val="23"/>
        </w:rPr>
        <w:tab/>
        <w:t xml:space="preserve">It is the right of the subject of the complaint to choose to have the disciplinary matter heard by either the </w:t>
      </w:r>
      <w:r w:rsidR="00A447D0" w:rsidRPr="00A11126">
        <w:rPr>
          <w:rFonts w:asciiTheme="minorHAnsi" w:hAnsiTheme="minorHAnsi" w:cs="Tahoma"/>
          <w:sz w:val="23"/>
          <w:szCs w:val="23"/>
        </w:rPr>
        <w:t>M</w:t>
      </w:r>
      <w:r w:rsidRPr="00A11126">
        <w:rPr>
          <w:rFonts w:asciiTheme="minorHAnsi" w:hAnsiTheme="minorHAnsi" w:cs="Tahoma"/>
          <w:sz w:val="23"/>
          <w:szCs w:val="23"/>
        </w:rPr>
        <w:t xml:space="preserve">embers in General Meeting, or a </w:t>
      </w:r>
      <w:r w:rsidR="00EF73DE" w:rsidRPr="00A11126">
        <w:rPr>
          <w:rFonts w:asciiTheme="minorHAnsi" w:hAnsiTheme="minorHAnsi" w:cs="Tahoma"/>
          <w:sz w:val="23"/>
          <w:szCs w:val="23"/>
        </w:rPr>
        <w:t>Meeting of the Committee</w:t>
      </w:r>
      <w:r w:rsidRPr="00A11126">
        <w:rPr>
          <w:rFonts w:asciiTheme="minorHAnsi" w:hAnsiTheme="minorHAnsi" w:cs="Tahoma"/>
          <w:sz w:val="23"/>
          <w:szCs w:val="23"/>
        </w:rPr>
        <w:t>.  Either shall have the power to take disciplinary action, including but not limited to those measures set out in paragraphs (a) – (</w:t>
      </w:r>
      <w:r w:rsidR="00031D35">
        <w:rPr>
          <w:rFonts w:asciiTheme="minorHAnsi" w:hAnsiTheme="minorHAnsi" w:cs="Tahoma"/>
          <w:sz w:val="23"/>
          <w:szCs w:val="23"/>
        </w:rPr>
        <w:t>f</w:t>
      </w:r>
      <w:r w:rsidRPr="00A11126">
        <w:rPr>
          <w:rFonts w:asciiTheme="minorHAnsi" w:hAnsiTheme="minorHAnsi" w:cs="Tahoma"/>
          <w:sz w:val="23"/>
          <w:szCs w:val="23"/>
        </w:rPr>
        <w:t>) inclusive in sub-clause (2) of this Clause.</w:t>
      </w:r>
    </w:p>
    <w:p w14:paraId="77B1AC65"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(4)</w:t>
      </w:r>
      <w:r w:rsidRPr="00A11126">
        <w:rPr>
          <w:rFonts w:asciiTheme="minorHAnsi" w:hAnsiTheme="minorHAnsi" w:cs="Tahoma"/>
          <w:sz w:val="23"/>
          <w:szCs w:val="23"/>
        </w:rPr>
        <w:tab/>
        <w:t>Any disciplinary hearing must be conducted in an impartial, balanced, and fair manner, considering all representations on the matter.</w:t>
      </w:r>
    </w:p>
    <w:p w14:paraId="762FA27D"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(5)</w:t>
      </w:r>
      <w:r w:rsidRPr="00A11126">
        <w:rPr>
          <w:rFonts w:asciiTheme="minorHAnsi" w:hAnsiTheme="minorHAnsi" w:cs="Tahoma"/>
          <w:sz w:val="23"/>
          <w:szCs w:val="23"/>
        </w:rPr>
        <w:tab/>
        <w:t xml:space="preserve">All disciplinary action must be subject to prior discussion with the Students’ Union’s </w:t>
      </w:r>
      <w:r w:rsidR="00C837F5">
        <w:rPr>
          <w:rFonts w:asciiTheme="minorHAnsi" w:hAnsiTheme="minorHAnsi" w:cs="Tahoma"/>
          <w:sz w:val="23"/>
          <w:szCs w:val="23"/>
        </w:rPr>
        <w:t>Vice President Activities</w:t>
      </w:r>
      <w:r w:rsidRPr="00A11126">
        <w:rPr>
          <w:rFonts w:asciiTheme="minorHAnsi" w:hAnsiTheme="minorHAnsi" w:cs="Tahoma"/>
          <w:sz w:val="23"/>
          <w:szCs w:val="23"/>
        </w:rPr>
        <w:t xml:space="preserve">.  </w:t>
      </w:r>
    </w:p>
    <w:p w14:paraId="1C7982BC"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(6)</w:t>
      </w:r>
      <w:r w:rsidRPr="00A11126">
        <w:rPr>
          <w:rFonts w:asciiTheme="minorHAnsi" w:hAnsiTheme="minorHAnsi" w:cs="Tahoma"/>
          <w:sz w:val="23"/>
          <w:szCs w:val="23"/>
        </w:rPr>
        <w:tab/>
        <w:t xml:space="preserve">Members subject to disciplinary action have the right of appeal to the Students’ Union’s </w:t>
      </w:r>
      <w:r w:rsidR="00D17681" w:rsidRPr="00A11126">
        <w:rPr>
          <w:rFonts w:asciiTheme="minorHAnsi" w:hAnsiTheme="minorHAnsi" w:cs="Tahoma"/>
          <w:sz w:val="23"/>
          <w:szCs w:val="23"/>
        </w:rPr>
        <w:t>Student Groups Committee</w:t>
      </w:r>
      <w:r w:rsidRPr="00A11126">
        <w:rPr>
          <w:rFonts w:asciiTheme="minorHAnsi" w:hAnsiTheme="minorHAnsi" w:cs="Tahoma"/>
          <w:sz w:val="23"/>
          <w:szCs w:val="23"/>
        </w:rPr>
        <w:t>.</w:t>
      </w:r>
    </w:p>
    <w:p w14:paraId="7C991A5E"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(7)</w:t>
      </w:r>
      <w:r w:rsidRPr="00A11126">
        <w:rPr>
          <w:rFonts w:asciiTheme="minorHAnsi" w:hAnsiTheme="minorHAnsi" w:cs="Tahoma"/>
          <w:sz w:val="23"/>
          <w:szCs w:val="23"/>
        </w:rPr>
        <w:tab/>
        <w:t xml:space="preserve">A full report of all disciplinary action taken by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in the previous year must be presented at the AGM.</w:t>
      </w:r>
    </w:p>
    <w:p w14:paraId="18959192" w14:textId="77777777" w:rsidR="00770764" w:rsidRPr="00A11126" w:rsidRDefault="00770764" w:rsidP="004745A6">
      <w:pPr>
        <w:pStyle w:val="Heading1"/>
        <w:rPr>
          <w:rFonts w:asciiTheme="minorHAnsi" w:hAnsiTheme="minorHAnsi"/>
        </w:rPr>
      </w:pPr>
    </w:p>
    <w:p w14:paraId="3CFE469C" w14:textId="77777777" w:rsidR="00C479AE" w:rsidRPr="00A11126" w:rsidRDefault="003A32B8" w:rsidP="004745A6">
      <w:pPr>
        <w:pStyle w:val="Heading1"/>
        <w:rPr>
          <w:rFonts w:asciiTheme="minorHAnsi" w:hAnsiTheme="minorHAnsi"/>
        </w:rPr>
      </w:pPr>
      <w:bookmarkStart w:id="13" w:name="_Toc369882039"/>
      <w:r w:rsidRPr="00A11126">
        <w:rPr>
          <w:rFonts w:asciiTheme="minorHAnsi" w:hAnsiTheme="minorHAnsi"/>
        </w:rPr>
        <w:t>1</w:t>
      </w:r>
      <w:r w:rsidR="00913264">
        <w:rPr>
          <w:rFonts w:asciiTheme="minorHAnsi" w:hAnsiTheme="minorHAnsi"/>
        </w:rPr>
        <w:t>4</w:t>
      </w:r>
      <w:r w:rsidR="00C479AE" w:rsidRPr="00A11126">
        <w:rPr>
          <w:rFonts w:asciiTheme="minorHAnsi" w:hAnsiTheme="minorHAnsi"/>
        </w:rPr>
        <w:t>.</w:t>
      </w:r>
      <w:r w:rsidR="00C479AE" w:rsidRPr="00A11126">
        <w:rPr>
          <w:rFonts w:asciiTheme="minorHAnsi" w:hAnsiTheme="minorHAnsi"/>
        </w:rPr>
        <w:tab/>
      </w:r>
      <w:r w:rsidR="00C479AE" w:rsidRPr="00A11126">
        <w:rPr>
          <w:rFonts w:asciiTheme="minorHAnsi" w:hAnsiTheme="minorHAnsi"/>
          <w:caps/>
        </w:rPr>
        <w:t>A</w:t>
      </w:r>
      <w:r w:rsidR="00C479AE" w:rsidRPr="00A11126">
        <w:rPr>
          <w:rFonts w:asciiTheme="minorHAnsi" w:hAnsiTheme="minorHAnsi"/>
        </w:rPr>
        <w:t>ffiliation to External Organisations</w:t>
      </w:r>
      <w:bookmarkEnd w:id="13"/>
    </w:p>
    <w:p w14:paraId="01E7ADD6" w14:textId="77777777" w:rsidR="00C479AE" w:rsidRPr="00A11126" w:rsidRDefault="00C479AE" w:rsidP="004745A6">
      <w:pPr>
        <w:pStyle w:val="ListParagraph"/>
        <w:spacing w:after="100" w:line="276" w:lineRule="auto"/>
        <w:ind w:left="1701" w:hanging="1134"/>
        <w:contextualSpacing w:val="0"/>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 xml:space="preserve">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may only become an affiliate of an external organisation if:</w:t>
      </w:r>
    </w:p>
    <w:p w14:paraId="30049215" w14:textId="77777777" w:rsidR="00C479AE" w:rsidRPr="00A11126" w:rsidRDefault="00C479AE" w:rsidP="004745A6">
      <w:pPr>
        <w:pStyle w:val="ListParagraph"/>
        <w:spacing w:after="100" w:line="276" w:lineRule="auto"/>
        <w:ind w:left="2268" w:hanging="567"/>
        <w:contextualSpacing w:val="0"/>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7112FC">
        <w:rPr>
          <w:rFonts w:asciiTheme="minorHAnsi" w:hAnsiTheme="minorHAnsi" w:cs="Tahoma"/>
          <w:sz w:val="23"/>
          <w:szCs w:val="23"/>
        </w:rPr>
        <w:t>t</w:t>
      </w:r>
      <w:r w:rsidRPr="00A11126">
        <w:rPr>
          <w:rFonts w:asciiTheme="minorHAnsi" w:hAnsiTheme="minorHAnsi" w:cs="Tahoma"/>
          <w:sz w:val="23"/>
          <w:szCs w:val="23"/>
        </w:rPr>
        <w:t xml:space="preserve">he aims of that organisation are in line with those of the </w:t>
      </w:r>
      <w:r w:rsidR="00557ACD" w:rsidRPr="00A11126">
        <w:rPr>
          <w:rFonts w:asciiTheme="minorHAnsi" w:hAnsiTheme="minorHAnsi" w:cs="Tahoma"/>
          <w:sz w:val="23"/>
          <w:szCs w:val="23"/>
        </w:rPr>
        <w:t>Group</w:t>
      </w:r>
      <w:r w:rsidRPr="00A11126">
        <w:rPr>
          <w:rFonts w:asciiTheme="minorHAnsi" w:hAnsiTheme="minorHAnsi" w:cs="Tahoma"/>
          <w:sz w:val="23"/>
          <w:szCs w:val="23"/>
        </w:rPr>
        <w:t>;</w:t>
      </w:r>
    </w:p>
    <w:p w14:paraId="3A64F0F8" w14:textId="77777777" w:rsidR="00C479AE" w:rsidRPr="00A11126" w:rsidRDefault="0071515E" w:rsidP="004745A6">
      <w:pPr>
        <w:pStyle w:val="ListParagraph"/>
        <w:spacing w:after="100" w:line="276" w:lineRule="auto"/>
        <w:ind w:left="2268" w:hanging="567"/>
        <w:contextualSpacing w:val="0"/>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r>
      <w:r w:rsidR="007112FC">
        <w:rPr>
          <w:rFonts w:asciiTheme="minorHAnsi" w:hAnsiTheme="minorHAnsi" w:cs="Tahoma"/>
          <w:sz w:val="23"/>
          <w:szCs w:val="23"/>
        </w:rPr>
        <w:t>t</w:t>
      </w:r>
      <w:r w:rsidRPr="00A11126">
        <w:rPr>
          <w:rFonts w:asciiTheme="minorHAnsi" w:hAnsiTheme="minorHAnsi" w:cs="Tahoma"/>
          <w:sz w:val="23"/>
          <w:szCs w:val="23"/>
        </w:rPr>
        <w:t>he M</w:t>
      </w:r>
      <w:r w:rsidR="00C479AE" w:rsidRPr="00A11126">
        <w:rPr>
          <w:rFonts w:asciiTheme="minorHAnsi" w:hAnsiTheme="minorHAnsi" w:cs="Tahoma"/>
          <w:sz w:val="23"/>
          <w:szCs w:val="23"/>
        </w:rPr>
        <w:t>embers derive a direct benefit from the affiliation;</w:t>
      </w:r>
    </w:p>
    <w:p w14:paraId="4D7D338F" w14:textId="77777777" w:rsidR="00C479AE" w:rsidRPr="00A11126" w:rsidRDefault="00C479AE" w:rsidP="004745A6">
      <w:pPr>
        <w:pStyle w:val="ListParagraph"/>
        <w:spacing w:after="100" w:line="276" w:lineRule="auto"/>
        <w:ind w:left="2268" w:hanging="567"/>
        <w:contextualSpacing w:val="0"/>
        <w:jc w:val="both"/>
        <w:rPr>
          <w:rFonts w:asciiTheme="minorHAnsi" w:hAnsiTheme="minorHAnsi" w:cs="Tahoma"/>
          <w:sz w:val="23"/>
          <w:szCs w:val="23"/>
        </w:rPr>
      </w:pPr>
      <w:r w:rsidRPr="00A11126">
        <w:rPr>
          <w:rFonts w:asciiTheme="minorHAnsi" w:hAnsiTheme="minorHAnsi" w:cs="Tahoma"/>
          <w:sz w:val="23"/>
          <w:szCs w:val="23"/>
        </w:rPr>
        <w:t>(c)</w:t>
      </w:r>
      <w:r w:rsidRPr="00A11126">
        <w:rPr>
          <w:rFonts w:asciiTheme="minorHAnsi" w:hAnsiTheme="minorHAnsi" w:cs="Tahoma"/>
          <w:sz w:val="23"/>
          <w:szCs w:val="23"/>
        </w:rPr>
        <w:tab/>
      </w:r>
      <w:r w:rsidR="007112FC">
        <w:rPr>
          <w:rFonts w:asciiTheme="minorHAnsi" w:hAnsiTheme="minorHAnsi" w:cs="Tahoma"/>
          <w:sz w:val="23"/>
          <w:szCs w:val="23"/>
        </w:rPr>
        <w:t>n</w:t>
      </w:r>
      <w:r w:rsidRPr="00A11126">
        <w:rPr>
          <w:rFonts w:asciiTheme="minorHAnsi" w:hAnsiTheme="minorHAnsi" w:cs="Tahoma"/>
          <w:sz w:val="23"/>
          <w:szCs w:val="23"/>
        </w:rPr>
        <w:t>o Policy of the Students’ Union is breached by the affiliation;</w:t>
      </w:r>
    </w:p>
    <w:p w14:paraId="572FCA24" w14:textId="77777777" w:rsidR="00C479AE" w:rsidRPr="00A11126" w:rsidRDefault="00C479AE" w:rsidP="004745A6">
      <w:pPr>
        <w:pStyle w:val="ListParagraph"/>
        <w:spacing w:after="100" w:line="276" w:lineRule="auto"/>
        <w:ind w:left="2268" w:hanging="567"/>
        <w:contextualSpacing w:val="0"/>
        <w:jc w:val="both"/>
        <w:rPr>
          <w:rFonts w:asciiTheme="minorHAnsi" w:hAnsiTheme="minorHAnsi" w:cs="Tahoma"/>
          <w:sz w:val="23"/>
          <w:szCs w:val="23"/>
        </w:rPr>
      </w:pPr>
      <w:r w:rsidRPr="00A11126">
        <w:rPr>
          <w:rFonts w:asciiTheme="minorHAnsi" w:hAnsiTheme="minorHAnsi" w:cs="Tahoma"/>
          <w:sz w:val="23"/>
          <w:szCs w:val="23"/>
        </w:rPr>
        <w:t>(d)</w:t>
      </w:r>
      <w:r w:rsidRPr="00A11126">
        <w:rPr>
          <w:rFonts w:asciiTheme="minorHAnsi" w:hAnsiTheme="minorHAnsi" w:cs="Tahoma"/>
          <w:sz w:val="23"/>
          <w:szCs w:val="23"/>
        </w:rPr>
        <w:tab/>
      </w:r>
      <w:r w:rsidR="007112FC">
        <w:rPr>
          <w:rFonts w:asciiTheme="minorHAnsi" w:hAnsiTheme="minorHAnsi" w:cs="Tahoma"/>
          <w:sz w:val="23"/>
          <w:szCs w:val="23"/>
        </w:rPr>
        <w:t>a</w:t>
      </w:r>
      <w:r w:rsidRPr="00A11126">
        <w:rPr>
          <w:rFonts w:asciiTheme="minorHAnsi" w:hAnsiTheme="minorHAnsi" w:cs="Tahoma"/>
          <w:sz w:val="23"/>
          <w:szCs w:val="23"/>
        </w:rPr>
        <w:t xml:space="preserve"> resolution</w:t>
      </w:r>
      <w:r w:rsidR="0071515E" w:rsidRPr="00A11126">
        <w:rPr>
          <w:rFonts w:asciiTheme="minorHAnsi" w:hAnsiTheme="minorHAnsi" w:cs="Tahoma"/>
          <w:sz w:val="23"/>
          <w:szCs w:val="23"/>
        </w:rPr>
        <w:t xml:space="preserve"> to affiliate is passed by the M</w:t>
      </w:r>
      <w:r w:rsidRPr="00A11126">
        <w:rPr>
          <w:rFonts w:asciiTheme="minorHAnsi" w:hAnsiTheme="minorHAnsi" w:cs="Tahoma"/>
          <w:sz w:val="23"/>
          <w:szCs w:val="23"/>
        </w:rPr>
        <w:t xml:space="preserve">embers </w:t>
      </w:r>
      <w:r w:rsidR="0047048A" w:rsidRPr="00A11126">
        <w:rPr>
          <w:rFonts w:asciiTheme="minorHAnsi" w:hAnsiTheme="minorHAnsi" w:cs="Tahoma"/>
          <w:sz w:val="23"/>
          <w:szCs w:val="23"/>
        </w:rPr>
        <w:t>in</w:t>
      </w:r>
      <w:r w:rsidRPr="00A11126">
        <w:rPr>
          <w:rFonts w:asciiTheme="minorHAnsi" w:hAnsiTheme="minorHAnsi" w:cs="Tahoma"/>
          <w:sz w:val="23"/>
          <w:szCs w:val="23"/>
        </w:rPr>
        <w:t xml:space="preserve"> General Meeting.</w:t>
      </w:r>
    </w:p>
    <w:p w14:paraId="5F6AB512" w14:textId="77777777" w:rsidR="00C479AE" w:rsidRPr="00A11126" w:rsidRDefault="00C479AE" w:rsidP="004745A6">
      <w:pPr>
        <w:pStyle w:val="ListParagraph"/>
        <w:spacing w:after="100" w:line="276" w:lineRule="auto"/>
        <w:ind w:left="1701" w:hanging="1134"/>
        <w:contextualSpacing w:val="0"/>
        <w:jc w:val="both"/>
        <w:rPr>
          <w:rFonts w:asciiTheme="minorHAnsi" w:hAnsiTheme="minorHAnsi" w:cs="Tahoma"/>
          <w:sz w:val="23"/>
          <w:szCs w:val="23"/>
        </w:rPr>
      </w:pPr>
      <w:r w:rsidRPr="00A11126">
        <w:rPr>
          <w:rFonts w:asciiTheme="minorHAnsi" w:hAnsiTheme="minorHAnsi" w:cs="Tahoma"/>
          <w:sz w:val="23"/>
          <w:szCs w:val="23"/>
        </w:rPr>
        <w:t>(2)</w:t>
      </w:r>
      <w:r w:rsidRPr="00A11126">
        <w:rPr>
          <w:rFonts w:asciiTheme="minorHAnsi" w:hAnsiTheme="minorHAnsi" w:cs="Tahoma"/>
          <w:sz w:val="23"/>
          <w:szCs w:val="23"/>
        </w:rPr>
        <w:tab/>
        <w:t xml:space="preserve">The </w:t>
      </w:r>
      <w:r w:rsidR="00557ACD" w:rsidRPr="00A11126">
        <w:rPr>
          <w:rFonts w:asciiTheme="minorHAnsi" w:hAnsiTheme="minorHAnsi" w:cs="Tahoma"/>
          <w:sz w:val="23"/>
          <w:szCs w:val="23"/>
        </w:rPr>
        <w:t>Group</w:t>
      </w:r>
      <w:r w:rsidRPr="00A11126">
        <w:rPr>
          <w:rFonts w:asciiTheme="minorHAnsi" w:hAnsiTheme="minorHAnsi" w:cs="Tahoma"/>
          <w:sz w:val="23"/>
          <w:szCs w:val="23"/>
        </w:rPr>
        <w:t>’s affiliation to an exte</w:t>
      </w:r>
      <w:r w:rsidR="002725AD" w:rsidRPr="00A11126">
        <w:rPr>
          <w:rFonts w:asciiTheme="minorHAnsi" w:hAnsiTheme="minorHAnsi" w:cs="Tahoma"/>
          <w:sz w:val="23"/>
          <w:szCs w:val="23"/>
        </w:rPr>
        <w:t xml:space="preserve">rnal organisation shall </w:t>
      </w:r>
      <w:r w:rsidR="008E036E" w:rsidRPr="00A11126">
        <w:rPr>
          <w:rFonts w:asciiTheme="minorHAnsi" w:hAnsiTheme="minorHAnsi" w:cs="Tahoma"/>
          <w:sz w:val="23"/>
          <w:szCs w:val="23"/>
        </w:rPr>
        <w:t>immediately lapse</w:t>
      </w:r>
      <w:r w:rsidRPr="00A11126">
        <w:rPr>
          <w:rFonts w:asciiTheme="minorHAnsi" w:hAnsiTheme="minorHAnsi" w:cs="Tahoma"/>
          <w:sz w:val="23"/>
          <w:szCs w:val="23"/>
        </w:rPr>
        <w:t>:</w:t>
      </w:r>
    </w:p>
    <w:p w14:paraId="1BB16642" w14:textId="77777777" w:rsidR="00C479AE" w:rsidRPr="00A11126" w:rsidRDefault="00C479AE" w:rsidP="004745A6">
      <w:pPr>
        <w:pStyle w:val="ListParagraph"/>
        <w:spacing w:after="100" w:line="276" w:lineRule="auto"/>
        <w:ind w:left="2268" w:hanging="567"/>
        <w:contextualSpacing w:val="0"/>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7112FC">
        <w:rPr>
          <w:rFonts w:asciiTheme="minorHAnsi" w:hAnsiTheme="minorHAnsi" w:cs="Tahoma"/>
          <w:sz w:val="23"/>
          <w:szCs w:val="23"/>
        </w:rPr>
        <w:t>a</w:t>
      </w:r>
      <w:r w:rsidR="002725AD" w:rsidRPr="00A11126">
        <w:rPr>
          <w:rFonts w:asciiTheme="minorHAnsi" w:hAnsiTheme="minorHAnsi" w:cs="Tahoma"/>
          <w:sz w:val="23"/>
          <w:szCs w:val="23"/>
        </w:rPr>
        <w:t xml:space="preserve">t the conclusion of </w:t>
      </w:r>
      <w:r w:rsidR="00F315B4" w:rsidRPr="00A11126">
        <w:rPr>
          <w:rFonts w:asciiTheme="minorHAnsi" w:hAnsiTheme="minorHAnsi" w:cs="Tahoma"/>
          <w:sz w:val="23"/>
          <w:szCs w:val="23"/>
        </w:rPr>
        <w:t>each</w:t>
      </w:r>
      <w:r w:rsidR="002725AD" w:rsidRPr="00A11126">
        <w:rPr>
          <w:rFonts w:asciiTheme="minorHAnsi" w:hAnsiTheme="minorHAnsi" w:cs="Tahoma"/>
          <w:sz w:val="23"/>
          <w:szCs w:val="23"/>
        </w:rPr>
        <w:t xml:space="preserve"> Annual General Meeting after </w:t>
      </w:r>
      <w:r w:rsidRPr="00A11126">
        <w:rPr>
          <w:rFonts w:asciiTheme="minorHAnsi" w:hAnsiTheme="minorHAnsi" w:cs="Tahoma"/>
          <w:sz w:val="23"/>
          <w:szCs w:val="23"/>
        </w:rPr>
        <w:t>affiliation</w:t>
      </w:r>
      <w:r w:rsidR="00F315B4" w:rsidRPr="00A11126">
        <w:rPr>
          <w:rFonts w:asciiTheme="minorHAnsi" w:hAnsiTheme="minorHAnsi" w:cs="Tahoma"/>
          <w:sz w:val="23"/>
          <w:szCs w:val="23"/>
        </w:rPr>
        <w:t>, unless t</w:t>
      </w:r>
      <w:r w:rsidR="002725AD" w:rsidRPr="00A11126">
        <w:rPr>
          <w:rFonts w:asciiTheme="minorHAnsi" w:hAnsiTheme="minorHAnsi" w:cs="Tahoma"/>
          <w:sz w:val="23"/>
          <w:szCs w:val="23"/>
        </w:rPr>
        <w:t xml:space="preserve">he </w:t>
      </w:r>
      <w:r w:rsidR="0071515E" w:rsidRPr="00A11126">
        <w:rPr>
          <w:rFonts w:asciiTheme="minorHAnsi" w:hAnsiTheme="minorHAnsi" w:cs="Tahoma"/>
          <w:sz w:val="23"/>
          <w:szCs w:val="23"/>
        </w:rPr>
        <w:t>Members in General Meeting</w:t>
      </w:r>
      <w:r w:rsidR="002725AD" w:rsidRPr="00A11126">
        <w:rPr>
          <w:rFonts w:asciiTheme="minorHAnsi" w:hAnsiTheme="minorHAnsi" w:cs="Tahoma"/>
          <w:sz w:val="23"/>
          <w:szCs w:val="23"/>
        </w:rPr>
        <w:t xml:space="preserve"> </w:t>
      </w:r>
      <w:r w:rsidR="0071515E" w:rsidRPr="00A11126">
        <w:rPr>
          <w:rFonts w:asciiTheme="minorHAnsi" w:hAnsiTheme="minorHAnsi" w:cs="Tahoma"/>
          <w:sz w:val="23"/>
          <w:szCs w:val="23"/>
        </w:rPr>
        <w:t>resolve</w:t>
      </w:r>
      <w:r w:rsidR="00F315B4" w:rsidRPr="00A11126">
        <w:rPr>
          <w:rFonts w:asciiTheme="minorHAnsi" w:hAnsiTheme="minorHAnsi" w:cs="Tahoma"/>
          <w:sz w:val="23"/>
          <w:szCs w:val="23"/>
        </w:rPr>
        <w:t xml:space="preserve"> to </w:t>
      </w:r>
      <w:r w:rsidR="002725AD" w:rsidRPr="00A11126">
        <w:rPr>
          <w:rFonts w:asciiTheme="minorHAnsi" w:hAnsiTheme="minorHAnsi" w:cs="Tahoma"/>
          <w:sz w:val="23"/>
          <w:szCs w:val="23"/>
        </w:rPr>
        <w:t>re-</w:t>
      </w:r>
      <w:r w:rsidR="00F315B4" w:rsidRPr="00A11126">
        <w:rPr>
          <w:rFonts w:asciiTheme="minorHAnsi" w:hAnsiTheme="minorHAnsi" w:cs="Tahoma"/>
          <w:sz w:val="23"/>
          <w:szCs w:val="23"/>
        </w:rPr>
        <w:t>affiliate</w:t>
      </w:r>
      <w:r w:rsidR="002725AD" w:rsidRPr="00A11126">
        <w:rPr>
          <w:rFonts w:asciiTheme="minorHAnsi" w:hAnsiTheme="minorHAnsi" w:cs="Tahoma"/>
          <w:sz w:val="23"/>
          <w:szCs w:val="23"/>
        </w:rPr>
        <w:t xml:space="preserve"> </w:t>
      </w:r>
      <w:r w:rsidR="00FD2C4A" w:rsidRPr="00A11126">
        <w:rPr>
          <w:rFonts w:asciiTheme="minorHAnsi" w:hAnsiTheme="minorHAnsi" w:cs="Tahoma"/>
          <w:sz w:val="23"/>
          <w:szCs w:val="23"/>
        </w:rPr>
        <w:t xml:space="preserve">at </w:t>
      </w:r>
      <w:r w:rsidR="001E76E6" w:rsidRPr="00A11126">
        <w:rPr>
          <w:rFonts w:asciiTheme="minorHAnsi" w:hAnsiTheme="minorHAnsi" w:cs="Tahoma"/>
          <w:sz w:val="23"/>
          <w:szCs w:val="23"/>
        </w:rPr>
        <w:t>each</w:t>
      </w:r>
      <w:r w:rsidR="00FD2C4A" w:rsidRPr="00A11126">
        <w:rPr>
          <w:rFonts w:asciiTheme="minorHAnsi" w:hAnsiTheme="minorHAnsi" w:cs="Tahoma"/>
          <w:sz w:val="23"/>
          <w:szCs w:val="23"/>
        </w:rPr>
        <w:t xml:space="preserve"> AGM </w:t>
      </w:r>
      <w:r w:rsidR="002725AD" w:rsidRPr="00A11126">
        <w:rPr>
          <w:rFonts w:asciiTheme="minorHAnsi" w:hAnsiTheme="minorHAnsi" w:cs="Tahoma"/>
          <w:sz w:val="23"/>
          <w:szCs w:val="23"/>
        </w:rPr>
        <w:t>in accordance wit</w:t>
      </w:r>
      <w:r w:rsidR="00DA34F8" w:rsidRPr="00A11126">
        <w:rPr>
          <w:rFonts w:asciiTheme="minorHAnsi" w:hAnsiTheme="minorHAnsi" w:cs="Tahoma"/>
          <w:sz w:val="23"/>
          <w:szCs w:val="23"/>
        </w:rPr>
        <w:t>h sub-clause (1) of this Clause.</w:t>
      </w:r>
    </w:p>
    <w:p w14:paraId="7FACA8F8" w14:textId="77777777" w:rsidR="00C479AE" w:rsidRPr="00A11126" w:rsidRDefault="00C479AE" w:rsidP="004745A6">
      <w:pPr>
        <w:pStyle w:val="ListParagraph"/>
        <w:spacing w:after="100" w:line="276" w:lineRule="auto"/>
        <w:ind w:left="2268" w:hanging="567"/>
        <w:contextualSpacing w:val="0"/>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r>
      <w:r w:rsidR="007112FC">
        <w:rPr>
          <w:rFonts w:asciiTheme="minorHAnsi" w:hAnsiTheme="minorHAnsi" w:cs="Tahoma"/>
          <w:sz w:val="23"/>
          <w:szCs w:val="23"/>
        </w:rPr>
        <w:t>i</w:t>
      </w:r>
      <w:r w:rsidR="002725AD" w:rsidRPr="00A11126">
        <w:rPr>
          <w:rFonts w:asciiTheme="minorHAnsi" w:hAnsiTheme="minorHAnsi" w:cs="Tahoma"/>
          <w:sz w:val="23"/>
          <w:szCs w:val="23"/>
        </w:rPr>
        <w:t>f a</w:t>
      </w:r>
      <w:r w:rsidRPr="00A11126">
        <w:rPr>
          <w:rFonts w:asciiTheme="minorHAnsi" w:hAnsiTheme="minorHAnsi" w:cs="Tahoma"/>
          <w:sz w:val="23"/>
          <w:szCs w:val="23"/>
        </w:rPr>
        <w:t xml:space="preserve"> resolution to</w:t>
      </w:r>
      <w:r w:rsidR="0071515E" w:rsidRPr="00A11126">
        <w:rPr>
          <w:rFonts w:asciiTheme="minorHAnsi" w:hAnsiTheme="minorHAnsi" w:cs="Tahoma"/>
          <w:sz w:val="23"/>
          <w:szCs w:val="23"/>
        </w:rPr>
        <w:t xml:space="preserve"> disaffiliate is passed by the M</w:t>
      </w:r>
      <w:r w:rsidRPr="00A11126">
        <w:rPr>
          <w:rFonts w:asciiTheme="minorHAnsi" w:hAnsiTheme="minorHAnsi" w:cs="Tahoma"/>
          <w:sz w:val="23"/>
          <w:szCs w:val="23"/>
        </w:rPr>
        <w:t xml:space="preserve">embers </w:t>
      </w:r>
      <w:r w:rsidR="0047048A" w:rsidRPr="00A11126">
        <w:rPr>
          <w:rFonts w:asciiTheme="minorHAnsi" w:hAnsiTheme="minorHAnsi" w:cs="Tahoma"/>
          <w:sz w:val="23"/>
          <w:szCs w:val="23"/>
        </w:rPr>
        <w:t>in</w:t>
      </w:r>
      <w:r w:rsidR="00DA34F8" w:rsidRPr="00A11126">
        <w:rPr>
          <w:rFonts w:asciiTheme="minorHAnsi" w:hAnsiTheme="minorHAnsi" w:cs="Tahoma"/>
          <w:sz w:val="23"/>
          <w:szCs w:val="23"/>
        </w:rPr>
        <w:t xml:space="preserve"> General Meeting.</w:t>
      </w:r>
    </w:p>
    <w:p w14:paraId="1DDB3EBD" w14:textId="77777777" w:rsidR="00C479AE" w:rsidRPr="00A11126" w:rsidRDefault="00C479AE" w:rsidP="004745A6">
      <w:pPr>
        <w:pStyle w:val="ListParagraph"/>
        <w:spacing w:after="100" w:line="276" w:lineRule="auto"/>
        <w:ind w:left="1701" w:hanging="1134"/>
        <w:contextualSpacing w:val="0"/>
        <w:jc w:val="both"/>
        <w:rPr>
          <w:rFonts w:asciiTheme="minorHAnsi" w:hAnsiTheme="minorHAnsi" w:cs="Tahoma"/>
          <w:sz w:val="23"/>
          <w:szCs w:val="23"/>
        </w:rPr>
      </w:pPr>
      <w:r w:rsidRPr="00A11126">
        <w:rPr>
          <w:rFonts w:asciiTheme="minorHAnsi" w:hAnsiTheme="minorHAnsi" w:cs="Tahoma"/>
          <w:sz w:val="23"/>
          <w:szCs w:val="23"/>
        </w:rPr>
        <w:t>(3)</w:t>
      </w:r>
      <w:r w:rsidRPr="00A11126">
        <w:rPr>
          <w:rFonts w:asciiTheme="minorHAnsi" w:hAnsiTheme="minorHAnsi" w:cs="Tahoma"/>
          <w:sz w:val="23"/>
          <w:szCs w:val="23"/>
        </w:rPr>
        <w:tab/>
        <w:t xml:space="preserve">All external affiliations and disaffiliations must be reported to the Students’ Union’s </w:t>
      </w:r>
      <w:r w:rsidR="00D17681" w:rsidRPr="00A11126">
        <w:rPr>
          <w:rFonts w:asciiTheme="minorHAnsi" w:hAnsiTheme="minorHAnsi" w:cs="Tahoma"/>
          <w:sz w:val="23"/>
          <w:szCs w:val="23"/>
        </w:rPr>
        <w:t>Student Groups Committee</w:t>
      </w:r>
      <w:r w:rsidRPr="00A11126">
        <w:rPr>
          <w:rFonts w:asciiTheme="minorHAnsi" w:hAnsiTheme="minorHAnsi" w:cs="Tahoma"/>
          <w:sz w:val="23"/>
          <w:szCs w:val="23"/>
        </w:rPr>
        <w:t xml:space="preserve"> within seven days.</w:t>
      </w:r>
    </w:p>
    <w:p w14:paraId="7F0289E2" w14:textId="77777777" w:rsidR="00C479AE" w:rsidRPr="00A11126" w:rsidRDefault="00C479AE" w:rsidP="004745A6">
      <w:pPr>
        <w:pStyle w:val="ListParagraph"/>
        <w:spacing w:after="100" w:line="276" w:lineRule="auto"/>
        <w:ind w:left="1701" w:hanging="1134"/>
        <w:contextualSpacing w:val="0"/>
        <w:jc w:val="both"/>
        <w:rPr>
          <w:rFonts w:asciiTheme="minorHAnsi" w:hAnsiTheme="minorHAnsi" w:cs="Tahoma"/>
          <w:sz w:val="23"/>
          <w:szCs w:val="23"/>
        </w:rPr>
      </w:pPr>
      <w:r w:rsidRPr="00A11126">
        <w:rPr>
          <w:rFonts w:asciiTheme="minorHAnsi" w:hAnsiTheme="minorHAnsi" w:cs="Tahoma"/>
          <w:sz w:val="23"/>
          <w:szCs w:val="23"/>
        </w:rPr>
        <w:t>(4)</w:t>
      </w:r>
      <w:r w:rsidRPr="00A11126">
        <w:rPr>
          <w:rFonts w:asciiTheme="minorHAnsi" w:hAnsiTheme="minorHAnsi" w:cs="Tahoma"/>
          <w:sz w:val="23"/>
          <w:szCs w:val="23"/>
        </w:rPr>
        <w:tab/>
        <w:t>For the avoidance of doubt, the Students’ Union is not an external organisation for the purposes of this Clause.</w:t>
      </w:r>
    </w:p>
    <w:p w14:paraId="1F70B045" w14:textId="77777777" w:rsidR="00770764" w:rsidRPr="00A11126" w:rsidRDefault="00770764" w:rsidP="004745A6">
      <w:pPr>
        <w:pStyle w:val="Heading1"/>
        <w:rPr>
          <w:rFonts w:asciiTheme="minorHAnsi" w:hAnsiTheme="minorHAnsi"/>
        </w:rPr>
      </w:pPr>
    </w:p>
    <w:p w14:paraId="412702A2" w14:textId="77777777" w:rsidR="00C479AE" w:rsidRPr="00A11126" w:rsidRDefault="003A32B8" w:rsidP="004745A6">
      <w:pPr>
        <w:pStyle w:val="Heading1"/>
        <w:rPr>
          <w:rFonts w:asciiTheme="minorHAnsi" w:hAnsiTheme="minorHAnsi"/>
        </w:rPr>
      </w:pPr>
      <w:bookmarkStart w:id="14" w:name="_Toc369882040"/>
      <w:r w:rsidRPr="00A11126">
        <w:rPr>
          <w:rFonts w:asciiTheme="minorHAnsi" w:hAnsiTheme="minorHAnsi"/>
        </w:rPr>
        <w:t>1</w:t>
      </w:r>
      <w:r w:rsidR="00913264">
        <w:rPr>
          <w:rFonts w:asciiTheme="minorHAnsi" w:hAnsiTheme="minorHAnsi"/>
        </w:rPr>
        <w:t>5</w:t>
      </w:r>
      <w:r w:rsidR="00C479AE" w:rsidRPr="00A11126">
        <w:rPr>
          <w:rFonts w:asciiTheme="minorHAnsi" w:hAnsiTheme="minorHAnsi"/>
        </w:rPr>
        <w:t xml:space="preserve">. </w:t>
      </w:r>
      <w:r w:rsidR="00C479AE" w:rsidRPr="00A11126">
        <w:rPr>
          <w:rFonts w:asciiTheme="minorHAnsi" w:hAnsiTheme="minorHAnsi"/>
        </w:rPr>
        <w:tab/>
        <w:t>Amendment to the Constitution</w:t>
      </w:r>
      <w:bookmarkEnd w:id="14"/>
    </w:p>
    <w:p w14:paraId="109CEA34"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(1) </w:t>
      </w:r>
      <w:r w:rsidRPr="00A11126">
        <w:rPr>
          <w:rFonts w:asciiTheme="minorHAnsi" w:hAnsiTheme="minorHAnsi" w:cs="Tahoma"/>
          <w:sz w:val="23"/>
          <w:szCs w:val="23"/>
        </w:rPr>
        <w:tab/>
        <w:t xml:space="preserve">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may amend any provision contained in this Constitution provided that:</w:t>
      </w:r>
    </w:p>
    <w:p w14:paraId="6ED18F33"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(a) </w:t>
      </w:r>
      <w:r w:rsidRPr="00A11126">
        <w:rPr>
          <w:rFonts w:asciiTheme="minorHAnsi" w:hAnsiTheme="minorHAnsi" w:cs="Tahoma"/>
          <w:sz w:val="23"/>
          <w:szCs w:val="23"/>
        </w:rPr>
        <w:tab/>
      </w:r>
      <w:r w:rsidR="007112FC">
        <w:rPr>
          <w:rFonts w:asciiTheme="minorHAnsi" w:hAnsiTheme="minorHAnsi" w:cs="Tahoma"/>
          <w:sz w:val="23"/>
          <w:szCs w:val="23"/>
        </w:rPr>
        <w:t>a</w:t>
      </w:r>
      <w:r w:rsidRPr="00A11126">
        <w:rPr>
          <w:rFonts w:asciiTheme="minorHAnsi" w:hAnsiTheme="minorHAnsi" w:cs="Tahoma"/>
          <w:sz w:val="23"/>
          <w:szCs w:val="23"/>
        </w:rPr>
        <w:t>mendments do not:</w:t>
      </w:r>
    </w:p>
    <w:p w14:paraId="786F8E36" w14:textId="77777777" w:rsidR="00C479AE" w:rsidRPr="00A11126" w:rsidRDefault="00C479AE" w:rsidP="004745A6">
      <w:pPr>
        <w:spacing w:after="100" w:line="276" w:lineRule="auto"/>
        <w:ind w:left="2835" w:hanging="567"/>
        <w:jc w:val="both"/>
        <w:rPr>
          <w:rFonts w:asciiTheme="minorHAnsi" w:hAnsiTheme="minorHAnsi" w:cs="Tahoma"/>
          <w:sz w:val="23"/>
          <w:szCs w:val="23"/>
        </w:rPr>
      </w:pPr>
      <w:r w:rsidRPr="00A11126">
        <w:rPr>
          <w:rFonts w:asciiTheme="minorHAnsi" w:hAnsiTheme="minorHAnsi" w:cs="Tahoma"/>
          <w:sz w:val="23"/>
          <w:szCs w:val="23"/>
        </w:rPr>
        <w:t>(</w:t>
      </w:r>
      <w:proofErr w:type="spellStart"/>
      <w:r w:rsidRPr="00A11126">
        <w:rPr>
          <w:rFonts w:asciiTheme="minorHAnsi" w:hAnsiTheme="minorHAnsi" w:cs="Tahoma"/>
          <w:sz w:val="23"/>
          <w:szCs w:val="23"/>
        </w:rPr>
        <w:t>i</w:t>
      </w:r>
      <w:proofErr w:type="spellEnd"/>
      <w:r w:rsidRPr="00A11126">
        <w:rPr>
          <w:rFonts w:asciiTheme="minorHAnsi" w:hAnsiTheme="minorHAnsi" w:cs="Tahoma"/>
          <w:sz w:val="23"/>
          <w:szCs w:val="23"/>
        </w:rPr>
        <w:t>)</w:t>
      </w:r>
      <w:r w:rsidRPr="00A11126">
        <w:rPr>
          <w:rFonts w:asciiTheme="minorHAnsi" w:hAnsiTheme="minorHAnsi" w:cs="Tahoma"/>
          <w:sz w:val="23"/>
          <w:szCs w:val="23"/>
        </w:rPr>
        <w:tab/>
      </w:r>
      <w:r w:rsidR="007112FC">
        <w:rPr>
          <w:rFonts w:asciiTheme="minorHAnsi" w:hAnsiTheme="minorHAnsi" w:cs="Tahoma"/>
          <w:sz w:val="23"/>
          <w:szCs w:val="23"/>
        </w:rPr>
        <w:t>a</w:t>
      </w:r>
      <w:r w:rsidRPr="00A11126">
        <w:rPr>
          <w:rFonts w:asciiTheme="minorHAnsi" w:hAnsiTheme="minorHAnsi" w:cs="Tahoma"/>
          <w:sz w:val="23"/>
          <w:szCs w:val="23"/>
        </w:rPr>
        <w:t xml:space="preserve">lter the objects in such a way that undermines or works against the previous objects of the </w:t>
      </w:r>
      <w:r w:rsidR="00557ACD" w:rsidRPr="00A11126">
        <w:rPr>
          <w:rFonts w:asciiTheme="minorHAnsi" w:hAnsiTheme="minorHAnsi" w:cs="Tahoma"/>
          <w:sz w:val="23"/>
          <w:szCs w:val="23"/>
        </w:rPr>
        <w:t>Group</w:t>
      </w:r>
      <w:r w:rsidRPr="00A11126">
        <w:rPr>
          <w:rFonts w:asciiTheme="minorHAnsi" w:hAnsiTheme="minorHAnsi" w:cs="Tahoma"/>
          <w:sz w:val="23"/>
          <w:szCs w:val="23"/>
        </w:rPr>
        <w:t>;</w:t>
      </w:r>
    </w:p>
    <w:p w14:paraId="6AAFA307" w14:textId="77777777" w:rsidR="00C479AE" w:rsidRPr="00A11126" w:rsidRDefault="00C479AE" w:rsidP="004745A6">
      <w:pPr>
        <w:spacing w:after="100" w:line="276" w:lineRule="auto"/>
        <w:ind w:left="2835" w:hanging="567"/>
        <w:jc w:val="both"/>
        <w:rPr>
          <w:rFonts w:asciiTheme="minorHAnsi" w:hAnsiTheme="minorHAnsi" w:cs="Tahoma"/>
          <w:sz w:val="23"/>
          <w:szCs w:val="23"/>
        </w:rPr>
      </w:pPr>
      <w:r w:rsidRPr="00A11126">
        <w:rPr>
          <w:rFonts w:asciiTheme="minorHAnsi" w:hAnsiTheme="minorHAnsi" w:cs="Tahoma"/>
          <w:sz w:val="23"/>
          <w:szCs w:val="23"/>
        </w:rPr>
        <w:t>(ii)</w:t>
      </w:r>
      <w:r w:rsidRPr="00A11126">
        <w:rPr>
          <w:rFonts w:asciiTheme="minorHAnsi" w:hAnsiTheme="minorHAnsi" w:cs="Tahoma"/>
          <w:sz w:val="23"/>
          <w:szCs w:val="23"/>
        </w:rPr>
        <w:tab/>
      </w:r>
      <w:r w:rsidR="007112FC">
        <w:rPr>
          <w:rFonts w:asciiTheme="minorHAnsi" w:hAnsiTheme="minorHAnsi" w:cs="Tahoma"/>
          <w:sz w:val="23"/>
          <w:szCs w:val="23"/>
        </w:rPr>
        <w:t>r</w:t>
      </w:r>
      <w:r w:rsidRPr="00A11126">
        <w:rPr>
          <w:rFonts w:asciiTheme="minorHAnsi" w:hAnsiTheme="minorHAnsi" w:cs="Tahoma"/>
          <w:sz w:val="23"/>
          <w:szCs w:val="23"/>
        </w:rPr>
        <w:t>etrospectively i</w:t>
      </w:r>
      <w:r w:rsidR="0071515E" w:rsidRPr="00A11126">
        <w:rPr>
          <w:rFonts w:asciiTheme="minorHAnsi" w:hAnsiTheme="minorHAnsi" w:cs="Tahoma"/>
          <w:sz w:val="23"/>
          <w:szCs w:val="23"/>
        </w:rPr>
        <w:t>nvalidate any prior act of the M</w:t>
      </w:r>
      <w:r w:rsidRPr="00A11126">
        <w:rPr>
          <w:rFonts w:asciiTheme="minorHAnsi" w:hAnsiTheme="minorHAnsi" w:cs="Tahoma"/>
          <w:sz w:val="23"/>
          <w:szCs w:val="23"/>
        </w:rPr>
        <w:t xml:space="preserve">embers in General Meeting or a </w:t>
      </w:r>
      <w:r w:rsidR="00EF73DE" w:rsidRPr="00A11126">
        <w:rPr>
          <w:rFonts w:asciiTheme="minorHAnsi" w:hAnsiTheme="minorHAnsi" w:cs="Tahoma"/>
          <w:sz w:val="23"/>
          <w:szCs w:val="23"/>
        </w:rPr>
        <w:t>Meeting of the Committee</w:t>
      </w:r>
      <w:r w:rsidR="009B5329" w:rsidRPr="00A11126">
        <w:rPr>
          <w:rFonts w:asciiTheme="minorHAnsi" w:hAnsiTheme="minorHAnsi" w:cs="Tahoma"/>
          <w:sz w:val="23"/>
          <w:szCs w:val="23"/>
        </w:rPr>
        <w:t>;</w:t>
      </w:r>
    </w:p>
    <w:p w14:paraId="6F0E35A8"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(b)</w:t>
      </w:r>
      <w:r w:rsidRPr="00A11126">
        <w:rPr>
          <w:rFonts w:asciiTheme="minorHAnsi" w:hAnsiTheme="minorHAnsi" w:cs="Tahoma"/>
          <w:sz w:val="23"/>
          <w:szCs w:val="23"/>
        </w:rPr>
        <w:tab/>
      </w:r>
      <w:r w:rsidR="007112FC">
        <w:rPr>
          <w:rFonts w:asciiTheme="minorHAnsi" w:hAnsiTheme="minorHAnsi" w:cs="Tahoma"/>
          <w:sz w:val="23"/>
          <w:szCs w:val="23"/>
        </w:rPr>
        <w:t>a</w:t>
      </w:r>
      <w:r w:rsidRPr="00A11126">
        <w:rPr>
          <w:rFonts w:asciiTheme="minorHAnsi" w:hAnsiTheme="minorHAnsi" w:cs="Tahoma"/>
          <w:sz w:val="23"/>
          <w:szCs w:val="23"/>
        </w:rPr>
        <w:t xml:space="preserve"> resolution to amend a provision of this Constitution is passed by</w:t>
      </w:r>
      <w:r w:rsidR="00F6560D" w:rsidRPr="00A11126">
        <w:rPr>
          <w:rFonts w:asciiTheme="minorHAnsi" w:hAnsiTheme="minorHAnsi" w:cs="Tahoma"/>
          <w:sz w:val="23"/>
          <w:szCs w:val="23"/>
        </w:rPr>
        <w:t xml:space="preserve"> at least a</w:t>
      </w:r>
      <w:r w:rsidR="0047048A" w:rsidRPr="00A11126">
        <w:rPr>
          <w:rFonts w:asciiTheme="minorHAnsi" w:hAnsiTheme="minorHAnsi" w:cs="Tahoma"/>
          <w:sz w:val="23"/>
          <w:szCs w:val="23"/>
        </w:rPr>
        <w:t xml:space="preserve"> </w:t>
      </w:r>
      <w:r w:rsidRPr="00A11126">
        <w:rPr>
          <w:rFonts w:asciiTheme="minorHAnsi" w:hAnsiTheme="minorHAnsi" w:cs="Tahoma"/>
          <w:sz w:val="23"/>
          <w:szCs w:val="23"/>
        </w:rPr>
        <w:t xml:space="preserve">two-thirds </w:t>
      </w:r>
      <w:r w:rsidR="00F6560D" w:rsidRPr="00A11126">
        <w:rPr>
          <w:rFonts w:asciiTheme="minorHAnsi" w:hAnsiTheme="minorHAnsi" w:cs="Tahoma"/>
          <w:sz w:val="23"/>
          <w:szCs w:val="23"/>
        </w:rPr>
        <w:t xml:space="preserve">majority of the </w:t>
      </w:r>
      <w:r w:rsidR="0071515E" w:rsidRPr="00A11126">
        <w:rPr>
          <w:rFonts w:asciiTheme="minorHAnsi" w:hAnsiTheme="minorHAnsi" w:cs="Tahoma"/>
          <w:sz w:val="23"/>
          <w:szCs w:val="23"/>
        </w:rPr>
        <w:t>Full M</w:t>
      </w:r>
      <w:r w:rsidR="00F6560D" w:rsidRPr="00A11126">
        <w:rPr>
          <w:rFonts w:asciiTheme="minorHAnsi" w:hAnsiTheme="minorHAnsi" w:cs="Tahoma"/>
          <w:sz w:val="23"/>
          <w:szCs w:val="23"/>
        </w:rPr>
        <w:t xml:space="preserve">embers </w:t>
      </w:r>
      <w:r w:rsidR="0071515E" w:rsidRPr="00A11126">
        <w:rPr>
          <w:rFonts w:asciiTheme="minorHAnsi" w:hAnsiTheme="minorHAnsi" w:cs="Tahoma"/>
          <w:sz w:val="23"/>
          <w:szCs w:val="23"/>
        </w:rPr>
        <w:t>present</w:t>
      </w:r>
      <w:r w:rsidR="0047048A" w:rsidRPr="00A11126">
        <w:rPr>
          <w:rFonts w:asciiTheme="minorHAnsi" w:hAnsiTheme="minorHAnsi" w:cs="Tahoma"/>
          <w:sz w:val="23"/>
          <w:szCs w:val="23"/>
        </w:rPr>
        <w:t xml:space="preserve"> </w:t>
      </w:r>
      <w:r w:rsidR="0071515E" w:rsidRPr="00A11126">
        <w:rPr>
          <w:rFonts w:asciiTheme="minorHAnsi" w:hAnsiTheme="minorHAnsi" w:cs="Tahoma"/>
          <w:sz w:val="23"/>
          <w:szCs w:val="23"/>
        </w:rPr>
        <w:t xml:space="preserve">at a </w:t>
      </w:r>
      <w:r w:rsidRPr="00A11126">
        <w:rPr>
          <w:rFonts w:asciiTheme="minorHAnsi" w:hAnsiTheme="minorHAnsi" w:cs="Tahoma"/>
          <w:sz w:val="23"/>
          <w:szCs w:val="23"/>
        </w:rPr>
        <w:t>General Meeting;</w:t>
      </w:r>
    </w:p>
    <w:p w14:paraId="0F2D6060"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(c) </w:t>
      </w:r>
      <w:r w:rsidRPr="00A11126">
        <w:rPr>
          <w:rFonts w:asciiTheme="minorHAnsi" w:hAnsiTheme="minorHAnsi" w:cs="Tahoma"/>
          <w:sz w:val="23"/>
          <w:szCs w:val="23"/>
        </w:rPr>
        <w:tab/>
      </w:r>
      <w:r w:rsidR="007112FC">
        <w:rPr>
          <w:rFonts w:asciiTheme="minorHAnsi" w:hAnsiTheme="minorHAnsi" w:cs="Tahoma"/>
          <w:sz w:val="23"/>
          <w:szCs w:val="23"/>
        </w:rPr>
        <w:t>a</w:t>
      </w:r>
      <w:r w:rsidRPr="00A11126">
        <w:rPr>
          <w:rFonts w:asciiTheme="minorHAnsi" w:hAnsiTheme="minorHAnsi" w:cs="Tahoma"/>
          <w:sz w:val="23"/>
          <w:szCs w:val="23"/>
        </w:rPr>
        <w:t xml:space="preserve"> copy of the resolution amending this Constitution is sent to the Students’ Union within seven days of it being passed;</w:t>
      </w:r>
    </w:p>
    <w:p w14:paraId="5AD6FD8B"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(d) </w:t>
      </w:r>
      <w:r w:rsidRPr="00A11126">
        <w:rPr>
          <w:rFonts w:asciiTheme="minorHAnsi" w:hAnsiTheme="minorHAnsi" w:cs="Tahoma"/>
          <w:sz w:val="23"/>
          <w:szCs w:val="23"/>
        </w:rPr>
        <w:tab/>
      </w:r>
      <w:r w:rsidR="007112FC">
        <w:rPr>
          <w:rFonts w:asciiTheme="minorHAnsi" w:hAnsiTheme="minorHAnsi" w:cs="Tahoma"/>
          <w:sz w:val="23"/>
          <w:szCs w:val="23"/>
        </w:rPr>
        <w:t>t</w:t>
      </w:r>
      <w:r w:rsidRPr="00A11126">
        <w:rPr>
          <w:rFonts w:asciiTheme="minorHAnsi" w:hAnsiTheme="minorHAnsi" w:cs="Tahoma"/>
          <w:sz w:val="23"/>
          <w:szCs w:val="23"/>
        </w:rPr>
        <w:t xml:space="preserve">he resolution is ratified by the Students’ Union’s </w:t>
      </w:r>
      <w:r w:rsidR="00D17681" w:rsidRPr="00A11126">
        <w:rPr>
          <w:rFonts w:asciiTheme="minorHAnsi" w:hAnsiTheme="minorHAnsi" w:cs="Tahoma"/>
          <w:sz w:val="23"/>
          <w:szCs w:val="23"/>
        </w:rPr>
        <w:t>Student Groups Committee</w:t>
      </w:r>
      <w:r w:rsidRPr="00A11126">
        <w:rPr>
          <w:rFonts w:asciiTheme="minorHAnsi" w:hAnsiTheme="minorHAnsi" w:cs="Tahoma"/>
          <w:sz w:val="23"/>
          <w:szCs w:val="23"/>
        </w:rPr>
        <w:t>.</w:t>
      </w:r>
    </w:p>
    <w:p w14:paraId="04C99FF5"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(2)</w:t>
      </w:r>
      <w:r w:rsidRPr="00A11126">
        <w:rPr>
          <w:rFonts w:asciiTheme="minorHAnsi" w:hAnsiTheme="minorHAnsi" w:cs="Tahoma"/>
          <w:sz w:val="23"/>
          <w:szCs w:val="23"/>
        </w:rPr>
        <w:tab/>
        <w:t xml:space="preserve">The interpretation of this Constitution shall be with the </w:t>
      </w:r>
      <w:r w:rsidR="00EF73DE" w:rsidRPr="00A11126">
        <w:rPr>
          <w:rFonts w:asciiTheme="minorHAnsi" w:hAnsiTheme="minorHAnsi" w:cs="Tahoma"/>
          <w:sz w:val="23"/>
          <w:szCs w:val="23"/>
        </w:rPr>
        <w:t>Committee</w:t>
      </w:r>
      <w:r w:rsidRPr="00A11126">
        <w:rPr>
          <w:rFonts w:asciiTheme="minorHAnsi" w:hAnsiTheme="minorHAnsi" w:cs="Tahoma"/>
          <w:sz w:val="23"/>
          <w:szCs w:val="23"/>
        </w:rPr>
        <w:t xml:space="preserve">, except that during a General Meeting </w:t>
      </w:r>
      <w:r w:rsidR="00EF73DE" w:rsidRPr="00A11126">
        <w:rPr>
          <w:rFonts w:asciiTheme="minorHAnsi" w:hAnsiTheme="minorHAnsi" w:cs="Tahoma"/>
          <w:sz w:val="23"/>
          <w:szCs w:val="23"/>
        </w:rPr>
        <w:t>or</w:t>
      </w:r>
      <w:r w:rsidRPr="00A11126">
        <w:rPr>
          <w:rFonts w:asciiTheme="minorHAnsi" w:hAnsiTheme="minorHAnsi" w:cs="Tahoma"/>
          <w:sz w:val="23"/>
          <w:szCs w:val="23"/>
        </w:rPr>
        <w:t xml:space="preserve"> a Meeting of the </w:t>
      </w:r>
      <w:r w:rsidR="00EF73DE" w:rsidRPr="00A11126">
        <w:rPr>
          <w:rFonts w:asciiTheme="minorHAnsi" w:hAnsiTheme="minorHAnsi" w:cs="Tahoma"/>
          <w:sz w:val="23"/>
          <w:szCs w:val="23"/>
        </w:rPr>
        <w:t>Committee</w:t>
      </w:r>
      <w:r w:rsidRPr="00A11126">
        <w:rPr>
          <w:rFonts w:asciiTheme="minorHAnsi" w:hAnsiTheme="minorHAnsi" w:cs="Tahoma"/>
          <w:sz w:val="23"/>
          <w:szCs w:val="23"/>
        </w:rPr>
        <w:t xml:space="preserve"> the Chair shall </w:t>
      </w:r>
      <w:r w:rsidR="0071515E" w:rsidRPr="00A11126">
        <w:rPr>
          <w:rFonts w:asciiTheme="minorHAnsi" w:hAnsiTheme="minorHAnsi" w:cs="Tahoma"/>
          <w:sz w:val="23"/>
          <w:szCs w:val="23"/>
        </w:rPr>
        <w:t>have this responsibility.  The M</w:t>
      </w:r>
      <w:r w:rsidRPr="00A11126">
        <w:rPr>
          <w:rFonts w:asciiTheme="minorHAnsi" w:hAnsiTheme="minorHAnsi" w:cs="Tahoma"/>
          <w:sz w:val="23"/>
          <w:szCs w:val="23"/>
        </w:rPr>
        <w:t>embers in General Meeting may</w:t>
      </w:r>
      <w:r w:rsidR="0059463F" w:rsidRPr="00A11126">
        <w:rPr>
          <w:rFonts w:asciiTheme="minorHAnsi" w:hAnsiTheme="minorHAnsi" w:cs="Tahoma"/>
          <w:sz w:val="23"/>
          <w:szCs w:val="23"/>
        </w:rPr>
        <w:t xml:space="preserve"> resolve to</w:t>
      </w:r>
      <w:r w:rsidRPr="00A11126">
        <w:rPr>
          <w:rFonts w:asciiTheme="minorHAnsi" w:hAnsiTheme="minorHAnsi" w:cs="Tahoma"/>
          <w:sz w:val="23"/>
          <w:szCs w:val="23"/>
        </w:rPr>
        <w:t xml:space="preserve"> revise any interpretation made by the </w:t>
      </w:r>
      <w:r w:rsidR="00EF73DE" w:rsidRPr="00A11126">
        <w:rPr>
          <w:rFonts w:asciiTheme="minorHAnsi" w:hAnsiTheme="minorHAnsi" w:cs="Tahoma"/>
          <w:sz w:val="23"/>
          <w:szCs w:val="23"/>
        </w:rPr>
        <w:t xml:space="preserve">Committee </w:t>
      </w:r>
      <w:r w:rsidRPr="00A11126">
        <w:rPr>
          <w:rFonts w:asciiTheme="minorHAnsi" w:hAnsiTheme="minorHAnsi" w:cs="Tahoma"/>
          <w:sz w:val="23"/>
          <w:szCs w:val="23"/>
        </w:rPr>
        <w:t>or a Chair</w:t>
      </w:r>
      <w:r w:rsidR="000F0CD3" w:rsidRPr="00A11126">
        <w:rPr>
          <w:rFonts w:asciiTheme="minorHAnsi" w:hAnsiTheme="minorHAnsi" w:cs="Tahoma"/>
          <w:sz w:val="23"/>
          <w:szCs w:val="23"/>
        </w:rPr>
        <w:t xml:space="preserve"> as a Point of Order</w:t>
      </w:r>
      <w:r w:rsidRPr="00A11126">
        <w:rPr>
          <w:rFonts w:asciiTheme="minorHAnsi" w:hAnsiTheme="minorHAnsi" w:cs="Tahoma"/>
          <w:sz w:val="23"/>
          <w:szCs w:val="23"/>
        </w:rPr>
        <w:t>.</w:t>
      </w:r>
    </w:p>
    <w:p w14:paraId="460A210B"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(3)</w:t>
      </w:r>
      <w:r w:rsidRPr="00A11126">
        <w:rPr>
          <w:rFonts w:asciiTheme="minorHAnsi" w:hAnsiTheme="minorHAnsi" w:cs="Tahoma"/>
          <w:sz w:val="23"/>
          <w:szCs w:val="23"/>
        </w:rPr>
        <w:tab/>
        <w:t xml:space="preserve">The provisions of this Constitution shall be subordinate to those of the </w:t>
      </w:r>
      <w:r w:rsidR="00EF09F2" w:rsidRPr="00A11126">
        <w:rPr>
          <w:rFonts w:asciiTheme="minorHAnsi" w:hAnsiTheme="minorHAnsi" w:cs="Tahoma"/>
          <w:sz w:val="23"/>
          <w:szCs w:val="23"/>
        </w:rPr>
        <w:t xml:space="preserve">Articles, </w:t>
      </w:r>
      <w:r w:rsidR="008E036E" w:rsidRPr="00A11126">
        <w:rPr>
          <w:rFonts w:asciiTheme="minorHAnsi" w:hAnsiTheme="minorHAnsi" w:cs="Tahoma"/>
          <w:sz w:val="23"/>
          <w:szCs w:val="23"/>
        </w:rPr>
        <w:t>Rules</w:t>
      </w:r>
      <w:r w:rsidR="00F6560D" w:rsidRPr="00A11126">
        <w:rPr>
          <w:rFonts w:asciiTheme="minorHAnsi" w:hAnsiTheme="minorHAnsi" w:cs="Tahoma"/>
          <w:sz w:val="23"/>
          <w:szCs w:val="23"/>
        </w:rPr>
        <w:t xml:space="preserve">, </w:t>
      </w:r>
      <w:r w:rsidR="00EF09F2" w:rsidRPr="00A11126">
        <w:rPr>
          <w:rFonts w:asciiTheme="minorHAnsi" w:hAnsiTheme="minorHAnsi" w:cs="Tahoma"/>
          <w:sz w:val="23"/>
          <w:szCs w:val="23"/>
        </w:rPr>
        <w:t>By-Laws</w:t>
      </w:r>
      <w:r w:rsidR="00F6560D" w:rsidRPr="00A11126">
        <w:rPr>
          <w:rFonts w:asciiTheme="minorHAnsi" w:hAnsiTheme="minorHAnsi" w:cs="Tahoma"/>
          <w:sz w:val="23"/>
          <w:szCs w:val="23"/>
        </w:rPr>
        <w:t xml:space="preserve"> and Policies</w:t>
      </w:r>
      <w:r w:rsidRPr="00A11126">
        <w:rPr>
          <w:rFonts w:asciiTheme="minorHAnsi" w:hAnsiTheme="minorHAnsi" w:cs="Tahoma"/>
          <w:sz w:val="23"/>
          <w:szCs w:val="23"/>
        </w:rPr>
        <w:t xml:space="preserve"> of the Students’ Union.</w:t>
      </w:r>
    </w:p>
    <w:p w14:paraId="0DA26ED4"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(4)</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 xml:space="preserve">Committee </w:t>
      </w:r>
      <w:r w:rsidRPr="00A11126">
        <w:rPr>
          <w:rFonts w:asciiTheme="minorHAnsi" w:hAnsiTheme="minorHAnsi" w:cs="Tahoma"/>
          <w:sz w:val="23"/>
          <w:szCs w:val="23"/>
        </w:rPr>
        <w:t xml:space="preserve">and the Students’ Union shall retain a copy of this Constitution, which the </w:t>
      </w:r>
      <w:r w:rsidR="00532C67" w:rsidRPr="00A11126">
        <w:rPr>
          <w:rFonts w:asciiTheme="minorHAnsi" w:hAnsiTheme="minorHAnsi" w:cs="Tahoma"/>
          <w:sz w:val="23"/>
          <w:szCs w:val="23"/>
        </w:rPr>
        <w:t xml:space="preserve">Committee </w:t>
      </w:r>
      <w:r w:rsidR="0071515E" w:rsidRPr="00A11126">
        <w:rPr>
          <w:rFonts w:asciiTheme="minorHAnsi" w:hAnsiTheme="minorHAnsi" w:cs="Tahoma"/>
          <w:sz w:val="23"/>
          <w:szCs w:val="23"/>
        </w:rPr>
        <w:t>must make available to M</w:t>
      </w:r>
      <w:r w:rsidRPr="00A11126">
        <w:rPr>
          <w:rFonts w:asciiTheme="minorHAnsi" w:hAnsiTheme="minorHAnsi" w:cs="Tahoma"/>
          <w:sz w:val="23"/>
          <w:szCs w:val="23"/>
        </w:rPr>
        <w:t>embers upon request.</w:t>
      </w:r>
    </w:p>
    <w:p w14:paraId="2B826799" w14:textId="77777777" w:rsidR="000F0CD3" w:rsidRPr="00A11126" w:rsidRDefault="000F0CD3" w:rsidP="004745A6">
      <w:pPr>
        <w:spacing w:after="100" w:line="276" w:lineRule="auto"/>
        <w:ind w:left="1701" w:hanging="1134"/>
        <w:jc w:val="both"/>
        <w:rPr>
          <w:rFonts w:asciiTheme="minorHAnsi" w:hAnsiTheme="minorHAnsi" w:cs="Tahoma"/>
          <w:sz w:val="23"/>
          <w:szCs w:val="23"/>
        </w:rPr>
      </w:pPr>
    </w:p>
    <w:p w14:paraId="44CD3558" w14:textId="77777777" w:rsidR="00C479AE" w:rsidRPr="00A11126" w:rsidRDefault="00C479AE" w:rsidP="004745A6">
      <w:pPr>
        <w:pStyle w:val="Heading1"/>
        <w:rPr>
          <w:rFonts w:asciiTheme="minorHAnsi" w:hAnsiTheme="minorHAnsi"/>
        </w:rPr>
      </w:pPr>
      <w:bookmarkStart w:id="15" w:name="_Toc369882041"/>
      <w:r w:rsidRPr="00A11126">
        <w:rPr>
          <w:rFonts w:asciiTheme="minorHAnsi" w:hAnsiTheme="minorHAnsi"/>
        </w:rPr>
        <w:t>1</w:t>
      </w:r>
      <w:r w:rsidR="00913264">
        <w:rPr>
          <w:rFonts w:asciiTheme="minorHAnsi" w:hAnsiTheme="minorHAnsi"/>
        </w:rPr>
        <w:t>6</w:t>
      </w:r>
      <w:r w:rsidRPr="00A11126">
        <w:rPr>
          <w:rFonts w:asciiTheme="minorHAnsi" w:hAnsiTheme="minorHAnsi"/>
        </w:rPr>
        <w:t xml:space="preserve">. </w:t>
      </w:r>
      <w:r w:rsidRPr="00A11126">
        <w:rPr>
          <w:rFonts w:asciiTheme="minorHAnsi" w:hAnsiTheme="minorHAnsi"/>
        </w:rPr>
        <w:tab/>
        <w:t>Dissolution</w:t>
      </w:r>
      <w:bookmarkEnd w:id="15"/>
    </w:p>
    <w:p w14:paraId="0F8445DE" w14:textId="77777777" w:rsidR="00C479AE" w:rsidRPr="00A11126" w:rsidRDefault="0071515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(1) </w:t>
      </w:r>
      <w:r w:rsidRPr="00A11126">
        <w:rPr>
          <w:rFonts w:asciiTheme="minorHAnsi" w:hAnsiTheme="minorHAnsi" w:cs="Tahoma"/>
          <w:sz w:val="23"/>
          <w:szCs w:val="23"/>
        </w:rPr>
        <w:tab/>
        <w:t>If the M</w:t>
      </w:r>
      <w:r w:rsidR="00C479AE" w:rsidRPr="00A11126">
        <w:rPr>
          <w:rFonts w:asciiTheme="minorHAnsi" w:hAnsiTheme="minorHAnsi" w:cs="Tahoma"/>
          <w:sz w:val="23"/>
          <w:szCs w:val="23"/>
        </w:rPr>
        <w:t xml:space="preserve">embers resolve to dissolve the </w:t>
      </w:r>
      <w:r w:rsidR="00557ACD" w:rsidRPr="00A11126">
        <w:rPr>
          <w:rFonts w:asciiTheme="minorHAnsi" w:hAnsiTheme="minorHAnsi" w:cs="Tahoma"/>
          <w:sz w:val="23"/>
          <w:szCs w:val="23"/>
        </w:rPr>
        <w:t>Group</w:t>
      </w:r>
      <w:r w:rsidR="00F975F6" w:rsidRPr="00A11126">
        <w:rPr>
          <w:rFonts w:asciiTheme="minorHAnsi" w:hAnsiTheme="minorHAnsi" w:cs="Tahoma"/>
          <w:sz w:val="23"/>
          <w:szCs w:val="23"/>
        </w:rPr>
        <w:t>,</w:t>
      </w:r>
      <w:r w:rsidR="00C479AE" w:rsidRPr="00A11126">
        <w:rPr>
          <w:rFonts w:asciiTheme="minorHAnsi" w:hAnsiTheme="minorHAnsi" w:cs="Tahoma"/>
          <w:sz w:val="23"/>
          <w:szCs w:val="23"/>
        </w:rPr>
        <w:t xml:space="preserve"> the </w:t>
      </w:r>
      <w:r w:rsidR="00532C67" w:rsidRPr="00A11126">
        <w:rPr>
          <w:rFonts w:asciiTheme="minorHAnsi" w:hAnsiTheme="minorHAnsi" w:cs="Tahoma"/>
          <w:sz w:val="23"/>
          <w:szCs w:val="23"/>
        </w:rPr>
        <w:t xml:space="preserve">Committee </w:t>
      </w:r>
      <w:r w:rsidR="00C479AE" w:rsidRPr="00A11126">
        <w:rPr>
          <w:rFonts w:asciiTheme="minorHAnsi" w:hAnsiTheme="minorHAnsi" w:cs="Tahoma"/>
          <w:sz w:val="23"/>
          <w:szCs w:val="23"/>
        </w:rPr>
        <w:t xml:space="preserve">will remain in office and be responsible for winding up the affairs of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 in accordance with this Clause.</w:t>
      </w:r>
    </w:p>
    <w:p w14:paraId="60790168"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(2)</w:t>
      </w:r>
      <w:r w:rsidRPr="00A11126">
        <w:rPr>
          <w:rFonts w:asciiTheme="minorHAnsi" w:hAnsiTheme="minorHAnsi" w:cs="Tahoma"/>
          <w:sz w:val="23"/>
          <w:szCs w:val="23"/>
        </w:rPr>
        <w:tab/>
        <w:t xml:space="preserve">A resolution to dissolve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must be </w:t>
      </w:r>
      <w:r w:rsidR="00F6560D" w:rsidRPr="00A11126">
        <w:rPr>
          <w:rFonts w:asciiTheme="minorHAnsi" w:hAnsiTheme="minorHAnsi" w:cs="Tahoma"/>
          <w:sz w:val="23"/>
          <w:szCs w:val="23"/>
        </w:rPr>
        <w:t xml:space="preserve">passed by at least a two-thirds majority of the </w:t>
      </w:r>
      <w:r w:rsidR="0071515E" w:rsidRPr="00A11126">
        <w:rPr>
          <w:rFonts w:asciiTheme="minorHAnsi" w:hAnsiTheme="minorHAnsi" w:cs="Tahoma"/>
          <w:sz w:val="23"/>
          <w:szCs w:val="23"/>
        </w:rPr>
        <w:t>Full M</w:t>
      </w:r>
      <w:r w:rsidR="00F6560D" w:rsidRPr="00A11126">
        <w:rPr>
          <w:rFonts w:asciiTheme="minorHAnsi" w:hAnsiTheme="minorHAnsi" w:cs="Tahoma"/>
          <w:sz w:val="23"/>
          <w:szCs w:val="23"/>
        </w:rPr>
        <w:t>embers present a</w:t>
      </w:r>
      <w:r w:rsidR="0071515E" w:rsidRPr="00A11126">
        <w:rPr>
          <w:rFonts w:asciiTheme="minorHAnsi" w:hAnsiTheme="minorHAnsi" w:cs="Tahoma"/>
          <w:sz w:val="23"/>
          <w:szCs w:val="23"/>
        </w:rPr>
        <w:t>t a</w:t>
      </w:r>
      <w:r w:rsidR="00F6560D" w:rsidRPr="00A11126">
        <w:rPr>
          <w:rFonts w:asciiTheme="minorHAnsi" w:hAnsiTheme="minorHAnsi" w:cs="Tahoma"/>
          <w:sz w:val="23"/>
          <w:szCs w:val="23"/>
        </w:rPr>
        <w:t xml:space="preserve"> General Meeting;</w:t>
      </w:r>
    </w:p>
    <w:p w14:paraId="1D37CF9F"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(3) </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 xml:space="preserve">Committee </w:t>
      </w:r>
      <w:r w:rsidRPr="00A11126">
        <w:rPr>
          <w:rFonts w:asciiTheme="minorHAnsi" w:hAnsiTheme="minorHAnsi" w:cs="Tahoma"/>
          <w:sz w:val="23"/>
          <w:szCs w:val="23"/>
        </w:rPr>
        <w:t xml:space="preserve">must collect in all the assets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and must pay or make provision for all the liabilities of the </w:t>
      </w:r>
      <w:r w:rsidR="00557ACD" w:rsidRPr="00A11126">
        <w:rPr>
          <w:rFonts w:asciiTheme="minorHAnsi" w:hAnsiTheme="minorHAnsi" w:cs="Tahoma"/>
          <w:sz w:val="23"/>
          <w:szCs w:val="23"/>
        </w:rPr>
        <w:t>Group</w:t>
      </w:r>
      <w:r w:rsidRPr="00A11126">
        <w:rPr>
          <w:rFonts w:asciiTheme="minorHAnsi" w:hAnsiTheme="minorHAnsi" w:cs="Tahoma"/>
          <w:sz w:val="23"/>
          <w:szCs w:val="23"/>
        </w:rPr>
        <w:t>.</w:t>
      </w:r>
    </w:p>
    <w:p w14:paraId="0124BC44"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(4) </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 xml:space="preserve">Committee </w:t>
      </w:r>
      <w:r w:rsidRPr="00A11126">
        <w:rPr>
          <w:rFonts w:asciiTheme="minorHAnsi" w:hAnsiTheme="minorHAnsi" w:cs="Tahoma"/>
          <w:sz w:val="23"/>
          <w:szCs w:val="23"/>
        </w:rPr>
        <w:t>must apply any remaining property or money:</w:t>
      </w:r>
    </w:p>
    <w:p w14:paraId="79572456"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7112FC">
        <w:rPr>
          <w:rFonts w:asciiTheme="minorHAnsi" w:hAnsiTheme="minorHAnsi" w:cs="Tahoma"/>
          <w:sz w:val="23"/>
          <w:szCs w:val="23"/>
        </w:rPr>
        <w:t>d</w:t>
      </w:r>
      <w:r w:rsidRPr="00A11126">
        <w:rPr>
          <w:rFonts w:asciiTheme="minorHAnsi" w:hAnsiTheme="minorHAnsi" w:cs="Tahoma"/>
          <w:sz w:val="23"/>
          <w:szCs w:val="23"/>
        </w:rPr>
        <w:t>irectly for the objects;</w:t>
      </w:r>
    </w:p>
    <w:p w14:paraId="1F19FAD2"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(b) </w:t>
      </w:r>
      <w:r w:rsidRPr="00A11126">
        <w:rPr>
          <w:rFonts w:asciiTheme="minorHAnsi" w:hAnsiTheme="minorHAnsi" w:cs="Tahoma"/>
          <w:sz w:val="23"/>
          <w:szCs w:val="23"/>
        </w:rPr>
        <w:tab/>
      </w:r>
      <w:r w:rsidR="007112FC">
        <w:rPr>
          <w:rFonts w:asciiTheme="minorHAnsi" w:hAnsiTheme="minorHAnsi" w:cs="Tahoma"/>
          <w:sz w:val="23"/>
          <w:szCs w:val="23"/>
        </w:rPr>
        <w:t>b</w:t>
      </w:r>
      <w:r w:rsidRPr="00A11126">
        <w:rPr>
          <w:rFonts w:asciiTheme="minorHAnsi" w:hAnsiTheme="minorHAnsi" w:cs="Tahoma"/>
          <w:sz w:val="23"/>
          <w:szCs w:val="23"/>
        </w:rPr>
        <w:t xml:space="preserve">y transfer to any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or Societies for purposes the same as or </w:t>
      </w:r>
      <w:proofErr w:type="gramStart"/>
      <w:r w:rsidRPr="00A11126">
        <w:rPr>
          <w:rFonts w:asciiTheme="minorHAnsi" w:hAnsiTheme="minorHAnsi" w:cs="Tahoma"/>
          <w:sz w:val="23"/>
          <w:szCs w:val="23"/>
        </w:rPr>
        <w:t>similar to</w:t>
      </w:r>
      <w:proofErr w:type="gramEnd"/>
      <w:r w:rsidRPr="00A11126">
        <w:rPr>
          <w:rFonts w:asciiTheme="minorHAnsi" w:hAnsiTheme="minorHAnsi" w:cs="Tahoma"/>
          <w:sz w:val="23"/>
          <w:szCs w:val="23"/>
        </w:rPr>
        <w:t xml:space="preserve"> the </w:t>
      </w:r>
      <w:r w:rsidR="00557ACD" w:rsidRPr="00A11126">
        <w:rPr>
          <w:rFonts w:asciiTheme="minorHAnsi" w:hAnsiTheme="minorHAnsi" w:cs="Tahoma"/>
          <w:sz w:val="23"/>
          <w:szCs w:val="23"/>
        </w:rPr>
        <w:t>Group</w:t>
      </w:r>
      <w:r w:rsidRPr="00A11126">
        <w:rPr>
          <w:rFonts w:asciiTheme="minorHAnsi" w:hAnsiTheme="minorHAnsi" w:cs="Tahoma"/>
          <w:sz w:val="23"/>
          <w:szCs w:val="23"/>
        </w:rPr>
        <w:t>;</w:t>
      </w:r>
    </w:p>
    <w:p w14:paraId="42B807CE" w14:textId="77777777" w:rsidR="00C479AE"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 xml:space="preserve">(c) </w:t>
      </w:r>
      <w:r w:rsidRPr="00A11126">
        <w:rPr>
          <w:rFonts w:asciiTheme="minorHAnsi" w:hAnsiTheme="minorHAnsi" w:cs="Tahoma"/>
          <w:sz w:val="23"/>
          <w:szCs w:val="23"/>
        </w:rPr>
        <w:tab/>
      </w:r>
      <w:r w:rsidR="007112FC">
        <w:rPr>
          <w:rFonts w:asciiTheme="minorHAnsi" w:hAnsiTheme="minorHAnsi" w:cs="Tahoma"/>
          <w:sz w:val="23"/>
          <w:szCs w:val="23"/>
        </w:rPr>
        <w:t>i</w:t>
      </w:r>
      <w:r w:rsidRPr="00A11126">
        <w:rPr>
          <w:rFonts w:asciiTheme="minorHAnsi" w:hAnsiTheme="minorHAnsi" w:cs="Tahoma"/>
          <w:sz w:val="23"/>
          <w:szCs w:val="23"/>
        </w:rPr>
        <w:t xml:space="preserve">n such other manner as the Students’ Union’s </w:t>
      </w:r>
      <w:r w:rsidR="00D17681" w:rsidRPr="00A11126">
        <w:rPr>
          <w:rFonts w:asciiTheme="minorHAnsi" w:hAnsiTheme="minorHAnsi" w:cs="Tahoma"/>
          <w:sz w:val="23"/>
          <w:szCs w:val="23"/>
        </w:rPr>
        <w:t>Student Groups Committee</w:t>
      </w:r>
      <w:r w:rsidRPr="00A11126">
        <w:rPr>
          <w:rFonts w:asciiTheme="minorHAnsi" w:hAnsiTheme="minorHAnsi" w:cs="Tahoma"/>
          <w:sz w:val="23"/>
          <w:szCs w:val="23"/>
        </w:rPr>
        <w:t xml:space="preserve"> may approve in writing in advance.</w:t>
      </w:r>
    </w:p>
    <w:p w14:paraId="2910488C" w14:textId="77777777" w:rsidR="00C479AE" w:rsidRPr="00A11126" w:rsidRDefault="0071515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lastRenderedPageBreak/>
        <w:t xml:space="preserve">(5) </w:t>
      </w:r>
      <w:r w:rsidRPr="00A11126">
        <w:rPr>
          <w:rFonts w:asciiTheme="minorHAnsi" w:hAnsiTheme="minorHAnsi" w:cs="Tahoma"/>
          <w:sz w:val="23"/>
          <w:szCs w:val="23"/>
        </w:rPr>
        <w:tab/>
        <w:t>The M</w:t>
      </w:r>
      <w:r w:rsidR="00C479AE" w:rsidRPr="00A11126">
        <w:rPr>
          <w:rFonts w:asciiTheme="minorHAnsi" w:hAnsiTheme="minorHAnsi" w:cs="Tahoma"/>
          <w:sz w:val="23"/>
          <w:szCs w:val="23"/>
        </w:rPr>
        <w:t xml:space="preserve">embers may pass a resolution before or at the same time as the resolution to dissolve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 specifying the </w:t>
      </w:r>
      <w:proofErr w:type="gramStart"/>
      <w:r w:rsidR="00C479AE" w:rsidRPr="00A11126">
        <w:rPr>
          <w:rFonts w:asciiTheme="minorHAnsi" w:hAnsiTheme="minorHAnsi" w:cs="Tahoma"/>
          <w:sz w:val="23"/>
          <w:szCs w:val="23"/>
        </w:rPr>
        <w:t>manner in which</w:t>
      </w:r>
      <w:proofErr w:type="gramEnd"/>
      <w:r w:rsidR="00C479AE" w:rsidRPr="00A11126">
        <w:rPr>
          <w:rFonts w:asciiTheme="minorHAnsi" w:hAnsiTheme="minorHAnsi" w:cs="Tahoma"/>
          <w:sz w:val="23"/>
          <w:szCs w:val="23"/>
        </w:rPr>
        <w:t xml:space="preserve"> the </w:t>
      </w:r>
      <w:r w:rsidR="00532C67" w:rsidRPr="00A11126">
        <w:rPr>
          <w:rFonts w:asciiTheme="minorHAnsi" w:hAnsiTheme="minorHAnsi" w:cs="Tahoma"/>
          <w:sz w:val="23"/>
          <w:szCs w:val="23"/>
        </w:rPr>
        <w:t>Committee are</w:t>
      </w:r>
      <w:r w:rsidR="00C479AE" w:rsidRPr="00A11126">
        <w:rPr>
          <w:rFonts w:asciiTheme="minorHAnsi" w:hAnsiTheme="minorHAnsi" w:cs="Tahoma"/>
          <w:sz w:val="23"/>
          <w:szCs w:val="23"/>
        </w:rPr>
        <w:t xml:space="preserve"> to apply the remaining property or assets of the </w:t>
      </w:r>
      <w:r w:rsidR="00557ACD" w:rsidRPr="00A11126">
        <w:rPr>
          <w:rFonts w:asciiTheme="minorHAnsi" w:hAnsiTheme="minorHAnsi" w:cs="Tahoma"/>
          <w:sz w:val="23"/>
          <w:szCs w:val="23"/>
        </w:rPr>
        <w:t>Group</w:t>
      </w:r>
      <w:r w:rsidR="00C479AE" w:rsidRPr="00A11126">
        <w:rPr>
          <w:rFonts w:asciiTheme="minorHAnsi" w:hAnsiTheme="minorHAnsi" w:cs="Tahoma"/>
          <w:sz w:val="23"/>
          <w:szCs w:val="23"/>
        </w:rPr>
        <w:t xml:space="preserve">.  The </w:t>
      </w:r>
      <w:r w:rsidR="00532C67" w:rsidRPr="00A11126">
        <w:rPr>
          <w:rFonts w:asciiTheme="minorHAnsi" w:hAnsiTheme="minorHAnsi" w:cs="Tahoma"/>
          <w:sz w:val="23"/>
          <w:szCs w:val="23"/>
        </w:rPr>
        <w:t xml:space="preserve">Committee </w:t>
      </w:r>
      <w:r w:rsidR="00C479AE" w:rsidRPr="00A11126">
        <w:rPr>
          <w:rFonts w:asciiTheme="minorHAnsi" w:hAnsiTheme="minorHAnsi" w:cs="Tahoma"/>
          <w:sz w:val="23"/>
          <w:szCs w:val="23"/>
        </w:rPr>
        <w:t xml:space="preserve">must comply with such a resolution if it is consistent with </w:t>
      </w:r>
      <w:r w:rsidR="009B5329" w:rsidRPr="00A11126">
        <w:rPr>
          <w:rFonts w:asciiTheme="minorHAnsi" w:hAnsiTheme="minorHAnsi" w:cs="Tahoma"/>
          <w:sz w:val="23"/>
          <w:szCs w:val="23"/>
        </w:rPr>
        <w:t>the provisions</w:t>
      </w:r>
      <w:r w:rsidR="00C479AE" w:rsidRPr="00A11126">
        <w:rPr>
          <w:rFonts w:asciiTheme="minorHAnsi" w:hAnsiTheme="minorHAnsi" w:cs="Tahoma"/>
          <w:sz w:val="23"/>
          <w:szCs w:val="23"/>
        </w:rPr>
        <w:t xml:space="preserve"> of this Clause.</w:t>
      </w:r>
    </w:p>
    <w:p w14:paraId="70BBED1C"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(6) </w:t>
      </w:r>
      <w:r w:rsidRPr="00A11126">
        <w:rPr>
          <w:rFonts w:asciiTheme="minorHAnsi" w:hAnsiTheme="minorHAnsi" w:cs="Tahoma"/>
          <w:sz w:val="23"/>
          <w:szCs w:val="23"/>
        </w:rPr>
        <w:tab/>
        <w:t xml:space="preserve">In no circumstances shall the net assets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be paid to or distributed among the </w:t>
      </w:r>
      <w:r w:rsidR="0071515E" w:rsidRPr="00A11126">
        <w:rPr>
          <w:rFonts w:asciiTheme="minorHAnsi" w:hAnsiTheme="minorHAnsi" w:cs="Tahoma"/>
          <w:sz w:val="23"/>
          <w:szCs w:val="23"/>
        </w:rPr>
        <w:t>M</w:t>
      </w:r>
      <w:r w:rsidRPr="00A11126">
        <w:rPr>
          <w:rFonts w:asciiTheme="minorHAnsi" w:hAnsiTheme="minorHAnsi" w:cs="Tahoma"/>
          <w:sz w:val="23"/>
          <w:szCs w:val="23"/>
        </w:rPr>
        <w:t xml:space="preserve">embers of the </w:t>
      </w:r>
      <w:r w:rsidR="00557ACD" w:rsidRPr="00A11126">
        <w:rPr>
          <w:rFonts w:asciiTheme="minorHAnsi" w:hAnsiTheme="minorHAnsi" w:cs="Tahoma"/>
          <w:sz w:val="23"/>
          <w:szCs w:val="23"/>
        </w:rPr>
        <w:t>Group</w:t>
      </w:r>
      <w:r w:rsidRPr="00A11126">
        <w:rPr>
          <w:rFonts w:asciiTheme="minorHAnsi" w:hAnsiTheme="minorHAnsi" w:cs="Tahoma"/>
          <w:sz w:val="23"/>
          <w:szCs w:val="23"/>
        </w:rPr>
        <w:t>.</w:t>
      </w:r>
    </w:p>
    <w:p w14:paraId="74844B99"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(7) </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 xml:space="preserve">Committee </w:t>
      </w:r>
      <w:r w:rsidRPr="00A11126">
        <w:rPr>
          <w:rFonts w:asciiTheme="minorHAnsi" w:hAnsiTheme="minorHAnsi" w:cs="Tahoma"/>
          <w:sz w:val="23"/>
          <w:szCs w:val="23"/>
        </w:rPr>
        <w:t xml:space="preserve">must ensure the register and all other data held by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are securely destroyed upon </w:t>
      </w:r>
      <w:r w:rsidR="007461CA" w:rsidRPr="00A11126">
        <w:rPr>
          <w:rFonts w:asciiTheme="minorHAnsi" w:hAnsiTheme="minorHAnsi" w:cs="Tahoma"/>
          <w:sz w:val="23"/>
          <w:szCs w:val="23"/>
        </w:rPr>
        <w:t xml:space="preserve">the </w:t>
      </w:r>
      <w:r w:rsidRPr="00A11126">
        <w:rPr>
          <w:rFonts w:asciiTheme="minorHAnsi" w:hAnsiTheme="minorHAnsi" w:cs="Tahoma"/>
          <w:sz w:val="23"/>
          <w:szCs w:val="23"/>
        </w:rPr>
        <w:t xml:space="preserve">dissolution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w:t>
      </w:r>
    </w:p>
    <w:p w14:paraId="12551350" w14:textId="77777777" w:rsidR="008B56A8" w:rsidRPr="00A11126" w:rsidRDefault="00C479AE" w:rsidP="00627A3A">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 xml:space="preserve">(8) </w:t>
      </w:r>
      <w:r w:rsidRPr="00A11126">
        <w:rPr>
          <w:rFonts w:asciiTheme="minorHAnsi" w:hAnsiTheme="minorHAnsi" w:cs="Tahoma"/>
          <w:sz w:val="23"/>
          <w:szCs w:val="23"/>
        </w:rPr>
        <w:tab/>
        <w:t xml:space="preserve">The </w:t>
      </w:r>
      <w:r w:rsidR="00532C67" w:rsidRPr="00A11126">
        <w:rPr>
          <w:rFonts w:asciiTheme="minorHAnsi" w:hAnsiTheme="minorHAnsi" w:cs="Tahoma"/>
          <w:sz w:val="23"/>
          <w:szCs w:val="23"/>
        </w:rPr>
        <w:t xml:space="preserve">Committee </w:t>
      </w:r>
      <w:r w:rsidRPr="00A11126">
        <w:rPr>
          <w:rFonts w:asciiTheme="minorHAnsi" w:hAnsiTheme="minorHAnsi" w:cs="Tahoma"/>
          <w:sz w:val="23"/>
          <w:szCs w:val="23"/>
        </w:rPr>
        <w:t xml:space="preserve">must notify the Students’ Union </w:t>
      </w:r>
      <w:r w:rsidR="0059463F" w:rsidRPr="00A11126">
        <w:rPr>
          <w:rFonts w:asciiTheme="minorHAnsi" w:hAnsiTheme="minorHAnsi" w:cs="Tahoma"/>
          <w:sz w:val="23"/>
          <w:szCs w:val="23"/>
        </w:rPr>
        <w:t>within seven days</w:t>
      </w:r>
      <w:r w:rsidRPr="00A11126">
        <w:rPr>
          <w:rFonts w:asciiTheme="minorHAnsi" w:hAnsiTheme="minorHAnsi" w:cs="Tahoma"/>
          <w:sz w:val="23"/>
          <w:szCs w:val="23"/>
        </w:rPr>
        <w:t xml:space="preserve"> that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has been dissolved.  If the </w:t>
      </w:r>
      <w:r w:rsidR="00532C67" w:rsidRPr="00A11126">
        <w:rPr>
          <w:rFonts w:asciiTheme="minorHAnsi" w:hAnsiTheme="minorHAnsi" w:cs="Tahoma"/>
          <w:sz w:val="23"/>
          <w:szCs w:val="23"/>
        </w:rPr>
        <w:t xml:space="preserve">Committee </w:t>
      </w:r>
      <w:r w:rsidRPr="00A11126">
        <w:rPr>
          <w:rFonts w:asciiTheme="minorHAnsi" w:hAnsiTheme="minorHAnsi" w:cs="Tahoma"/>
          <w:sz w:val="23"/>
          <w:szCs w:val="23"/>
        </w:rPr>
        <w:t xml:space="preserve">are obliged to send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’s accounts to the Students’ Union for the accounting period which ended before its dissolution, they must send the Students’ Union the </w:t>
      </w:r>
      <w:r w:rsidR="00557ACD" w:rsidRPr="00A11126">
        <w:rPr>
          <w:rFonts w:asciiTheme="minorHAnsi" w:hAnsiTheme="minorHAnsi" w:cs="Tahoma"/>
          <w:sz w:val="23"/>
          <w:szCs w:val="23"/>
        </w:rPr>
        <w:t>Group</w:t>
      </w:r>
      <w:r w:rsidRPr="00A11126">
        <w:rPr>
          <w:rFonts w:asciiTheme="minorHAnsi" w:hAnsiTheme="minorHAnsi" w:cs="Tahoma"/>
          <w:sz w:val="23"/>
          <w:szCs w:val="23"/>
        </w:rPr>
        <w:t>’s final accounts.</w:t>
      </w:r>
    </w:p>
    <w:p w14:paraId="64D298BC" w14:textId="77777777" w:rsidR="00627A3A" w:rsidRPr="00A11126" w:rsidRDefault="00627A3A" w:rsidP="00627A3A">
      <w:pPr>
        <w:spacing w:after="100" w:line="276" w:lineRule="auto"/>
        <w:ind w:left="1701" w:hanging="1134"/>
        <w:jc w:val="both"/>
        <w:rPr>
          <w:rFonts w:asciiTheme="minorHAnsi" w:hAnsiTheme="minorHAnsi" w:cs="Tahoma"/>
          <w:sz w:val="23"/>
          <w:szCs w:val="23"/>
        </w:rPr>
      </w:pPr>
    </w:p>
    <w:p w14:paraId="7E3A58BB" w14:textId="77777777" w:rsidR="00C479AE" w:rsidRPr="00A11126" w:rsidRDefault="003A32B8" w:rsidP="004745A6">
      <w:pPr>
        <w:pStyle w:val="Heading1"/>
        <w:rPr>
          <w:rFonts w:asciiTheme="minorHAnsi" w:hAnsiTheme="minorHAnsi"/>
        </w:rPr>
      </w:pPr>
      <w:bookmarkStart w:id="16" w:name="_Toc369882042"/>
      <w:r w:rsidRPr="00A11126">
        <w:rPr>
          <w:rFonts w:asciiTheme="minorHAnsi" w:hAnsiTheme="minorHAnsi"/>
        </w:rPr>
        <w:t>1</w:t>
      </w:r>
      <w:r w:rsidR="00913264">
        <w:rPr>
          <w:rFonts w:asciiTheme="minorHAnsi" w:hAnsiTheme="minorHAnsi"/>
        </w:rPr>
        <w:t>7</w:t>
      </w:r>
      <w:r w:rsidR="00C479AE" w:rsidRPr="00A11126">
        <w:rPr>
          <w:rFonts w:asciiTheme="minorHAnsi" w:hAnsiTheme="minorHAnsi"/>
        </w:rPr>
        <w:t>.</w:t>
      </w:r>
      <w:r w:rsidR="00C479AE" w:rsidRPr="00A11126">
        <w:rPr>
          <w:rFonts w:asciiTheme="minorHAnsi" w:hAnsiTheme="minorHAnsi"/>
        </w:rPr>
        <w:tab/>
        <w:t>Interpretation</w:t>
      </w:r>
      <w:bookmarkEnd w:id="16"/>
    </w:p>
    <w:p w14:paraId="1F6B087A"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In this Constitution:</w:t>
      </w:r>
    </w:p>
    <w:p w14:paraId="6831049D" w14:textId="77777777" w:rsidR="00627A3A" w:rsidRPr="00A11126" w:rsidRDefault="00627A3A" w:rsidP="00627A3A">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(1)</w:t>
      </w:r>
      <w:r w:rsidRPr="00A11126">
        <w:rPr>
          <w:rFonts w:asciiTheme="minorHAnsi" w:hAnsiTheme="minorHAnsi" w:cs="Tahoma"/>
          <w:sz w:val="23"/>
          <w:szCs w:val="23"/>
        </w:rPr>
        <w:tab/>
        <w:t>‘The University’ means ‘the University of Southampton’.</w:t>
      </w:r>
    </w:p>
    <w:p w14:paraId="3B8AE223" w14:textId="77777777" w:rsidR="00627A3A" w:rsidRPr="00A11126" w:rsidRDefault="00627A3A" w:rsidP="00627A3A">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t>‘University term’ and ‘academic year’ have the definitions set out in the University Calendar and Almanac.</w:t>
      </w:r>
    </w:p>
    <w:p w14:paraId="5A123028" w14:textId="77777777" w:rsidR="00C479AE"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(2)</w:t>
      </w:r>
      <w:r w:rsidRPr="00A11126">
        <w:rPr>
          <w:rFonts w:asciiTheme="minorHAnsi" w:hAnsiTheme="minorHAnsi" w:cs="Tahoma"/>
          <w:sz w:val="23"/>
          <w:szCs w:val="23"/>
        </w:rPr>
        <w:tab/>
        <w:t>‘Financial benefit’ means a benefit, direct or indirect, which is either money or has a monetary value.</w:t>
      </w:r>
    </w:p>
    <w:p w14:paraId="06CE4766" w14:textId="77777777" w:rsidR="00CA30E8" w:rsidRPr="00A11126" w:rsidRDefault="00C479AE" w:rsidP="004745A6">
      <w:pPr>
        <w:spacing w:after="100" w:line="276" w:lineRule="auto"/>
        <w:ind w:left="1701" w:hanging="1134"/>
        <w:jc w:val="both"/>
        <w:rPr>
          <w:rFonts w:asciiTheme="minorHAnsi" w:hAnsiTheme="minorHAnsi" w:cs="Tahoma"/>
          <w:sz w:val="23"/>
          <w:szCs w:val="23"/>
        </w:rPr>
      </w:pPr>
      <w:r w:rsidRPr="00A11126">
        <w:rPr>
          <w:rFonts w:asciiTheme="minorHAnsi" w:hAnsiTheme="minorHAnsi" w:cs="Tahoma"/>
          <w:sz w:val="23"/>
          <w:szCs w:val="23"/>
        </w:rPr>
        <w:t>(</w:t>
      </w:r>
      <w:r w:rsidR="00051BDE" w:rsidRPr="00A11126">
        <w:rPr>
          <w:rFonts w:asciiTheme="minorHAnsi" w:hAnsiTheme="minorHAnsi" w:cs="Tahoma"/>
          <w:sz w:val="23"/>
          <w:szCs w:val="23"/>
        </w:rPr>
        <w:t>3</w:t>
      </w:r>
      <w:r w:rsidRPr="00A11126">
        <w:rPr>
          <w:rFonts w:asciiTheme="minorHAnsi" w:hAnsiTheme="minorHAnsi" w:cs="Tahoma"/>
          <w:sz w:val="23"/>
          <w:szCs w:val="23"/>
        </w:rPr>
        <w:t>)</w:t>
      </w:r>
      <w:r w:rsidRPr="00A11126">
        <w:rPr>
          <w:rFonts w:asciiTheme="minorHAnsi" w:hAnsiTheme="minorHAnsi" w:cs="Tahoma"/>
          <w:sz w:val="23"/>
          <w:szCs w:val="23"/>
        </w:rPr>
        <w:tab/>
        <w:t>‘The Students’ Union’ means ‘</w:t>
      </w:r>
      <w:r w:rsidR="0071515E" w:rsidRPr="00A11126">
        <w:rPr>
          <w:rFonts w:asciiTheme="minorHAnsi" w:hAnsiTheme="minorHAnsi" w:cs="Tahoma"/>
          <w:sz w:val="23"/>
          <w:szCs w:val="23"/>
        </w:rPr>
        <w:t>T</w:t>
      </w:r>
      <w:r w:rsidRPr="00A11126">
        <w:rPr>
          <w:rFonts w:asciiTheme="minorHAnsi" w:hAnsiTheme="minorHAnsi" w:cs="Tahoma"/>
          <w:sz w:val="23"/>
          <w:szCs w:val="23"/>
        </w:rPr>
        <w:t>he University of Southampton Students’ Union’</w:t>
      </w:r>
      <w:r w:rsidR="00D776DB">
        <w:rPr>
          <w:rFonts w:asciiTheme="minorHAnsi" w:hAnsiTheme="minorHAnsi" w:cs="Tahoma"/>
          <w:sz w:val="23"/>
          <w:szCs w:val="23"/>
        </w:rPr>
        <w:t>, trading as ‘Union Southampton’</w:t>
      </w:r>
      <w:r w:rsidRPr="00A11126">
        <w:rPr>
          <w:rFonts w:asciiTheme="minorHAnsi" w:hAnsiTheme="minorHAnsi" w:cs="Tahoma"/>
          <w:sz w:val="23"/>
          <w:szCs w:val="23"/>
        </w:rPr>
        <w:t>.</w:t>
      </w:r>
    </w:p>
    <w:p w14:paraId="3295D7DE" w14:textId="77777777" w:rsidR="008749F8" w:rsidRPr="00A11126" w:rsidRDefault="00C479AE" w:rsidP="004745A6">
      <w:pPr>
        <w:spacing w:after="100" w:line="276" w:lineRule="auto"/>
        <w:ind w:left="2268" w:hanging="567"/>
        <w:jc w:val="both"/>
        <w:rPr>
          <w:rFonts w:asciiTheme="minorHAnsi" w:hAnsiTheme="minorHAnsi" w:cs="Tahoma"/>
          <w:sz w:val="23"/>
          <w:szCs w:val="23"/>
        </w:rPr>
      </w:pPr>
      <w:r w:rsidRPr="00A11126">
        <w:rPr>
          <w:rFonts w:asciiTheme="minorHAnsi" w:hAnsiTheme="minorHAnsi" w:cs="Tahoma"/>
          <w:sz w:val="23"/>
          <w:szCs w:val="23"/>
        </w:rPr>
        <w:t>(a)</w:t>
      </w:r>
      <w:r w:rsidRPr="00A11126">
        <w:rPr>
          <w:rFonts w:asciiTheme="minorHAnsi" w:hAnsiTheme="minorHAnsi" w:cs="Tahoma"/>
          <w:sz w:val="23"/>
          <w:szCs w:val="23"/>
        </w:rPr>
        <w:tab/>
      </w:r>
      <w:r w:rsidR="008749F8" w:rsidRPr="00A11126">
        <w:rPr>
          <w:rFonts w:asciiTheme="minorHAnsi" w:hAnsiTheme="minorHAnsi" w:cs="Tahoma"/>
          <w:sz w:val="23"/>
          <w:szCs w:val="23"/>
        </w:rPr>
        <w:t>‘Articles’, or ‘Articles of the Students’ Union’ mean the Students’ Union’s Articles of Association. ‘</w:t>
      </w:r>
      <w:r w:rsidR="008E036E" w:rsidRPr="00A11126">
        <w:rPr>
          <w:rFonts w:asciiTheme="minorHAnsi" w:hAnsiTheme="minorHAnsi" w:cs="Tahoma"/>
          <w:sz w:val="23"/>
          <w:szCs w:val="23"/>
        </w:rPr>
        <w:t>Rules</w:t>
      </w:r>
      <w:r w:rsidR="008749F8" w:rsidRPr="00A11126">
        <w:rPr>
          <w:rFonts w:asciiTheme="minorHAnsi" w:hAnsiTheme="minorHAnsi" w:cs="Tahoma"/>
          <w:sz w:val="23"/>
          <w:szCs w:val="23"/>
        </w:rPr>
        <w:t xml:space="preserve">’ </w:t>
      </w:r>
      <w:r w:rsidR="0071515E" w:rsidRPr="00A11126">
        <w:rPr>
          <w:rFonts w:asciiTheme="minorHAnsi" w:hAnsiTheme="minorHAnsi" w:cs="Tahoma"/>
          <w:sz w:val="23"/>
          <w:szCs w:val="23"/>
        </w:rPr>
        <w:t xml:space="preserve">and ‘Policies’ </w:t>
      </w:r>
      <w:r w:rsidR="008E036E" w:rsidRPr="00A11126">
        <w:rPr>
          <w:rFonts w:asciiTheme="minorHAnsi" w:hAnsiTheme="minorHAnsi" w:cs="Tahoma"/>
          <w:sz w:val="23"/>
          <w:szCs w:val="23"/>
        </w:rPr>
        <w:t>ha</w:t>
      </w:r>
      <w:r w:rsidR="0071515E" w:rsidRPr="00A11126">
        <w:rPr>
          <w:rFonts w:asciiTheme="minorHAnsi" w:hAnsiTheme="minorHAnsi" w:cs="Tahoma"/>
          <w:sz w:val="23"/>
          <w:szCs w:val="23"/>
        </w:rPr>
        <w:t>ve</w:t>
      </w:r>
      <w:r w:rsidR="008749F8" w:rsidRPr="00A11126">
        <w:rPr>
          <w:rFonts w:asciiTheme="minorHAnsi" w:hAnsiTheme="minorHAnsi" w:cs="Tahoma"/>
          <w:sz w:val="23"/>
          <w:szCs w:val="23"/>
        </w:rPr>
        <w:t xml:space="preserve"> the definitions set out in the Articles.</w:t>
      </w:r>
      <w:r w:rsidR="008E036E" w:rsidRPr="00A11126">
        <w:rPr>
          <w:rFonts w:asciiTheme="minorHAnsi" w:hAnsiTheme="minorHAnsi" w:cs="Tahoma"/>
          <w:sz w:val="23"/>
          <w:szCs w:val="23"/>
        </w:rPr>
        <w:t xml:space="preserve"> ‘By-Laws’ has the definition set out in the Rules.</w:t>
      </w:r>
    </w:p>
    <w:p w14:paraId="398721E3" w14:textId="77777777" w:rsidR="008B56A8" w:rsidRPr="00A11126" w:rsidRDefault="008B56A8" w:rsidP="00627A3A">
      <w:pPr>
        <w:spacing w:after="100" w:line="276" w:lineRule="auto"/>
        <w:ind w:left="567" w:hanging="567"/>
        <w:jc w:val="both"/>
        <w:rPr>
          <w:rFonts w:asciiTheme="minorHAnsi" w:hAnsiTheme="minorHAnsi" w:cs="Tahoma"/>
          <w:sz w:val="23"/>
          <w:szCs w:val="23"/>
        </w:rPr>
      </w:pPr>
    </w:p>
    <w:p w14:paraId="102BCAD3" w14:textId="77777777" w:rsidR="00C479AE" w:rsidRPr="00A11126" w:rsidRDefault="00913264" w:rsidP="004745A6">
      <w:pPr>
        <w:pStyle w:val="Heading1"/>
        <w:rPr>
          <w:rFonts w:asciiTheme="minorHAnsi" w:hAnsiTheme="minorHAnsi"/>
        </w:rPr>
      </w:pPr>
      <w:bookmarkStart w:id="17" w:name="_Toc369882043"/>
      <w:r>
        <w:rPr>
          <w:rFonts w:asciiTheme="minorHAnsi" w:hAnsiTheme="minorHAnsi"/>
        </w:rPr>
        <w:t>18</w:t>
      </w:r>
      <w:r w:rsidR="00C479AE" w:rsidRPr="00A11126">
        <w:rPr>
          <w:rFonts w:asciiTheme="minorHAnsi" w:hAnsiTheme="minorHAnsi"/>
        </w:rPr>
        <w:t>.</w:t>
      </w:r>
      <w:r w:rsidR="00C479AE" w:rsidRPr="00A11126">
        <w:rPr>
          <w:rFonts w:asciiTheme="minorHAnsi" w:hAnsiTheme="minorHAnsi"/>
        </w:rPr>
        <w:tab/>
        <w:t>Declaration</w:t>
      </w:r>
      <w:bookmarkEnd w:id="17"/>
    </w:p>
    <w:tbl>
      <w:tblPr>
        <w:tblStyle w:val="TableGrid"/>
        <w:tblW w:w="9214" w:type="dxa"/>
        <w:tblInd w:w="567" w:type="dxa"/>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1298"/>
        <w:gridCol w:w="7916"/>
      </w:tblGrid>
      <w:tr w:rsidR="00C479AE" w:rsidRPr="00A11126" w14:paraId="49DB532B" w14:textId="77777777" w:rsidTr="37B41F11">
        <w:tc>
          <w:tcPr>
            <w:tcW w:w="9214" w:type="dxa"/>
            <w:gridSpan w:val="2"/>
            <w:tcBorders>
              <w:top w:val="nil"/>
              <w:bottom w:val="nil"/>
            </w:tcBorders>
          </w:tcPr>
          <w:p w14:paraId="7B10AD75" w14:textId="77777777" w:rsidR="00C479AE" w:rsidRPr="00A11126" w:rsidRDefault="00C479AE" w:rsidP="004745A6">
            <w:pPr>
              <w:spacing w:after="100" w:line="276" w:lineRule="auto"/>
              <w:rPr>
                <w:rFonts w:asciiTheme="minorHAnsi" w:hAnsiTheme="minorHAnsi" w:cs="Tahoma"/>
                <w:sz w:val="23"/>
                <w:szCs w:val="23"/>
              </w:rPr>
            </w:pPr>
            <w:r w:rsidRPr="00A11126">
              <w:rPr>
                <w:rFonts w:asciiTheme="minorHAnsi" w:hAnsiTheme="minorHAnsi" w:cs="Tahoma"/>
                <w:sz w:val="23"/>
                <w:szCs w:val="23"/>
              </w:rPr>
              <w:t xml:space="preserve">The Members of the </w:t>
            </w:r>
            <w:r w:rsidR="00557ACD" w:rsidRPr="00A11126">
              <w:rPr>
                <w:rFonts w:asciiTheme="minorHAnsi" w:hAnsiTheme="minorHAnsi" w:cs="Tahoma"/>
                <w:sz w:val="23"/>
                <w:szCs w:val="23"/>
              </w:rPr>
              <w:t>Group</w:t>
            </w:r>
            <w:r w:rsidRPr="00A11126">
              <w:rPr>
                <w:rFonts w:asciiTheme="minorHAnsi" w:hAnsiTheme="minorHAnsi" w:cs="Tahoma"/>
                <w:sz w:val="23"/>
                <w:szCs w:val="23"/>
              </w:rPr>
              <w:t xml:space="preserve"> in General Meeting Adopted this Constitution:</w:t>
            </w:r>
          </w:p>
        </w:tc>
      </w:tr>
      <w:tr w:rsidR="007B6D78" w:rsidRPr="00A11126" w14:paraId="37480116" w14:textId="77777777" w:rsidTr="37B41F11">
        <w:tc>
          <w:tcPr>
            <w:tcW w:w="1298" w:type="dxa"/>
            <w:vMerge w:val="restart"/>
            <w:tcBorders>
              <w:top w:val="nil"/>
              <w:right w:val="nil"/>
            </w:tcBorders>
          </w:tcPr>
          <w:p w14:paraId="7E128796" w14:textId="77777777" w:rsidR="007B6D78" w:rsidRPr="00A11126" w:rsidRDefault="007B6D78" w:rsidP="004745A6">
            <w:pPr>
              <w:spacing w:after="100" w:line="276" w:lineRule="auto"/>
              <w:rPr>
                <w:rFonts w:asciiTheme="minorHAnsi" w:hAnsiTheme="minorHAnsi" w:cs="Tahoma"/>
                <w:sz w:val="23"/>
                <w:szCs w:val="23"/>
              </w:rPr>
            </w:pPr>
          </w:p>
        </w:tc>
        <w:tc>
          <w:tcPr>
            <w:tcW w:w="7916" w:type="dxa"/>
            <w:tcBorders>
              <w:top w:val="nil"/>
              <w:left w:val="nil"/>
            </w:tcBorders>
          </w:tcPr>
          <w:p w14:paraId="27E88612" w14:textId="77777777" w:rsidR="007B6D78" w:rsidRPr="00A11126" w:rsidRDefault="007B6D78" w:rsidP="004745A6">
            <w:pPr>
              <w:spacing w:after="100" w:line="276" w:lineRule="auto"/>
              <w:rPr>
                <w:rFonts w:asciiTheme="minorHAnsi" w:hAnsiTheme="minorHAnsi" w:cs="Tahoma"/>
                <w:sz w:val="23"/>
                <w:szCs w:val="23"/>
              </w:rPr>
            </w:pPr>
          </w:p>
          <w:p w14:paraId="1E6C2EB1" w14:textId="4CCAD956" w:rsidR="007B6D78" w:rsidRPr="00A11126" w:rsidRDefault="007B6D78" w:rsidP="004745A6">
            <w:pPr>
              <w:spacing w:after="100" w:line="276" w:lineRule="auto"/>
              <w:rPr>
                <w:rFonts w:asciiTheme="minorHAnsi" w:hAnsiTheme="minorHAnsi" w:cs="Tahoma"/>
                <w:sz w:val="23"/>
                <w:szCs w:val="23"/>
              </w:rPr>
            </w:pPr>
            <w:r w:rsidRPr="00A11126">
              <w:rPr>
                <w:rFonts w:asciiTheme="minorHAnsi" w:hAnsiTheme="minorHAnsi" w:cs="Tahoma"/>
                <w:sz w:val="23"/>
                <w:szCs w:val="23"/>
              </w:rPr>
              <w:t>Date</w:t>
            </w:r>
            <w:r w:rsidR="003E333F">
              <w:rPr>
                <w:rFonts w:asciiTheme="minorHAnsi" w:hAnsiTheme="minorHAnsi" w:cs="Tahoma"/>
                <w:sz w:val="23"/>
                <w:szCs w:val="23"/>
              </w:rPr>
              <w:t xml:space="preserve"> 16/09/23</w:t>
            </w:r>
          </w:p>
        </w:tc>
      </w:tr>
      <w:tr w:rsidR="007B6D78" w:rsidRPr="00A11126" w14:paraId="330A7767" w14:textId="77777777" w:rsidTr="37B41F11">
        <w:tc>
          <w:tcPr>
            <w:tcW w:w="1298" w:type="dxa"/>
            <w:vMerge/>
          </w:tcPr>
          <w:p w14:paraId="605E7917" w14:textId="77777777" w:rsidR="007B6D78" w:rsidRPr="00A11126" w:rsidRDefault="007B6D78" w:rsidP="004745A6">
            <w:pPr>
              <w:spacing w:after="100" w:line="276" w:lineRule="auto"/>
              <w:rPr>
                <w:rFonts w:asciiTheme="minorHAnsi" w:hAnsiTheme="minorHAnsi" w:cs="Tahoma"/>
                <w:sz w:val="23"/>
                <w:szCs w:val="23"/>
              </w:rPr>
            </w:pPr>
          </w:p>
        </w:tc>
        <w:tc>
          <w:tcPr>
            <w:tcW w:w="7916" w:type="dxa"/>
            <w:tcBorders>
              <w:left w:val="nil"/>
            </w:tcBorders>
          </w:tcPr>
          <w:p w14:paraId="235847DD" w14:textId="77777777" w:rsidR="007B6D78" w:rsidRPr="00A11126" w:rsidRDefault="007B6D78" w:rsidP="004745A6">
            <w:pPr>
              <w:spacing w:after="100" w:line="276" w:lineRule="auto"/>
              <w:rPr>
                <w:rFonts w:asciiTheme="minorHAnsi" w:hAnsiTheme="minorHAnsi" w:cs="Tahoma"/>
                <w:sz w:val="23"/>
                <w:szCs w:val="23"/>
              </w:rPr>
            </w:pPr>
          </w:p>
          <w:p w14:paraId="0CC9C154" w14:textId="5A67D676" w:rsidR="007B6D78" w:rsidRPr="00A11126" w:rsidRDefault="007B6D78" w:rsidP="004745A6">
            <w:pPr>
              <w:spacing w:after="100" w:line="276" w:lineRule="auto"/>
              <w:rPr>
                <w:rFonts w:asciiTheme="minorHAnsi" w:hAnsiTheme="minorHAnsi" w:cs="Tahoma"/>
                <w:sz w:val="23"/>
                <w:szCs w:val="23"/>
              </w:rPr>
            </w:pPr>
            <w:r w:rsidRPr="00A11126">
              <w:rPr>
                <w:rFonts w:asciiTheme="minorHAnsi" w:hAnsiTheme="minorHAnsi" w:cs="Tahoma"/>
                <w:sz w:val="23"/>
                <w:szCs w:val="23"/>
              </w:rPr>
              <w:t>President</w:t>
            </w:r>
            <w:r w:rsidR="003E333F">
              <w:rPr>
                <w:rFonts w:asciiTheme="minorHAnsi" w:hAnsiTheme="minorHAnsi" w:cs="Tahoma"/>
                <w:sz w:val="23"/>
                <w:szCs w:val="23"/>
              </w:rPr>
              <w:t xml:space="preserve"> </w:t>
            </w:r>
            <w:proofErr w:type="spellStart"/>
            <w:proofErr w:type="gramStart"/>
            <w:r w:rsidR="003E333F" w:rsidRPr="003E333F">
              <w:rPr>
                <w:rFonts w:ascii="Fairwater Script" w:hAnsi="Fairwater Script" w:cs="Tahoma"/>
                <w:sz w:val="23"/>
                <w:szCs w:val="23"/>
              </w:rPr>
              <w:t>J.Woolfrey</w:t>
            </w:r>
            <w:proofErr w:type="spellEnd"/>
            <w:proofErr w:type="gramEnd"/>
          </w:p>
        </w:tc>
      </w:tr>
      <w:tr w:rsidR="007B6D78" w:rsidRPr="00A11126" w14:paraId="559AD3E0" w14:textId="77777777" w:rsidTr="37B41F11">
        <w:tc>
          <w:tcPr>
            <w:tcW w:w="1298" w:type="dxa"/>
            <w:vMerge/>
          </w:tcPr>
          <w:p w14:paraId="339373A0" w14:textId="77777777" w:rsidR="007B6D78" w:rsidRPr="00A11126" w:rsidRDefault="007B6D78" w:rsidP="004745A6">
            <w:pPr>
              <w:spacing w:after="100" w:line="276" w:lineRule="auto"/>
              <w:rPr>
                <w:rFonts w:asciiTheme="minorHAnsi" w:hAnsiTheme="minorHAnsi" w:cs="Tahoma"/>
                <w:sz w:val="23"/>
                <w:szCs w:val="23"/>
              </w:rPr>
            </w:pPr>
          </w:p>
        </w:tc>
        <w:tc>
          <w:tcPr>
            <w:tcW w:w="7916" w:type="dxa"/>
            <w:tcBorders>
              <w:left w:val="nil"/>
              <w:bottom w:val="single" w:sz="4" w:space="0" w:color="auto"/>
            </w:tcBorders>
          </w:tcPr>
          <w:p w14:paraId="3AC7865C" w14:textId="77777777" w:rsidR="007B6D78" w:rsidRPr="00A11126" w:rsidRDefault="007B6D78" w:rsidP="004745A6">
            <w:pPr>
              <w:spacing w:after="100" w:line="276" w:lineRule="auto"/>
              <w:rPr>
                <w:rFonts w:asciiTheme="minorHAnsi" w:hAnsiTheme="minorHAnsi" w:cs="Tahoma"/>
                <w:sz w:val="23"/>
                <w:szCs w:val="23"/>
              </w:rPr>
            </w:pPr>
          </w:p>
          <w:p w14:paraId="137A4AF8" w14:textId="09EC0559" w:rsidR="007B6D78" w:rsidRPr="00A11126" w:rsidRDefault="007B6D78" w:rsidP="37B41F11">
            <w:pPr>
              <w:spacing w:after="100" w:line="276" w:lineRule="auto"/>
              <w:rPr>
                <w:rFonts w:asciiTheme="minorHAnsi" w:hAnsiTheme="minorHAnsi" w:cs="Tahoma"/>
                <w:sz w:val="23"/>
                <w:szCs w:val="23"/>
              </w:rPr>
            </w:pPr>
            <w:r w:rsidRPr="37B41F11">
              <w:rPr>
                <w:rFonts w:asciiTheme="minorHAnsi" w:hAnsiTheme="minorHAnsi" w:cs="Tahoma"/>
                <w:sz w:val="23"/>
                <w:szCs w:val="23"/>
              </w:rPr>
              <w:t>Secretary</w:t>
            </w:r>
            <w:r w:rsidR="4B56FB19" w:rsidRPr="37B41F11">
              <w:rPr>
                <w:rFonts w:asciiTheme="minorHAnsi" w:hAnsiTheme="minorHAnsi" w:cs="Tahoma"/>
                <w:sz w:val="23"/>
                <w:szCs w:val="23"/>
              </w:rPr>
              <w:t xml:space="preserve"> </w:t>
            </w:r>
            <w:proofErr w:type="spellStart"/>
            <w:proofErr w:type="gramStart"/>
            <w:r w:rsidR="00ED5281" w:rsidRPr="00ED5281">
              <w:rPr>
                <w:rFonts w:ascii="Blackadder ITC" w:hAnsi="Blackadder ITC" w:cs="Tahoma"/>
                <w:sz w:val="23"/>
                <w:szCs w:val="23"/>
              </w:rPr>
              <w:t>D.Hall</w:t>
            </w:r>
            <w:proofErr w:type="spellEnd"/>
            <w:proofErr w:type="gramEnd"/>
          </w:p>
        </w:tc>
      </w:tr>
      <w:tr w:rsidR="007B6D78" w:rsidRPr="00A11126" w14:paraId="503BD8E0" w14:textId="77777777" w:rsidTr="37B41F11">
        <w:tc>
          <w:tcPr>
            <w:tcW w:w="9214" w:type="dxa"/>
            <w:gridSpan w:val="2"/>
            <w:tcBorders>
              <w:top w:val="nil"/>
              <w:bottom w:val="nil"/>
            </w:tcBorders>
          </w:tcPr>
          <w:p w14:paraId="2FBF12AA" w14:textId="77777777" w:rsidR="007B6D78" w:rsidRPr="00A11126" w:rsidRDefault="007B6D78" w:rsidP="004745A6">
            <w:pPr>
              <w:spacing w:after="100" w:line="276" w:lineRule="auto"/>
              <w:rPr>
                <w:rFonts w:asciiTheme="minorHAnsi" w:hAnsiTheme="minorHAnsi" w:cs="Tahoma"/>
                <w:sz w:val="23"/>
                <w:szCs w:val="23"/>
              </w:rPr>
            </w:pPr>
          </w:p>
        </w:tc>
      </w:tr>
      <w:tr w:rsidR="00C479AE" w:rsidRPr="00A11126" w14:paraId="36426FE4" w14:textId="77777777" w:rsidTr="37B41F11">
        <w:tc>
          <w:tcPr>
            <w:tcW w:w="9214" w:type="dxa"/>
            <w:gridSpan w:val="2"/>
            <w:tcBorders>
              <w:top w:val="nil"/>
              <w:bottom w:val="nil"/>
            </w:tcBorders>
          </w:tcPr>
          <w:p w14:paraId="22FBF067" w14:textId="77777777" w:rsidR="00C479AE" w:rsidRPr="00A11126" w:rsidRDefault="00C479AE" w:rsidP="004745A6">
            <w:pPr>
              <w:spacing w:after="100" w:line="276" w:lineRule="auto"/>
              <w:rPr>
                <w:rFonts w:asciiTheme="minorHAnsi" w:hAnsiTheme="minorHAnsi" w:cs="Tahoma"/>
                <w:sz w:val="23"/>
                <w:szCs w:val="23"/>
              </w:rPr>
            </w:pPr>
            <w:r w:rsidRPr="00A11126">
              <w:rPr>
                <w:rFonts w:asciiTheme="minorHAnsi" w:hAnsiTheme="minorHAnsi" w:cs="Tahoma"/>
                <w:sz w:val="23"/>
                <w:szCs w:val="23"/>
              </w:rPr>
              <w:t>The Students’ Union Approved this Constitution:</w:t>
            </w:r>
          </w:p>
        </w:tc>
      </w:tr>
      <w:tr w:rsidR="007B6D78" w:rsidRPr="00A11126" w14:paraId="6819B287" w14:textId="77777777" w:rsidTr="37B41F11">
        <w:tc>
          <w:tcPr>
            <w:tcW w:w="1298" w:type="dxa"/>
            <w:vMerge w:val="restart"/>
            <w:tcBorders>
              <w:top w:val="nil"/>
              <w:right w:val="nil"/>
            </w:tcBorders>
          </w:tcPr>
          <w:p w14:paraId="2DCB5AD1" w14:textId="77777777" w:rsidR="007B6D78" w:rsidRPr="00A11126" w:rsidRDefault="007B6D78" w:rsidP="004745A6">
            <w:pPr>
              <w:spacing w:after="100" w:line="276" w:lineRule="auto"/>
              <w:rPr>
                <w:rFonts w:asciiTheme="minorHAnsi" w:hAnsiTheme="minorHAnsi" w:cs="Tahoma"/>
                <w:sz w:val="23"/>
                <w:szCs w:val="23"/>
              </w:rPr>
            </w:pPr>
          </w:p>
        </w:tc>
        <w:tc>
          <w:tcPr>
            <w:tcW w:w="7916" w:type="dxa"/>
            <w:tcBorders>
              <w:top w:val="nil"/>
              <w:left w:val="nil"/>
              <w:bottom w:val="single" w:sz="4" w:space="0" w:color="auto"/>
            </w:tcBorders>
          </w:tcPr>
          <w:p w14:paraId="6D67C75C" w14:textId="77777777" w:rsidR="007B6D78" w:rsidRPr="00A11126" w:rsidRDefault="007B6D78" w:rsidP="004745A6">
            <w:pPr>
              <w:spacing w:after="100" w:line="276" w:lineRule="auto"/>
              <w:rPr>
                <w:rFonts w:asciiTheme="minorHAnsi" w:hAnsiTheme="minorHAnsi" w:cs="Tahoma"/>
                <w:sz w:val="23"/>
                <w:szCs w:val="23"/>
              </w:rPr>
            </w:pPr>
          </w:p>
          <w:p w14:paraId="4158008B" w14:textId="77777777" w:rsidR="007B6D78" w:rsidRPr="00A11126" w:rsidRDefault="007B6D78" w:rsidP="004745A6">
            <w:pPr>
              <w:spacing w:after="100" w:line="276" w:lineRule="auto"/>
              <w:rPr>
                <w:rFonts w:asciiTheme="minorHAnsi" w:hAnsiTheme="minorHAnsi" w:cs="Tahoma"/>
                <w:sz w:val="23"/>
                <w:szCs w:val="23"/>
              </w:rPr>
            </w:pPr>
            <w:r w:rsidRPr="00A11126">
              <w:rPr>
                <w:rFonts w:asciiTheme="minorHAnsi" w:hAnsiTheme="minorHAnsi" w:cs="Tahoma"/>
                <w:sz w:val="23"/>
                <w:szCs w:val="23"/>
              </w:rPr>
              <w:t>Date</w:t>
            </w:r>
          </w:p>
        </w:tc>
      </w:tr>
      <w:tr w:rsidR="007B6D78" w:rsidRPr="00A11126" w14:paraId="6B5F5992" w14:textId="77777777" w:rsidTr="37B41F11">
        <w:tc>
          <w:tcPr>
            <w:tcW w:w="1298" w:type="dxa"/>
            <w:vMerge/>
          </w:tcPr>
          <w:p w14:paraId="3CE2E3AC" w14:textId="77777777" w:rsidR="007B6D78" w:rsidRPr="00A11126" w:rsidRDefault="007B6D78" w:rsidP="004745A6">
            <w:pPr>
              <w:spacing w:after="100" w:line="276" w:lineRule="auto"/>
              <w:rPr>
                <w:rFonts w:asciiTheme="minorHAnsi" w:hAnsiTheme="minorHAnsi" w:cs="Tahoma"/>
                <w:sz w:val="23"/>
                <w:szCs w:val="23"/>
              </w:rPr>
            </w:pPr>
          </w:p>
        </w:tc>
        <w:tc>
          <w:tcPr>
            <w:tcW w:w="7916" w:type="dxa"/>
            <w:tcBorders>
              <w:top w:val="single" w:sz="4" w:space="0" w:color="auto"/>
              <w:left w:val="nil"/>
              <w:bottom w:val="single" w:sz="4" w:space="0" w:color="auto"/>
            </w:tcBorders>
          </w:tcPr>
          <w:p w14:paraId="67451646" w14:textId="77777777" w:rsidR="007B6D78" w:rsidRPr="00A11126" w:rsidRDefault="007B6D78" w:rsidP="004745A6">
            <w:pPr>
              <w:spacing w:after="100" w:line="276" w:lineRule="auto"/>
              <w:rPr>
                <w:rFonts w:asciiTheme="minorHAnsi" w:hAnsiTheme="minorHAnsi" w:cs="Tahoma"/>
                <w:sz w:val="23"/>
                <w:szCs w:val="23"/>
              </w:rPr>
            </w:pPr>
          </w:p>
          <w:p w14:paraId="60745EA2" w14:textId="77777777" w:rsidR="007B6D78" w:rsidRPr="00A11126" w:rsidRDefault="00C837F5" w:rsidP="004745A6">
            <w:pPr>
              <w:spacing w:after="100" w:line="276" w:lineRule="auto"/>
              <w:rPr>
                <w:rFonts w:asciiTheme="minorHAnsi" w:hAnsiTheme="minorHAnsi" w:cs="Tahoma"/>
                <w:sz w:val="23"/>
                <w:szCs w:val="23"/>
              </w:rPr>
            </w:pPr>
            <w:r>
              <w:rPr>
                <w:rFonts w:asciiTheme="minorHAnsi" w:hAnsiTheme="minorHAnsi" w:cs="Tahoma"/>
                <w:sz w:val="23"/>
                <w:szCs w:val="23"/>
              </w:rPr>
              <w:t>Vice President Activities</w:t>
            </w:r>
          </w:p>
        </w:tc>
      </w:tr>
    </w:tbl>
    <w:p w14:paraId="43FC2562" w14:textId="77777777" w:rsidR="00981DF8" w:rsidRPr="00A11126" w:rsidRDefault="00981DF8" w:rsidP="004745A6">
      <w:pPr>
        <w:spacing w:after="100" w:line="276" w:lineRule="auto"/>
        <w:rPr>
          <w:rFonts w:asciiTheme="minorHAnsi" w:hAnsiTheme="minorHAnsi"/>
          <w:sz w:val="2"/>
          <w:szCs w:val="2"/>
        </w:rPr>
      </w:pPr>
    </w:p>
    <w:p w14:paraId="3B32F772" w14:textId="77777777" w:rsidR="00D934E1" w:rsidRPr="00A11126" w:rsidRDefault="00981DF8" w:rsidP="00051BDE">
      <w:pPr>
        <w:spacing w:after="200" w:line="276" w:lineRule="auto"/>
        <w:rPr>
          <w:rFonts w:asciiTheme="minorHAnsi" w:hAnsiTheme="minorHAnsi"/>
          <w:sz w:val="2"/>
          <w:szCs w:val="2"/>
        </w:rPr>
      </w:pPr>
      <w:r w:rsidRPr="00A11126">
        <w:rPr>
          <w:rFonts w:asciiTheme="minorHAnsi" w:hAnsiTheme="minorHAnsi"/>
          <w:b/>
          <w:noProof/>
          <w:sz w:val="28"/>
          <w:szCs w:val="28"/>
          <w:lang w:eastAsia="en-GB"/>
        </w:rPr>
        <mc:AlternateContent>
          <mc:Choice Requires="wps">
            <w:drawing>
              <wp:anchor distT="0" distB="0" distL="0" distR="0" simplePos="0" relativeHeight="251662336" behindDoc="0" locked="0" layoutInCell="1" allowOverlap="1" wp14:anchorId="354C575C" wp14:editId="4CC0471A">
                <wp:simplePos x="0" y="0"/>
                <wp:positionH relativeFrom="rightMargin">
                  <wp:posOffset>1664335</wp:posOffset>
                </wp:positionH>
                <wp:positionV relativeFrom="page">
                  <wp:align>top</wp:align>
                </wp:positionV>
                <wp:extent cx="269875" cy="269875"/>
                <wp:effectExtent l="6985" t="9525" r="889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6987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A7365A0" id="Rectangle 3" o:spid="_x0000_s1026" style="position:absolute;margin-left:131.05pt;margin-top:0;width:21.25pt;height:21.25pt;z-index:251662336;visibility:visible;mso-wrap-style:square;mso-width-percent:0;mso-height-percent:0;mso-wrap-distance-left:0;mso-wrap-distance-top:0;mso-wrap-distance-right:0;mso-wrap-distance-bottom:0;mso-position-horizontal:absolute;mso-position-horizontal-relative:right-margin-area;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" strokeweight=".25pt">
                <w10:wrap anchorx="margin" anchory="page"/>
              </v:rect>
            </w:pict>
          </mc:Fallback>
        </mc:AlternateContent>
      </w:r>
    </w:p>
    <w:sectPr w:rsidR="00D934E1" w:rsidRPr="00A11126" w:rsidSect="00C837F5">
      <w:headerReference w:type="default" r:id="rId12"/>
      <w:footerReference w:type="default" r:id="rId13"/>
      <w:pgSz w:w="11906" w:h="16838"/>
      <w:pgMar w:top="1440" w:right="1080" w:bottom="1440" w:left="1080" w:header="708" w:footer="1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9D04" w14:textId="77777777" w:rsidR="00C21688" w:rsidRDefault="00C21688" w:rsidP="00C479AE">
      <w:r>
        <w:separator/>
      </w:r>
    </w:p>
  </w:endnote>
  <w:endnote w:type="continuationSeparator" w:id="0">
    <w:p w14:paraId="1DC8B868" w14:textId="77777777" w:rsidR="00C21688" w:rsidRDefault="00C21688" w:rsidP="00C4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airwater Script">
    <w:charset w:val="00"/>
    <w:family w:val="auto"/>
    <w:pitch w:val="variable"/>
    <w:sig w:usb0="A000002F" w:usb1="1000004B"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67F0" w14:textId="77777777" w:rsidR="006E2542" w:rsidRPr="007A5AA4" w:rsidRDefault="006E2542" w:rsidP="00C479AE">
    <w:pPr>
      <w:pStyle w:val="Footer"/>
      <w:tabs>
        <w:tab w:val="clear" w:pos="4513"/>
        <w:tab w:val="clear" w:pos="9026"/>
      </w:tabs>
      <w:jc w:val="center"/>
      <w:rPr>
        <w:rFonts w:asciiTheme="minorHAnsi" w:hAnsiTheme="minorHAnsi" w:cs="Tahoma"/>
        <w:szCs w:val="18"/>
      </w:rPr>
    </w:pPr>
    <w:r w:rsidRPr="007A5AA4">
      <w:rPr>
        <w:rFonts w:asciiTheme="minorHAnsi" w:hAnsiTheme="minorHAnsi" w:cs="Tahoma"/>
        <w:szCs w:val="18"/>
      </w:rPr>
      <w:t xml:space="preserve">Page </w:t>
    </w:r>
    <w:r w:rsidRPr="007A5AA4">
      <w:rPr>
        <w:rFonts w:asciiTheme="minorHAnsi" w:hAnsiTheme="minorHAnsi" w:cs="Tahoma"/>
        <w:b/>
        <w:szCs w:val="18"/>
      </w:rPr>
      <w:fldChar w:fldCharType="begin"/>
    </w:r>
    <w:r w:rsidRPr="007A5AA4">
      <w:rPr>
        <w:rFonts w:asciiTheme="minorHAnsi" w:hAnsiTheme="minorHAnsi" w:cs="Tahoma"/>
        <w:b/>
        <w:szCs w:val="18"/>
      </w:rPr>
      <w:instrText xml:space="preserve"> PAGE  \* Arabic  \* MERGEFORMAT </w:instrText>
    </w:r>
    <w:r w:rsidRPr="007A5AA4">
      <w:rPr>
        <w:rFonts w:asciiTheme="minorHAnsi" w:hAnsiTheme="minorHAnsi" w:cs="Tahoma"/>
        <w:b/>
        <w:szCs w:val="18"/>
      </w:rPr>
      <w:fldChar w:fldCharType="separate"/>
    </w:r>
    <w:r w:rsidR="00C837F5">
      <w:rPr>
        <w:rFonts w:asciiTheme="minorHAnsi" w:hAnsiTheme="minorHAnsi" w:cs="Tahoma"/>
        <w:b/>
        <w:noProof/>
        <w:szCs w:val="18"/>
      </w:rPr>
      <w:t>1</w:t>
    </w:r>
    <w:r w:rsidRPr="007A5AA4">
      <w:rPr>
        <w:rFonts w:asciiTheme="minorHAnsi" w:hAnsiTheme="minorHAnsi" w:cs="Tahoma"/>
        <w:b/>
        <w:szCs w:val="18"/>
      </w:rPr>
      <w:fldChar w:fldCharType="end"/>
    </w:r>
    <w:r w:rsidRPr="007A5AA4">
      <w:rPr>
        <w:rFonts w:asciiTheme="minorHAnsi" w:hAnsiTheme="minorHAnsi" w:cs="Tahoma"/>
        <w:szCs w:val="18"/>
      </w:rPr>
      <w:t xml:space="preserve"> of </w:t>
    </w:r>
    <w:r w:rsidR="00981DF8" w:rsidRPr="007A5AA4">
      <w:rPr>
        <w:rFonts w:asciiTheme="minorHAnsi" w:hAnsiTheme="minorHAnsi" w:cs="Tahoma"/>
        <w:b/>
        <w:szCs w:val="18"/>
      </w:rPr>
      <w:fldChar w:fldCharType="begin"/>
    </w:r>
    <w:r w:rsidR="00981DF8" w:rsidRPr="007A5AA4">
      <w:rPr>
        <w:rFonts w:asciiTheme="minorHAnsi" w:hAnsiTheme="minorHAnsi" w:cs="Tahoma"/>
        <w:b/>
        <w:szCs w:val="18"/>
      </w:rPr>
      <w:instrText xml:space="preserve"> NUMPAGES - 1 </w:instrText>
    </w:r>
    <w:r w:rsidR="00981DF8" w:rsidRPr="007A5AA4">
      <w:rPr>
        <w:rFonts w:asciiTheme="minorHAnsi" w:hAnsiTheme="minorHAnsi" w:cs="Tahoma"/>
        <w:b/>
        <w:szCs w:val="18"/>
      </w:rPr>
      <w:fldChar w:fldCharType="separate"/>
    </w:r>
    <w:r w:rsidR="00C837F5">
      <w:rPr>
        <w:rFonts w:asciiTheme="minorHAnsi" w:hAnsiTheme="minorHAnsi" w:cs="Tahoma"/>
        <w:b/>
        <w:noProof/>
        <w:szCs w:val="18"/>
      </w:rPr>
      <w:t>11</w:t>
    </w:r>
    <w:r w:rsidR="00981DF8" w:rsidRPr="007A5AA4">
      <w:rPr>
        <w:rFonts w:asciiTheme="minorHAnsi" w:hAnsiTheme="minorHAns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A4669" w14:textId="77777777" w:rsidR="00C21688" w:rsidRDefault="00C21688" w:rsidP="00C479AE">
      <w:r>
        <w:separator/>
      </w:r>
    </w:p>
  </w:footnote>
  <w:footnote w:type="continuationSeparator" w:id="0">
    <w:p w14:paraId="45695F60" w14:textId="77777777" w:rsidR="00C21688" w:rsidRDefault="00C21688" w:rsidP="00C47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B2AA" w14:textId="77777777" w:rsidR="00C837F5" w:rsidRDefault="00C837F5">
    <w:pPr>
      <w:pStyle w:val="Header"/>
    </w:pPr>
    <w:r>
      <w:rPr>
        <w:rFonts w:asciiTheme="minorHAnsi" w:hAnsiTheme="minorHAnsi" w:cs="Tahoma"/>
        <w:noProof/>
        <w:szCs w:val="18"/>
        <w:lang w:eastAsia="en-GB"/>
      </w:rPr>
      <w:drawing>
        <wp:anchor distT="0" distB="0" distL="114300" distR="114300" simplePos="0" relativeHeight="251658240" behindDoc="1" locked="0" layoutInCell="1" allowOverlap="1" wp14:anchorId="7D3CCA33" wp14:editId="20260FB9">
          <wp:simplePos x="0" y="0"/>
          <wp:positionH relativeFrom="column">
            <wp:posOffset>-691738</wp:posOffset>
          </wp:positionH>
          <wp:positionV relativeFrom="paragraph">
            <wp:posOffset>-462044</wp:posOffset>
          </wp:positionV>
          <wp:extent cx="7566248" cy="10700348"/>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051 - SUSU  - Generic Word Document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9649" cy="107051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3522A7A"/>
    <w:lvl w:ilvl="0" w:tplc="2C60B228">
      <w:start w:val="1"/>
      <w:numFmt w:val="lowerLetter"/>
      <w:lvlText w:val="(%1)"/>
      <w:lvlJc w:val="left"/>
      <w:pPr>
        <w:ind w:left="2160" w:hanging="360"/>
      </w:pPr>
      <w:rPr>
        <w:rFonts w:hint="default"/>
      </w:rPr>
    </w:lvl>
    <w:lvl w:ilvl="1" w:tplc="56D82DF2" w:tentative="1">
      <w:start w:val="1"/>
      <w:numFmt w:val="lowerLetter"/>
      <w:lvlText w:val="%2."/>
      <w:lvlJc w:val="left"/>
      <w:pPr>
        <w:ind w:left="2880" w:hanging="360"/>
      </w:pPr>
    </w:lvl>
    <w:lvl w:ilvl="2" w:tplc="0636BC88" w:tentative="1">
      <w:start w:val="1"/>
      <w:numFmt w:val="lowerRoman"/>
      <w:lvlText w:val="%3."/>
      <w:lvlJc w:val="right"/>
      <w:pPr>
        <w:ind w:left="3600" w:hanging="180"/>
      </w:pPr>
    </w:lvl>
    <w:lvl w:ilvl="3" w:tplc="5352D618" w:tentative="1">
      <w:start w:val="1"/>
      <w:numFmt w:val="decimal"/>
      <w:lvlText w:val="%4."/>
      <w:lvlJc w:val="left"/>
      <w:pPr>
        <w:ind w:left="4320" w:hanging="360"/>
      </w:pPr>
    </w:lvl>
    <w:lvl w:ilvl="4" w:tplc="0EEAA7B8" w:tentative="1">
      <w:start w:val="1"/>
      <w:numFmt w:val="lowerLetter"/>
      <w:lvlText w:val="%5."/>
      <w:lvlJc w:val="left"/>
      <w:pPr>
        <w:ind w:left="5040" w:hanging="360"/>
      </w:pPr>
    </w:lvl>
    <w:lvl w:ilvl="5" w:tplc="C360C21C" w:tentative="1">
      <w:start w:val="1"/>
      <w:numFmt w:val="lowerRoman"/>
      <w:lvlText w:val="%6."/>
      <w:lvlJc w:val="right"/>
      <w:pPr>
        <w:ind w:left="5760" w:hanging="180"/>
      </w:pPr>
    </w:lvl>
    <w:lvl w:ilvl="6" w:tplc="645ECA40" w:tentative="1">
      <w:start w:val="1"/>
      <w:numFmt w:val="decimal"/>
      <w:lvlText w:val="%7."/>
      <w:lvlJc w:val="left"/>
      <w:pPr>
        <w:ind w:left="6480" w:hanging="360"/>
      </w:pPr>
    </w:lvl>
    <w:lvl w:ilvl="7" w:tplc="90B2A3B4" w:tentative="1">
      <w:start w:val="1"/>
      <w:numFmt w:val="lowerLetter"/>
      <w:lvlText w:val="%8."/>
      <w:lvlJc w:val="left"/>
      <w:pPr>
        <w:ind w:left="7200" w:hanging="360"/>
      </w:pPr>
    </w:lvl>
    <w:lvl w:ilvl="8" w:tplc="A386CE9C" w:tentative="1">
      <w:start w:val="1"/>
      <w:numFmt w:val="lowerRoman"/>
      <w:lvlText w:val="%9."/>
      <w:lvlJc w:val="right"/>
      <w:pPr>
        <w:ind w:left="7920" w:hanging="180"/>
      </w:pPr>
    </w:lvl>
  </w:abstractNum>
  <w:abstractNum w:abstractNumId="1" w15:restartNumberingAfterBreak="0">
    <w:nsid w:val="0B6C7060"/>
    <w:multiLevelType w:val="hybridMultilevel"/>
    <w:tmpl w:val="49E06886"/>
    <w:lvl w:ilvl="0" w:tplc="57863464">
      <w:start w:val="1"/>
      <w:numFmt w:val="lowerRoman"/>
      <w:lvlText w:val="(%1)"/>
      <w:lvlJc w:val="left"/>
      <w:pPr>
        <w:ind w:left="3272" w:hanging="360"/>
      </w:pPr>
      <w:rPr>
        <w:rFonts w:hint="default"/>
      </w:rPr>
    </w:lvl>
    <w:lvl w:ilvl="1" w:tplc="08090019" w:tentative="1">
      <w:start w:val="1"/>
      <w:numFmt w:val="lowerLetter"/>
      <w:lvlText w:val="%2."/>
      <w:lvlJc w:val="left"/>
      <w:pPr>
        <w:ind w:left="3992" w:hanging="360"/>
      </w:pPr>
    </w:lvl>
    <w:lvl w:ilvl="2" w:tplc="0809001B" w:tentative="1">
      <w:start w:val="1"/>
      <w:numFmt w:val="lowerRoman"/>
      <w:lvlText w:val="%3."/>
      <w:lvlJc w:val="right"/>
      <w:pPr>
        <w:ind w:left="4712" w:hanging="180"/>
      </w:pPr>
    </w:lvl>
    <w:lvl w:ilvl="3" w:tplc="0809000F" w:tentative="1">
      <w:start w:val="1"/>
      <w:numFmt w:val="decimal"/>
      <w:lvlText w:val="%4."/>
      <w:lvlJc w:val="left"/>
      <w:pPr>
        <w:ind w:left="5432" w:hanging="360"/>
      </w:pPr>
    </w:lvl>
    <w:lvl w:ilvl="4" w:tplc="08090019" w:tentative="1">
      <w:start w:val="1"/>
      <w:numFmt w:val="lowerLetter"/>
      <w:lvlText w:val="%5."/>
      <w:lvlJc w:val="left"/>
      <w:pPr>
        <w:ind w:left="6152" w:hanging="360"/>
      </w:pPr>
    </w:lvl>
    <w:lvl w:ilvl="5" w:tplc="0809001B" w:tentative="1">
      <w:start w:val="1"/>
      <w:numFmt w:val="lowerRoman"/>
      <w:lvlText w:val="%6."/>
      <w:lvlJc w:val="right"/>
      <w:pPr>
        <w:ind w:left="6872" w:hanging="180"/>
      </w:pPr>
    </w:lvl>
    <w:lvl w:ilvl="6" w:tplc="0809000F" w:tentative="1">
      <w:start w:val="1"/>
      <w:numFmt w:val="decimal"/>
      <w:lvlText w:val="%7."/>
      <w:lvlJc w:val="left"/>
      <w:pPr>
        <w:ind w:left="7592" w:hanging="360"/>
      </w:pPr>
    </w:lvl>
    <w:lvl w:ilvl="7" w:tplc="08090019" w:tentative="1">
      <w:start w:val="1"/>
      <w:numFmt w:val="lowerLetter"/>
      <w:lvlText w:val="%8."/>
      <w:lvlJc w:val="left"/>
      <w:pPr>
        <w:ind w:left="8312" w:hanging="360"/>
      </w:pPr>
    </w:lvl>
    <w:lvl w:ilvl="8" w:tplc="0809001B" w:tentative="1">
      <w:start w:val="1"/>
      <w:numFmt w:val="lowerRoman"/>
      <w:lvlText w:val="%9."/>
      <w:lvlJc w:val="right"/>
      <w:pPr>
        <w:ind w:left="9032" w:hanging="180"/>
      </w:pPr>
    </w:lvl>
  </w:abstractNum>
  <w:abstractNum w:abstractNumId="2" w15:restartNumberingAfterBreak="0">
    <w:nsid w:val="18791014"/>
    <w:multiLevelType w:val="hybridMultilevel"/>
    <w:tmpl w:val="29F8823A"/>
    <w:lvl w:ilvl="0" w:tplc="57863464">
      <w:start w:val="1"/>
      <w:numFmt w:val="lowerRoman"/>
      <w:lvlText w:val="(%1)"/>
      <w:lvlJc w:val="left"/>
      <w:pPr>
        <w:ind w:left="2988" w:hanging="360"/>
      </w:pPr>
      <w:rPr>
        <w:rFonts w:hint="default"/>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3" w15:restartNumberingAfterBreak="0">
    <w:nsid w:val="2DC50F64"/>
    <w:multiLevelType w:val="hybridMultilevel"/>
    <w:tmpl w:val="1A58F806"/>
    <w:lvl w:ilvl="0" w:tplc="58F64720">
      <w:start w:val="1"/>
      <w:numFmt w:val="decimal"/>
      <w:lvlText w:val="(%1)"/>
      <w:lvlJc w:val="left"/>
      <w:pPr>
        <w:ind w:left="1692" w:hanging="112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61D73E10"/>
    <w:multiLevelType w:val="hybridMultilevel"/>
    <w:tmpl w:val="5C2C6FE0"/>
    <w:lvl w:ilvl="0" w:tplc="75187D08">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7ECB096D"/>
    <w:multiLevelType w:val="hybridMultilevel"/>
    <w:tmpl w:val="A5F07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3029003">
    <w:abstractNumId w:val="0"/>
  </w:num>
  <w:num w:numId="2" w16cid:durableId="1803190019">
    <w:abstractNumId w:val="1"/>
  </w:num>
  <w:num w:numId="3" w16cid:durableId="251088048">
    <w:abstractNumId w:val="4"/>
  </w:num>
  <w:num w:numId="4" w16cid:durableId="643852025">
    <w:abstractNumId w:val="2"/>
  </w:num>
  <w:num w:numId="5" w16cid:durableId="1848713255">
    <w:abstractNumId w:val="3"/>
  </w:num>
  <w:num w:numId="6" w16cid:durableId="1808945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AE"/>
    <w:rsid w:val="00004972"/>
    <w:rsid w:val="00015CDE"/>
    <w:rsid w:val="00031D35"/>
    <w:rsid w:val="00034AC4"/>
    <w:rsid w:val="00051BDE"/>
    <w:rsid w:val="000621C9"/>
    <w:rsid w:val="00076115"/>
    <w:rsid w:val="0009286A"/>
    <w:rsid w:val="000A14D1"/>
    <w:rsid w:val="000A7D6B"/>
    <w:rsid w:val="000C5ECA"/>
    <w:rsid w:val="000C7D8B"/>
    <w:rsid w:val="000F0CD3"/>
    <w:rsid w:val="00100B4A"/>
    <w:rsid w:val="00112109"/>
    <w:rsid w:val="00121431"/>
    <w:rsid w:val="001220D8"/>
    <w:rsid w:val="00125F1F"/>
    <w:rsid w:val="00133E34"/>
    <w:rsid w:val="00147776"/>
    <w:rsid w:val="001558A9"/>
    <w:rsid w:val="0016467C"/>
    <w:rsid w:val="00193AC9"/>
    <w:rsid w:val="00196516"/>
    <w:rsid w:val="001B7A10"/>
    <w:rsid w:val="001C04EA"/>
    <w:rsid w:val="001D7C32"/>
    <w:rsid w:val="001E3FA5"/>
    <w:rsid w:val="001E76E6"/>
    <w:rsid w:val="001F5752"/>
    <w:rsid w:val="00202A9A"/>
    <w:rsid w:val="00204C67"/>
    <w:rsid w:val="002104CA"/>
    <w:rsid w:val="0021082F"/>
    <w:rsid w:val="0024383F"/>
    <w:rsid w:val="002725AD"/>
    <w:rsid w:val="00284B59"/>
    <w:rsid w:val="002A676A"/>
    <w:rsid w:val="002D6359"/>
    <w:rsid w:val="00312756"/>
    <w:rsid w:val="00313A78"/>
    <w:rsid w:val="00314F35"/>
    <w:rsid w:val="003204E4"/>
    <w:rsid w:val="00330559"/>
    <w:rsid w:val="00333964"/>
    <w:rsid w:val="003372AB"/>
    <w:rsid w:val="00360568"/>
    <w:rsid w:val="00377C79"/>
    <w:rsid w:val="003873F7"/>
    <w:rsid w:val="00394AEC"/>
    <w:rsid w:val="00397ECC"/>
    <w:rsid w:val="003A1E67"/>
    <w:rsid w:val="003A32B8"/>
    <w:rsid w:val="003B65FD"/>
    <w:rsid w:val="003C62D8"/>
    <w:rsid w:val="003D654F"/>
    <w:rsid w:val="003E333F"/>
    <w:rsid w:val="004007E6"/>
    <w:rsid w:val="004550A8"/>
    <w:rsid w:val="0047048A"/>
    <w:rsid w:val="004745A6"/>
    <w:rsid w:val="00484648"/>
    <w:rsid w:val="00494EEA"/>
    <w:rsid w:val="004A0ECC"/>
    <w:rsid w:val="004A699E"/>
    <w:rsid w:val="004D36DE"/>
    <w:rsid w:val="004D7B46"/>
    <w:rsid w:val="004E3FA9"/>
    <w:rsid w:val="004E4E83"/>
    <w:rsid w:val="00500F09"/>
    <w:rsid w:val="00523BDD"/>
    <w:rsid w:val="00532C67"/>
    <w:rsid w:val="00536196"/>
    <w:rsid w:val="00540F9C"/>
    <w:rsid w:val="00542A46"/>
    <w:rsid w:val="00555983"/>
    <w:rsid w:val="005559DB"/>
    <w:rsid w:val="00557ACD"/>
    <w:rsid w:val="00574456"/>
    <w:rsid w:val="0059463F"/>
    <w:rsid w:val="005B3CCE"/>
    <w:rsid w:val="005F5DC5"/>
    <w:rsid w:val="00620950"/>
    <w:rsid w:val="00627A3A"/>
    <w:rsid w:val="00637194"/>
    <w:rsid w:val="006C7A3B"/>
    <w:rsid w:val="006E2542"/>
    <w:rsid w:val="006F5C86"/>
    <w:rsid w:val="007112FC"/>
    <w:rsid w:val="0071515E"/>
    <w:rsid w:val="007153E3"/>
    <w:rsid w:val="00722AA7"/>
    <w:rsid w:val="00726022"/>
    <w:rsid w:val="00726629"/>
    <w:rsid w:val="007461CA"/>
    <w:rsid w:val="00770764"/>
    <w:rsid w:val="0078200D"/>
    <w:rsid w:val="007A5AA4"/>
    <w:rsid w:val="007B6D78"/>
    <w:rsid w:val="007E1E63"/>
    <w:rsid w:val="007E4ED2"/>
    <w:rsid w:val="007E7CD3"/>
    <w:rsid w:val="007F3C17"/>
    <w:rsid w:val="008224E5"/>
    <w:rsid w:val="00832F50"/>
    <w:rsid w:val="00835847"/>
    <w:rsid w:val="00844F2D"/>
    <w:rsid w:val="00847003"/>
    <w:rsid w:val="008471F4"/>
    <w:rsid w:val="00851A9C"/>
    <w:rsid w:val="0087204E"/>
    <w:rsid w:val="008749F8"/>
    <w:rsid w:val="008861BA"/>
    <w:rsid w:val="008A017A"/>
    <w:rsid w:val="008A5491"/>
    <w:rsid w:val="008B56A8"/>
    <w:rsid w:val="008D0177"/>
    <w:rsid w:val="008E036E"/>
    <w:rsid w:val="008F4672"/>
    <w:rsid w:val="00913264"/>
    <w:rsid w:val="0093240A"/>
    <w:rsid w:val="00934672"/>
    <w:rsid w:val="009436B5"/>
    <w:rsid w:val="00951742"/>
    <w:rsid w:val="009568C4"/>
    <w:rsid w:val="00964518"/>
    <w:rsid w:val="00981DF8"/>
    <w:rsid w:val="00986B50"/>
    <w:rsid w:val="009A3528"/>
    <w:rsid w:val="009A7310"/>
    <w:rsid w:val="009A7964"/>
    <w:rsid w:val="009B5329"/>
    <w:rsid w:val="009C0131"/>
    <w:rsid w:val="009D01CA"/>
    <w:rsid w:val="00A05162"/>
    <w:rsid w:val="00A06B40"/>
    <w:rsid w:val="00A11126"/>
    <w:rsid w:val="00A13FD9"/>
    <w:rsid w:val="00A1524F"/>
    <w:rsid w:val="00A36411"/>
    <w:rsid w:val="00A4003A"/>
    <w:rsid w:val="00A409F1"/>
    <w:rsid w:val="00A447D0"/>
    <w:rsid w:val="00A44822"/>
    <w:rsid w:val="00A60C78"/>
    <w:rsid w:val="00A825C2"/>
    <w:rsid w:val="00A95D4A"/>
    <w:rsid w:val="00AB0B23"/>
    <w:rsid w:val="00AD03FC"/>
    <w:rsid w:val="00AD7586"/>
    <w:rsid w:val="00B07BD0"/>
    <w:rsid w:val="00B13AB2"/>
    <w:rsid w:val="00B20F49"/>
    <w:rsid w:val="00B2673A"/>
    <w:rsid w:val="00B3663E"/>
    <w:rsid w:val="00B562A0"/>
    <w:rsid w:val="00B70A74"/>
    <w:rsid w:val="00B87143"/>
    <w:rsid w:val="00B95E2F"/>
    <w:rsid w:val="00BA1131"/>
    <w:rsid w:val="00BB6BA4"/>
    <w:rsid w:val="00BD31BF"/>
    <w:rsid w:val="00BD6C0A"/>
    <w:rsid w:val="00BF543F"/>
    <w:rsid w:val="00C059AC"/>
    <w:rsid w:val="00C10432"/>
    <w:rsid w:val="00C11E15"/>
    <w:rsid w:val="00C21688"/>
    <w:rsid w:val="00C238CC"/>
    <w:rsid w:val="00C43B9F"/>
    <w:rsid w:val="00C479AE"/>
    <w:rsid w:val="00C47C12"/>
    <w:rsid w:val="00C60ECC"/>
    <w:rsid w:val="00C61E8E"/>
    <w:rsid w:val="00C6625F"/>
    <w:rsid w:val="00C827F6"/>
    <w:rsid w:val="00C837F5"/>
    <w:rsid w:val="00C85E3D"/>
    <w:rsid w:val="00CA30E8"/>
    <w:rsid w:val="00CA3A27"/>
    <w:rsid w:val="00CA7D65"/>
    <w:rsid w:val="00CB737E"/>
    <w:rsid w:val="00CC2244"/>
    <w:rsid w:val="00CF7543"/>
    <w:rsid w:val="00D01EAA"/>
    <w:rsid w:val="00D17681"/>
    <w:rsid w:val="00D20839"/>
    <w:rsid w:val="00D21CEA"/>
    <w:rsid w:val="00D371A2"/>
    <w:rsid w:val="00D44F03"/>
    <w:rsid w:val="00D776DB"/>
    <w:rsid w:val="00D8038D"/>
    <w:rsid w:val="00D934E1"/>
    <w:rsid w:val="00DA34F8"/>
    <w:rsid w:val="00DB57A8"/>
    <w:rsid w:val="00DD231D"/>
    <w:rsid w:val="00DE6809"/>
    <w:rsid w:val="00E05F37"/>
    <w:rsid w:val="00E114B0"/>
    <w:rsid w:val="00E16FA1"/>
    <w:rsid w:val="00E23961"/>
    <w:rsid w:val="00E26F37"/>
    <w:rsid w:val="00E320ED"/>
    <w:rsid w:val="00E81AF9"/>
    <w:rsid w:val="00E843FA"/>
    <w:rsid w:val="00E9084D"/>
    <w:rsid w:val="00EC7930"/>
    <w:rsid w:val="00ED5281"/>
    <w:rsid w:val="00ED5C70"/>
    <w:rsid w:val="00EE0AA5"/>
    <w:rsid w:val="00EF09F2"/>
    <w:rsid w:val="00EF32D0"/>
    <w:rsid w:val="00EF73DE"/>
    <w:rsid w:val="00EF7A58"/>
    <w:rsid w:val="00F268F0"/>
    <w:rsid w:val="00F315B4"/>
    <w:rsid w:val="00F32DE4"/>
    <w:rsid w:val="00F47560"/>
    <w:rsid w:val="00F5207C"/>
    <w:rsid w:val="00F6560D"/>
    <w:rsid w:val="00F73ADE"/>
    <w:rsid w:val="00F80EC4"/>
    <w:rsid w:val="00F975F6"/>
    <w:rsid w:val="00FA5A74"/>
    <w:rsid w:val="00FD2C4A"/>
    <w:rsid w:val="00FF486F"/>
    <w:rsid w:val="00FF48CB"/>
    <w:rsid w:val="0F30DD42"/>
    <w:rsid w:val="37B41F11"/>
    <w:rsid w:val="4B56F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993D1"/>
  <w15:docId w15:val="{9F2B9A26-B22C-47A6-A154-9A5B87E39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479A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rsid w:val="004E4E83"/>
    <w:pPr>
      <w:keepNext/>
      <w:keepLines/>
      <w:spacing w:after="100" w:line="276" w:lineRule="auto"/>
      <w:ind w:left="567" w:hanging="567"/>
      <w:outlineLvl w:val="0"/>
    </w:pPr>
    <w:rPr>
      <w:rFonts w:ascii="Georgia" w:hAnsi="Georgia" w:cs="Tahoma"/>
      <w:b/>
      <w:bCs/>
      <w:sz w:val="23"/>
      <w:szCs w:val="23"/>
    </w:rPr>
  </w:style>
  <w:style w:type="paragraph" w:styleId="Heading3">
    <w:name w:val="heading 3"/>
    <w:basedOn w:val="Normal"/>
    <w:next w:val="Normal"/>
    <w:link w:val="Heading3Char"/>
    <w:uiPriority w:val="9"/>
    <w:semiHidden/>
    <w:unhideWhenUsed/>
    <w:qFormat/>
    <w:rsid w:val="006F5C8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550A8"/>
    <w:pPr>
      <w:jc w:val="both"/>
    </w:pPr>
  </w:style>
  <w:style w:type="character" w:customStyle="1" w:styleId="FootnoteTextChar">
    <w:name w:val="Footnote Text Char"/>
    <w:basedOn w:val="DefaultParagraphFont"/>
    <w:link w:val="FootnoteText"/>
    <w:uiPriority w:val="99"/>
    <w:semiHidden/>
    <w:rsid w:val="004550A8"/>
    <w:rPr>
      <w:rFonts w:ascii="Times New Roman" w:hAnsi="Times New Roman"/>
      <w:sz w:val="20"/>
      <w:szCs w:val="20"/>
    </w:rPr>
  </w:style>
  <w:style w:type="character" w:customStyle="1" w:styleId="Heading1Char">
    <w:name w:val="Heading 1 Char"/>
    <w:basedOn w:val="DefaultParagraphFont"/>
    <w:link w:val="Heading1"/>
    <w:rsid w:val="004E4E83"/>
    <w:rPr>
      <w:rFonts w:ascii="Georgia" w:eastAsia="Times New Roman" w:hAnsi="Georgia" w:cs="Tahoma"/>
      <w:b/>
      <w:bCs/>
      <w:sz w:val="23"/>
      <w:szCs w:val="23"/>
    </w:rPr>
  </w:style>
  <w:style w:type="character" w:customStyle="1" w:styleId="Lead-inEmphasis">
    <w:name w:val="Lead-in Emphasis"/>
    <w:rsid w:val="00C479AE"/>
    <w:rPr>
      <w:rFonts w:ascii="Arial" w:hAnsi="Arial"/>
      <w:b/>
      <w:spacing w:val="-4"/>
    </w:rPr>
  </w:style>
  <w:style w:type="paragraph" w:styleId="ListParagraph">
    <w:name w:val="List Paragraph"/>
    <w:basedOn w:val="Normal"/>
    <w:rsid w:val="00C479AE"/>
    <w:pPr>
      <w:ind w:left="720"/>
      <w:contextualSpacing/>
    </w:pPr>
  </w:style>
  <w:style w:type="table" w:styleId="TableGrid">
    <w:name w:val="Table Grid"/>
    <w:basedOn w:val="TableNormal"/>
    <w:rsid w:val="00C479AE"/>
    <w:rPr>
      <w:rFonts w:ascii="Times New Roman" w:eastAsia="Times New Roman" w:hAnsi="Times New Roman" w:cs="Times New Roman"/>
      <w:sz w:val="20"/>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character" w:styleId="Hyperlink">
    <w:name w:val="Hyperlink"/>
    <w:basedOn w:val="DefaultParagraphFont"/>
    <w:uiPriority w:val="99"/>
    <w:rsid w:val="00C479AE"/>
    <w:rPr>
      <w:color w:val="0000FF"/>
      <w:u w:val="single"/>
    </w:rPr>
  </w:style>
  <w:style w:type="paragraph" w:styleId="Header">
    <w:name w:val="header"/>
    <w:basedOn w:val="Normal"/>
    <w:link w:val="HeaderChar"/>
    <w:uiPriority w:val="99"/>
    <w:unhideWhenUsed/>
    <w:rsid w:val="00C479AE"/>
    <w:pPr>
      <w:tabs>
        <w:tab w:val="center" w:pos="4513"/>
        <w:tab w:val="right" w:pos="9026"/>
      </w:tabs>
    </w:pPr>
  </w:style>
  <w:style w:type="character" w:customStyle="1" w:styleId="HeaderChar">
    <w:name w:val="Header Char"/>
    <w:basedOn w:val="DefaultParagraphFont"/>
    <w:link w:val="Header"/>
    <w:uiPriority w:val="99"/>
    <w:rsid w:val="00C479AE"/>
    <w:rPr>
      <w:rFonts w:ascii="Times New Roman" w:eastAsia="Times New Roman" w:hAnsi="Times New Roman" w:cs="Times New Roman"/>
      <w:sz w:val="20"/>
      <w:szCs w:val="20"/>
    </w:rPr>
  </w:style>
  <w:style w:type="paragraph" w:styleId="Footer">
    <w:name w:val="footer"/>
    <w:basedOn w:val="Normal"/>
    <w:link w:val="FooterChar"/>
    <w:unhideWhenUsed/>
    <w:rsid w:val="00C479AE"/>
    <w:pPr>
      <w:tabs>
        <w:tab w:val="center" w:pos="4513"/>
        <w:tab w:val="right" w:pos="9026"/>
      </w:tabs>
    </w:pPr>
  </w:style>
  <w:style w:type="character" w:customStyle="1" w:styleId="FooterChar">
    <w:name w:val="Footer Char"/>
    <w:basedOn w:val="DefaultParagraphFont"/>
    <w:link w:val="Footer"/>
    <w:uiPriority w:val="99"/>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B70A74"/>
    <w:rPr>
      <w:sz w:val="16"/>
      <w:szCs w:val="16"/>
    </w:rPr>
  </w:style>
  <w:style w:type="paragraph" w:styleId="CommentText">
    <w:name w:val="annotation text"/>
    <w:basedOn w:val="Normal"/>
    <w:link w:val="CommentTextChar"/>
    <w:uiPriority w:val="99"/>
    <w:semiHidden/>
    <w:unhideWhenUsed/>
    <w:rsid w:val="00B70A74"/>
  </w:style>
  <w:style w:type="character" w:customStyle="1" w:styleId="CommentTextChar">
    <w:name w:val="Comment Text Char"/>
    <w:basedOn w:val="DefaultParagraphFont"/>
    <w:link w:val="CommentText"/>
    <w:uiPriority w:val="99"/>
    <w:semiHidden/>
    <w:rsid w:val="00B70A7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70A74"/>
    <w:rPr>
      <w:b/>
      <w:bCs/>
    </w:rPr>
  </w:style>
  <w:style w:type="character" w:customStyle="1" w:styleId="CommentSubjectChar">
    <w:name w:val="Comment Subject Char"/>
    <w:basedOn w:val="CommentTextChar"/>
    <w:link w:val="CommentSubject"/>
    <w:uiPriority w:val="99"/>
    <w:semiHidden/>
    <w:rsid w:val="00B70A7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70A74"/>
    <w:rPr>
      <w:rFonts w:ascii="Tahoma" w:hAnsi="Tahoma" w:cs="Tahoma"/>
      <w:sz w:val="16"/>
      <w:szCs w:val="16"/>
    </w:rPr>
  </w:style>
  <w:style w:type="character" w:customStyle="1" w:styleId="BalloonTextChar">
    <w:name w:val="Balloon Text Char"/>
    <w:basedOn w:val="DefaultParagraphFont"/>
    <w:link w:val="BalloonText"/>
    <w:uiPriority w:val="99"/>
    <w:semiHidden/>
    <w:rsid w:val="00B70A74"/>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6F5C8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mocracy@susu.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su.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usu.org" TargetMode="External"/><Relationship Id="rId4" Type="http://schemas.openxmlformats.org/officeDocument/2006/relationships/settings" Target="settings.xml"/><Relationship Id="rId9" Type="http://schemas.openxmlformats.org/officeDocument/2006/relationships/hyperlink" Target="mailto:democracy@susu.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3541</Words>
  <Characters>20186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James Hornung (jh7g24)</cp:lastModifiedBy>
  <cp:revision>2</cp:revision>
  <cp:lastPrinted>2013-02-21T14:59:00Z</cp:lastPrinted>
  <dcterms:created xsi:type="dcterms:W3CDTF">2026-10-15T15:59:00Z</dcterms:created>
  <dcterms:modified xsi:type="dcterms:W3CDTF">2026-10-15T15:59:00Z</dcterms:modified>
</cp:coreProperties>
</file>