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069"/>
        <w:gridCol w:w="4393"/>
        <w:gridCol w:w="2494"/>
        <w:gridCol w:w="1771"/>
        <w:gridCol w:w="1892"/>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0FC3645B" w:rsidR="6D0AA48C" w:rsidRDefault="22D5B801" w:rsidP="0930CD8F">
            <w:pPr>
              <w:spacing w:after="0" w:line="240" w:lineRule="auto"/>
              <w:rPr>
                <w:rFonts w:ascii="Verdana" w:eastAsia="Verdana" w:hAnsi="Verdana" w:cs="Verdana"/>
                <w:color w:val="000000" w:themeColor="text1"/>
              </w:rPr>
            </w:pPr>
            <w:r w:rsidRPr="0930CD8F">
              <w:rPr>
                <w:rFonts w:ascii="Verdana" w:eastAsia="Verdana" w:hAnsi="Verdana" w:cs="Verdana"/>
                <w:color w:val="FF0000"/>
              </w:rPr>
              <w:t>[</w:t>
            </w:r>
            <w:r w:rsidR="009463C8">
              <w:rPr>
                <w:rFonts w:ascii="Verdana" w:eastAsia="Verdana" w:hAnsi="Verdana" w:cs="Verdana"/>
                <w:color w:val="FF0000"/>
              </w:rPr>
              <w:t>Sudanese Society</w:t>
            </w:r>
            <w:r w:rsidR="23DA4DF2" w:rsidRPr="0930CD8F">
              <w:rPr>
                <w:rFonts w:ascii="Verdana" w:eastAsia="Verdana" w:hAnsi="Verdana" w:cs="Verdana"/>
                <w:color w:val="FF0000"/>
              </w:rPr>
              <w:t>]</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7055B6F" w14:textId="77777777" w:rsidR="00444076" w:rsidRDefault="1FA86B71" w:rsidP="005F3235">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5EBA7CC7" w14:textId="77777777" w:rsidR="005F3235" w:rsidRDefault="005F3235" w:rsidP="005F3235">
            <w:pPr>
              <w:spacing w:after="0" w:line="240" w:lineRule="auto"/>
              <w:rPr>
                <w:rFonts w:ascii="Verdana" w:eastAsia="Verdana" w:hAnsi="Verdana" w:cs="Verdana"/>
                <w:color w:val="FF0000"/>
              </w:rPr>
            </w:pPr>
          </w:p>
          <w:p w14:paraId="01677631" w14:textId="77777777" w:rsidR="005F3235" w:rsidRDefault="005F3235" w:rsidP="005F3235">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Meet and greet</w:t>
            </w:r>
          </w:p>
          <w:p w14:paraId="4FA7D9F8" w14:textId="77777777" w:rsidR="005F3235" w:rsidRDefault="005F3235" w:rsidP="005F3235">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Quiz night</w:t>
            </w:r>
          </w:p>
          <w:p w14:paraId="0188C806" w14:textId="77777777" w:rsidR="005F3235" w:rsidRDefault="005F3235" w:rsidP="005F3235">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Games night</w:t>
            </w:r>
          </w:p>
          <w:p w14:paraId="1B31F686" w14:textId="0A51FDDC" w:rsidR="005F3235" w:rsidRDefault="005F3235" w:rsidP="005F3235">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Get together chit chat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B468957"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p w14:paraId="66CB45D9" w14:textId="3F9AF74A" w:rsidR="009463C8" w:rsidRDefault="009463C8" w:rsidP="0930CD8F">
            <w:pPr>
              <w:spacing w:after="0" w:line="240" w:lineRule="auto"/>
              <w:rPr>
                <w:rFonts w:ascii="Verdana" w:eastAsia="Verdana" w:hAnsi="Verdana" w:cs="Verdana"/>
                <w:b/>
                <w:bCs/>
              </w:rPr>
            </w:pPr>
            <w:r>
              <w:rPr>
                <w:rFonts w:ascii="Verdana" w:eastAsia="Verdana" w:hAnsi="Verdana" w:cs="Verdana"/>
                <w:b/>
                <w:bCs/>
              </w:rPr>
              <w:t>09/10/2025</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292E91B" w14:textId="77777777" w:rsidR="00E22DF1" w:rsidRDefault="24EDF8AF" w:rsidP="0930CD8F">
            <w:pPr>
              <w:spacing w:after="0" w:line="240" w:lineRule="auto"/>
              <w:ind w:left="170"/>
              <w:rPr>
                <w:rFonts w:ascii="Verdana" w:eastAsia="Verdana" w:hAnsi="Verdana" w:cs="Verdana"/>
                <w:color w:val="FF0000"/>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(xx/xx/xx)</w:t>
            </w:r>
          </w:p>
          <w:p w14:paraId="36F75B9B" w14:textId="77777777" w:rsidR="009463C8" w:rsidRDefault="009463C8" w:rsidP="0930CD8F">
            <w:pPr>
              <w:spacing w:after="0" w:line="240" w:lineRule="auto"/>
              <w:ind w:left="170"/>
              <w:rPr>
                <w:rFonts w:ascii="Verdana" w:eastAsia="Verdana" w:hAnsi="Verdana" w:cs="Verdana"/>
                <w:color w:val="FF0000"/>
              </w:rPr>
            </w:pPr>
          </w:p>
          <w:p w14:paraId="1F438780" w14:textId="1972D836" w:rsidR="009463C8" w:rsidRDefault="009A5DF1"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6</w:t>
            </w:r>
            <w:r w:rsidR="009463C8">
              <w:rPr>
                <w:rFonts w:ascii="Verdana" w:eastAsia="Verdana" w:hAnsi="Verdana" w:cs="Verdana"/>
                <w:color w:val="FF0000"/>
              </w:rPr>
              <w:t>/10/25</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0B2659C" w14:textId="77777777" w:rsidR="00E22DF1" w:rsidRDefault="5E09DD12" w:rsidP="0930CD8F">
            <w:pPr>
              <w:spacing w:after="0" w:line="240" w:lineRule="auto"/>
              <w:rPr>
                <w:rFonts w:ascii="Verdana" w:eastAsia="Verdana" w:hAnsi="Verdana" w:cs="Verdana"/>
                <w:color w:val="FF0000"/>
              </w:rPr>
            </w:pPr>
            <w:r w:rsidRPr="0930CD8F">
              <w:rPr>
                <w:rFonts w:ascii="Verdana" w:eastAsia="Verdana" w:hAnsi="Verdana" w:cs="Verdana"/>
                <w:color w:val="FF0000"/>
              </w:rPr>
              <w:t>Club or Society Name</w:t>
            </w:r>
          </w:p>
          <w:p w14:paraId="78745292" w14:textId="77777777" w:rsidR="009A5DF1" w:rsidRDefault="009A5DF1" w:rsidP="0930CD8F">
            <w:pPr>
              <w:spacing w:after="0" w:line="240" w:lineRule="auto"/>
              <w:rPr>
                <w:rFonts w:ascii="Verdana" w:eastAsia="Verdana" w:hAnsi="Verdana" w:cs="Verdana"/>
                <w:color w:val="FF0000"/>
              </w:rPr>
            </w:pPr>
          </w:p>
          <w:p w14:paraId="554C6A83" w14:textId="65DD5E37" w:rsidR="009463C8" w:rsidRDefault="009463C8" w:rsidP="0930CD8F">
            <w:pPr>
              <w:spacing w:after="0" w:line="240" w:lineRule="auto"/>
              <w:rPr>
                <w:rFonts w:ascii="Verdana" w:eastAsia="Verdana" w:hAnsi="Verdana" w:cs="Verdana"/>
                <w:color w:val="FF0000"/>
              </w:rPr>
            </w:pPr>
            <w:r>
              <w:rPr>
                <w:rFonts w:ascii="Verdana" w:eastAsia="Verdana" w:hAnsi="Verdana" w:cs="Verdana"/>
                <w:color w:val="FF0000"/>
              </w:rPr>
              <w:t>Sudanese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8F78F8D"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p w14:paraId="6F9F1554" w14:textId="75872228" w:rsidR="009463C8" w:rsidRDefault="009463C8" w:rsidP="0930CD8F">
            <w:pPr>
              <w:spacing w:after="0" w:line="240" w:lineRule="auto"/>
              <w:ind w:left="170"/>
              <w:rPr>
                <w:rFonts w:ascii="Verdana" w:eastAsia="Verdana" w:hAnsi="Verdana" w:cs="Verdana"/>
                <w:b/>
                <w:bCs/>
              </w:rPr>
            </w:pP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D6125C0" w14:textId="77777777" w:rsidR="00E22DF1" w:rsidRDefault="062A8946" w:rsidP="0930CD8F">
            <w:pPr>
              <w:spacing w:after="0" w:line="240" w:lineRule="auto"/>
              <w:rPr>
                <w:rFonts w:ascii="Verdana" w:eastAsia="Verdana" w:hAnsi="Verdana" w:cs="Verdana"/>
                <w:color w:val="FF0000"/>
              </w:rPr>
            </w:pPr>
            <w:r w:rsidRPr="0930CD8F">
              <w:rPr>
                <w:rFonts w:ascii="Verdana" w:eastAsia="Verdana" w:hAnsi="Verdana" w:cs="Verdana"/>
                <w:color w:val="FF0000"/>
              </w:rPr>
              <w:t>Name of committee member completing the RA</w:t>
            </w:r>
          </w:p>
          <w:p w14:paraId="1959BAB7" w14:textId="77777777" w:rsidR="009463C8" w:rsidRDefault="009463C8" w:rsidP="0930CD8F">
            <w:pPr>
              <w:spacing w:after="0" w:line="240" w:lineRule="auto"/>
              <w:rPr>
                <w:rFonts w:ascii="Verdana" w:eastAsia="Verdana" w:hAnsi="Verdana" w:cs="Verdana"/>
                <w:color w:val="FF0000"/>
              </w:rPr>
            </w:pPr>
          </w:p>
          <w:p w14:paraId="45022D61" w14:textId="396EE2E5" w:rsidR="009463C8" w:rsidRPr="000F4CA4" w:rsidRDefault="00280341" w:rsidP="0930CD8F">
            <w:pPr>
              <w:spacing w:after="0" w:line="240" w:lineRule="auto"/>
              <w:rPr>
                <w:rFonts w:ascii="Verdana" w:eastAsia="Verdana" w:hAnsi="Verdana" w:cs="Verdana"/>
                <w:color w:val="FF0000"/>
              </w:rPr>
            </w:pPr>
            <w:proofErr w:type="spellStart"/>
            <w:r>
              <w:rPr>
                <w:rFonts w:ascii="Verdana" w:eastAsia="Verdana" w:hAnsi="Verdana" w:cs="Verdana"/>
                <w:color w:val="FF0000"/>
              </w:rPr>
              <w:t>Merwah</w:t>
            </w:r>
            <w:proofErr w:type="spellEnd"/>
            <w:r>
              <w:rPr>
                <w:rFonts w:ascii="Verdana" w:eastAsia="Verdana" w:hAnsi="Verdana" w:cs="Verdana"/>
                <w:color w:val="FF0000"/>
              </w:rPr>
              <w:t xml:space="preserve"> Saad</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7177C10F"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1FEC72D5" w:rsidRPr="0930CD8F">
              <w:rPr>
                <w:rFonts w:ascii="Verdana" w:eastAsia="Verdana" w:hAnsi="Verdana" w:cs="Verdana"/>
                <w:color w:val="FF0000"/>
              </w:rPr>
              <w:t>,</w:t>
            </w:r>
            <w:r w:rsidR="00444076" w:rsidRPr="0930CD8F">
              <w:rPr>
                <w:rFonts w:ascii="Verdana" w:eastAsia="Verdana" w:hAnsi="Verdana" w:cs="Verdana"/>
                <w:color w:val="FF0000"/>
              </w:rPr>
              <w:t xml:space="preserve"> or Health &amp; Safety Rep Name</w:t>
            </w:r>
          </w:p>
          <w:p w14:paraId="469BB48C" w14:textId="77777777" w:rsidR="009A5DF1" w:rsidRDefault="009A5DF1" w:rsidP="0930CD8F">
            <w:pPr>
              <w:spacing w:after="0" w:line="240" w:lineRule="auto"/>
              <w:rPr>
                <w:rFonts w:ascii="Verdana" w:eastAsia="Verdana" w:hAnsi="Verdana" w:cs="Verdana"/>
                <w:color w:val="FF0000"/>
              </w:rPr>
            </w:pPr>
          </w:p>
          <w:p w14:paraId="1E8B401B" w14:textId="2190AF24" w:rsidR="009463C8" w:rsidRPr="00444076" w:rsidRDefault="009463C8" w:rsidP="0930CD8F">
            <w:pPr>
              <w:spacing w:after="0" w:line="240" w:lineRule="auto"/>
              <w:rPr>
                <w:rFonts w:ascii="Verdana" w:eastAsia="Verdana" w:hAnsi="Verdana" w:cs="Verdana"/>
                <w:color w:val="FF0000"/>
              </w:rPr>
            </w:pPr>
            <w:r>
              <w:rPr>
                <w:rFonts w:ascii="Verdana" w:eastAsia="Verdana" w:hAnsi="Verdana" w:cs="Verdana"/>
                <w:color w:val="FF0000"/>
              </w:rPr>
              <w:t>Sarah Osman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11BC9F47"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p w14:paraId="5F270B32" w14:textId="08756756" w:rsidR="009463C8" w:rsidRDefault="009463C8" w:rsidP="0930CD8F">
            <w:pPr>
              <w:spacing w:after="0" w:line="240" w:lineRule="auto"/>
              <w:ind w:left="170"/>
              <w:rPr>
                <w:rFonts w:ascii="Verdana" w:eastAsia="Verdana" w:hAnsi="Verdana" w:cs="Verdana"/>
                <w:b/>
                <w:bCs/>
              </w:rPr>
            </w:pP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4949D69" w14:textId="5BF9EF31" w:rsidR="7E51B226" w:rsidRDefault="5C3E3992" w:rsidP="00D618F8">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Description of workshops/classes/sessions</w:t>
            </w:r>
            <w:r w:rsidR="5BCA5208" w:rsidRPr="0930CD8F">
              <w:rPr>
                <w:rFonts w:ascii="Verdana" w:eastAsia="Verdana" w:hAnsi="Verdana" w:cs="Verdana"/>
                <w:color w:val="FF0000"/>
              </w:rPr>
              <w:t>, including days and times</w:t>
            </w:r>
          </w:p>
          <w:p w14:paraId="5E224CD9" w14:textId="2B6FD7FB" w:rsidR="7E51B226" w:rsidRDefault="706E41AF" w:rsidP="00D618F8">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 xml:space="preserve">Equipment </w:t>
            </w:r>
            <w:proofErr w:type="gramStart"/>
            <w:r w:rsidRPr="0930CD8F">
              <w:rPr>
                <w:rFonts w:ascii="Verdana" w:eastAsia="Verdana" w:hAnsi="Verdana" w:cs="Verdana"/>
                <w:color w:val="FF0000"/>
              </w:rPr>
              <w:t>use</w:t>
            </w:r>
            <w:proofErr w:type="gramEnd"/>
          </w:p>
          <w:p w14:paraId="26540FC1" w14:textId="77777777" w:rsidR="7E51B226" w:rsidRDefault="706E41AF" w:rsidP="00D618F8">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Location(s) used</w:t>
            </w:r>
          </w:p>
          <w:p w14:paraId="6D03BB8B" w14:textId="77777777" w:rsidR="009463C8" w:rsidRDefault="009463C8" w:rsidP="009463C8">
            <w:pPr>
              <w:spacing w:line="240" w:lineRule="auto"/>
              <w:rPr>
                <w:rFonts w:ascii="Verdana" w:eastAsia="Verdana" w:hAnsi="Verdana" w:cs="Verdana"/>
                <w:color w:val="FF0000"/>
              </w:rPr>
            </w:pPr>
            <w:r>
              <w:rPr>
                <w:rFonts w:ascii="Verdana" w:eastAsia="Verdana" w:hAnsi="Verdana" w:cs="Verdana"/>
                <w:color w:val="FF0000"/>
              </w:rPr>
              <w:t>Building 59P 1001</w:t>
            </w:r>
          </w:p>
          <w:p w14:paraId="29490731" w14:textId="21072DAC" w:rsidR="005F3235" w:rsidRDefault="005F3235" w:rsidP="009463C8">
            <w:pPr>
              <w:spacing w:line="240" w:lineRule="auto"/>
              <w:rPr>
                <w:rFonts w:ascii="Verdana" w:eastAsia="Verdana" w:hAnsi="Verdana" w:cs="Verdana"/>
                <w:color w:val="FF0000"/>
              </w:rPr>
            </w:pPr>
          </w:p>
          <w:p w14:paraId="553808D2" w14:textId="4DFD6AD3" w:rsidR="009463C8" w:rsidRDefault="005F3235" w:rsidP="009463C8">
            <w:pPr>
              <w:spacing w:line="240" w:lineRule="auto"/>
              <w:rPr>
                <w:rFonts w:ascii="Verdana" w:eastAsia="Verdana" w:hAnsi="Verdana" w:cs="Verdana"/>
                <w:color w:val="FF0000"/>
              </w:rPr>
            </w:pPr>
            <w:r>
              <w:rPr>
                <w:rFonts w:ascii="Verdana" w:eastAsia="Verdana" w:hAnsi="Verdana" w:cs="Verdana"/>
                <w:color w:val="FF0000"/>
              </w:rPr>
              <w:t xml:space="preserve">THE ROOM IS FOR:  </w:t>
            </w:r>
            <w:r w:rsidR="009463C8">
              <w:rPr>
                <w:rFonts w:ascii="Verdana" w:eastAsia="Verdana" w:hAnsi="Verdana" w:cs="Verdana"/>
                <w:color w:val="FF0000"/>
              </w:rPr>
              <w:t>Meet and greet socialiser</w:t>
            </w:r>
          </w:p>
          <w:p w14:paraId="7BDEB620" w14:textId="1F42EE32" w:rsidR="005F3235" w:rsidRDefault="005F3235" w:rsidP="009463C8">
            <w:pPr>
              <w:spacing w:line="240" w:lineRule="auto"/>
              <w:rPr>
                <w:rFonts w:ascii="Verdana" w:eastAsia="Verdana" w:hAnsi="Verdana" w:cs="Verdana"/>
                <w:color w:val="FF0000"/>
              </w:rPr>
            </w:pPr>
            <w:r>
              <w:rPr>
                <w:rFonts w:ascii="Verdana" w:eastAsia="Verdana" w:hAnsi="Verdana" w:cs="Verdana"/>
                <w:color w:val="FF0000"/>
              </w:rPr>
              <w:lastRenderedPageBreak/>
              <w:t>TIME OF EVENT 6PM to 10PM</w:t>
            </w:r>
          </w:p>
          <w:p w14:paraId="4052C351" w14:textId="77777777" w:rsidR="005F3235" w:rsidRDefault="005F3235" w:rsidP="009463C8">
            <w:pPr>
              <w:spacing w:line="240" w:lineRule="auto"/>
              <w:rPr>
                <w:rFonts w:ascii="Verdana" w:eastAsia="Verdana" w:hAnsi="Verdana" w:cs="Verdana"/>
                <w:color w:val="FF0000"/>
              </w:rPr>
            </w:pPr>
            <w:r>
              <w:rPr>
                <w:rFonts w:ascii="Verdana" w:eastAsia="Verdana" w:hAnsi="Verdana" w:cs="Verdana"/>
                <w:color w:val="FF0000"/>
              </w:rPr>
              <w:t>It involves verbal games such as:</w:t>
            </w:r>
          </w:p>
          <w:p w14:paraId="7BB8A592" w14:textId="72B90DC9" w:rsidR="005F3235" w:rsidRDefault="005F3235" w:rsidP="009463C8">
            <w:pPr>
              <w:spacing w:line="240" w:lineRule="auto"/>
              <w:rPr>
                <w:rFonts w:ascii="Verdana" w:eastAsia="Verdana" w:hAnsi="Verdana" w:cs="Verdana"/>
                <w:color w:val="FF0000"/>
              </w:rPr>
            </w:pPr>
            <w:r>
              <w:rPr>
                <w:rFonts w:ascii="Verdana" w:eastAsia="Verdana" w:hAnsi="Verdana" w:cs="Verdana"/>
                <w:color w:val="FF0000"/>
              </w:rPr>
              <w:t xml:space="preserve"> guess the baby picture</w:t>
            </w:r>
          </w:p>
          <w:p w14:paraId="0DCD69A8" w14:textId="582A6CD7" w:rsidR="005F3235" w:rsidRDefault="005F3235" w:rsidP="009463C8">
            <w:pPr>
              <w:spacing w:line="240" w:lineRule="auto"/>
              <w:rPr>
                <w:rFonts w:ascii="Verdana" w:eastAsia="Verdana" w:hAnsi="Verdana" w:cs="Verdana"/>
                <w:color w:val="FF0000"/>
              </w:rPr>
            </w:pPr>
            <w:r>
              <w:rPr>
                <w:rFonts w:ascii="Verdana" w:eastAsia="Verdana" w:hAnsi="Verdana" w:cs="Verdana"/>
                <w:color w:val="FF0000"/>
              </w:rPr>
              <w:t>Two truths one lie</w:t>
            </w:r>
          </w:p>
          <w:p w14:paraId="4DFB023A" w14:textId="7C642154" w:rsidR="005F3235" w:rsidRDefault="005F3235" w:rsidP="009463C8">
            <w:pPr>
              <w:spacing w:line="240" w:lineRule="auto"/>
              <w:rPr>
                <w:rFonts w:ascii="Verdana" w:eastAsia="Verdana" w:hAnsi="Verdana" w:cs="Verdana"/>
                <w:color w:val="FF0000"/>
              </w:rPr>
            </w:pPr>
            <w:r>
              <w:rPr>
                <w:rFonts w:ascii="Verdana" w:eastAsia="Verdana" w:hAnsi="Verdana" w:cs="Verdana"/>
                <w:color w:val="FF0000"/>
              </w:rPr>
              <w:t>Meeting and greeting other new members of the society</w:t>
            </w:r>
          </w:p>
          <w:p w14:paraId="344F25DE" w14:textId="77777777" w:rsidR="009A5DF1" w:rsidRDefault="009A5DF1" w:rsidP="009463C8">
            <w:pPr>
              <w:spacing w:line="240" w:lineRule="auto"/>
              <w:rPr>
                <w:rFonts w:ascii="Verdana" w:eastAsia="Verdana" w:hAnsi="Verdana" w:cs="Verdana"/>
                <w:color w:val="FF0000"/>
              </w:rPr>
            </w:pPr>
          </w:p>
          <w:p w14:paraId="3DB29E32" w14:textId="66CD5EF6" w:rsidR="005F3235" w:rsidRPr="009463C8" w:rsidRDefault="005F3235" w:rsidP="009463C8">
            <w:pPr>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2">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2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2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2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 xml:space="preserve">The event will be </w:t>
            </w:r>
            <w:proofErr w:type="gramStart"/>
            <w:r w:rsidRPr="0930CD8F">
              <w:rPr>
                <w:rFonts w:ascii="Calibri" w:eastAsia="Calibri" w:hAnsi="Calibri" w:cs="Calibri"/>
              </w:rPr>
              <w:t>ended</w:t>
            </w:r>
            <w:proofErr w:type="gramEnd"/>
            <w:r w:rsidRPr="0930CD8F">
              <w:rPr>
                <w:rFonts w:ascii="Calibri" w:eastAsia="Calibri" w:hAnsi="Calibri" w:cs="Calibri"/>
              </w:rPr>
              <w:t xml:space="preserve">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3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3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33"/>
        <w:gridCol w:w="1582"/>
        <w:gridCol w:w="1147"/>
        <w:gridCol w:w="1458"/>
        <w:gridCol w:w="1360"/>
        <w:gridCol w:w="2584"/>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40928C4D" w:rsidR="23487913" w:rsidRDefault="23487913" w:rsidP="00735841">
            <w:pPr>
              <w:spacing w:after="0"/>
              <w:ind w:left="-20" w:right="-20"/>
            </w:pPr>
            <w:r w:rsidRPr="23487913">
              <w:rPr>
                <w:rFonts w:ascii="Calibri" w:eastAsia="Calibri" w:hAnsi="Calibri" w:cs="Calibri"/>
                <w:color w:val="000000" w:themeColor="text1"/>
              </w:rPr>
              <w:t xml:space="preserve">Individual risk assessments for individual events with higher risk levels and anything not covered by generic assessment. </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B9BE0" w14:textId="77777777" w:rsidR="23487913" w:rsidRDefault="23487913" w:rsidP="23487913">
            <w:pPr>
              <w:spacing w:after="0"/>
              <w:ind w:left="-20" w:right="-20"/>
              <w:rPr>
                <w:rFonts w:ascii="Calibri" w:eastAsia="Calibri" w:hAnsi="Calibri" w:cs="Calibri"/>
                <w:color w:val="FF0000"/>
              </w:rPr>
            </w:pPr>
            <w:r w:rsidRPr="23487913">
              <w:rPr>
                <w:rFonts w:ascii="Calibri" w:eastAsia="Calibri" w:hAnsi="Calibri" w:cs="Calibri"/>
                <w:color w:val="FF0000"/>
              </w:rPr>
              <w:t>(EXPECTED COMPLETION DATE)</w:t>
            </w:r>
          </w:p>
          <w:p w14:paraId="5C082780" w14:textId="77777777" w:rsidR="009463C8" w:rsidRDefault="00735841" w:rsidP="23487913">
            <w:pPr>
              <w:spacing w:after="0"/>
              <w:ind w:left="-20" w:right="-20"/>
            </w:pPr>
            <w:r>
              <w:t>N/A</w:t>
            </w:r>
          </w:p>
          <w:p w14:paraId="170A432F" w14:textId="77777777" w:rsidR="00AD2EBD" w:rsidRDefault="00AD2EBD" w:rsidP="23487913">
            <w:pPr>
              <w:spacing w:after="0"/>
              <w:ind w:left="-20" w:right="-20"/>
            </w:pPr>
          </w:p>
          <w:p w14:paraId="35C165FC" w14:textId="006A8787" w:rsidR="00AD2EBD" w:rsidRDefault="00AD2EBD" w:rsidP="23487913">
            <w:pPr>
              <w:spacing w:after="0"/>
              <w:ind w:left="-20" w:right="-20"/>
            </w:pPr>
            <w:r>
              <w:t>06/10/2025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C841309" w:rsidR="23487913" w:rsidRDefault="00735841" w:rsidP="23487913">
            <w:pPr>
              <w:spacing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512CEEF3"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14992F" w14:textId="77777777" w:rsidR="23487913" w:rsidRDefault="23487913" w:rsidP="23487913">
            <w:pPr>
              <w:spacing w:after="0"/>
              <w:ind w:left="-20" w:right="-20"/>
              <w:rPr>
                <w:rFonts w:ascii="Calibri" w:eastAsia="Calibri" w:hAnsi="Calibri" w:cs="Calibri"/>
                <w:color w:val="FF0000"/>
              </w:rPr>
            </w:pPr>
            <w:r w:rsidRPr="23487913">
              <w:rPr>
                <w:rFonts w:ascii="Calibri" w:eastAsia="Calibri" w:hAnsi="Calibri" w:cs="Calibri"/>
                <w:color w:val="FF0000"/>
              </w:rPr>
              <w:t>(EXPECTED COMPLETION DATE)</w:t>
            </w:r>
          </w:p>
          <w:p w14:paraId="49DB3B3A" w14:textId="77777777" w:rsidR="00735841" w:rsidRDefault="00735841" w:rsidP="23487913">
            <w:pPr>
              <w:spacing w:after="0"/>
              <w:ind w:left="-20" w:right="-20"/>
              <w:rPr>
                <w:color w:val="FF0000"/>
              </w:rPr>
            </w:pPr>
          </w:p>
          <w:p w14:paraId="36433ED3" w14:textId="4EFAA3CB" w:rsidR="00735841" w:rsidRDefault="00735841" w:rsidP="23487913">
            <w:pPr>
              <w:spacing w:after="0"/>
              <w:ind w:left="-20" w:right="-20"/>
            </w:pPr>
            <w:r>
              <w:rPr>
                <w:color w:val="FF0000"/>
              </w:rPr>
              <w:t>0</w:t>
            </w:r>
            <w:r w:rsidR="00AD2EBD">
              <w:rPr>
                <w:color w:val="FF0000"/>
              </w:rPr>
              <w:t>6</w:t>
            </w:r>
            <w:r>
              <w:rPr>
                <w:color w:val="FF0000"/>
              </w:rPr>
              <w:t>/10/2025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4FF9E" w14:textId="77777777" w:rsidR="00735841" w:rsidRDefault="23487913" w:rsidP="23487913">
            <w:pPr>
              <w:spacing w:after="0"/>
              <w:ind w:left="-20" w:right="-20"/>
              <w:rPr>
                <w:rFonts w:ascii="Calibri" w:eastAsia="Calibri" w:hAnsi="Calibri" w:cs="Calibri"/>
                <w:color w:val="FF0000"/>
              </w:rPr>
            </w:pPr>
            <w:r w:rsidRPr="23487913">
              <w:rPr>
                <w:rFonts w:ascii="Calibri" w:eastAsia="Calibri" w:hAnsi="Calibri" w:cs="Calibri"/>
                <w:color w:val="FF0000"/>
              </w:rPr>
              <w:t xml:space="preserve">(Name of responsible committee </w:t>
            </w:r>
          </w:p>
          <w:p w14:paraId="073EED02" w14:textId="77777777" w:rsidR="00735841" w:rsidRDefault="00735841" w:rsidP="00735841">
            <w:pPr>
              <w:spacing w:after="0"/>
              <w:ind w:right="-20"/>
              <w:rPr>
                <w:rFonts w:ascii="Calibri" w:eastAsia="Calibri" w:hAnsi="Calibri" w:cs="Calibri"/>
                <w:color w:val="FF0000"/>
              </w:rPr>
            </w:pPr>
            <w:r>
              <w:rPr>
                <w:rFonts w:ascii="Calibri" w:eastAsia="Calibri" w:hAnsi="Calibri" w:cs="Calibri"/>
                <w:color w:val="FF0000"/>
              </w:rPr>
              <w:t>Member)</w:t>
            </w:r>
          </w:p>
          <w:p w14:paraId="57DAD2C8" w14:textId="77777777" w:rsidR="00735841" w:rsidRDefault="00735841" w:rsidP="00735841">
            <w:pPr>
              <w:spacing w:after="0"/>
              <w:ind w:right="-20"/>
              <w:rPr>
                <w:rFonts w:ascii="Calibri" w:eastAsia="Calibri" w:hAnsi="Calibri" w:cs="Calibri"/>
                <w:color w:val="FF0000"/>
              </w:rPr>
            </w:pPr>
          </w:p>
          <w:p w14:paraId="1D072D80" w14:textId="3D22D6F3" w:rsidR="00735841" w:rsidRPr="00735841" w:rsidRDefault="00735841" w:rsidP="00735841">
            <w:pPr>
              <w:spacing w:after="0"/>
              <w:ind w:right="-20"/>
              <w:rPr>
                <w:rFonts w:ascii="Calibri" w:eastAsia="Calibri" w:hAnsi="Calibri" w:cs="Calibri"/>
                <w:color w:val="FF0000"/>
              </w:rPr>
            </w:pPr>
            <w:r>
              <w:rPr>
                <w:rFonts w:ascii="Calibri" w:eastAsia="Calibri" w:hAnsi="Calibri" w:cs="Calibri"/>
                <w:color w:val="FF0000"/>
              </w:rPr>
              <w:t>03/10/2025</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21E3B" w14:textId="77777777" w:rsidR="23487913" w:rsidRDefault="23487913" w:rsidP="23487913">
            <w:pPr>
              <w:spacing w:after="0"/>
              <w:ind w:left="-20" w:right="-20"/>
              <w:rPr>
                <w:rFonts w:ascii="Calibri" w:eastAsia="Calibri" w:hAnsi="Calibri" w:cs="Calibri"/>
                <w:color w:val="FF0000"/>
              </w:rPr>
            </w:pPr>
            <w:r w:rsidRPr="23487913">
              <w:rPr>
                <w:rFonts w:ascii="Calibri" w:eastAsia="Calibri" w:hAnsi="Calibri" w:cs="Calibri"/>
                <w:color w:val="FF0000"/>
              </w:rPr>
              <w:t>(EXPECTED COMPLETION DATE)</w:t>
            </w:r>
          </w:p>
          <w:p w14:paraId="2050175E" w14:textId="77777777" w:rsidR="00735841" w:rsidRDefault="00735841" w:rsidP="23487913">
            <w:pPr>
              <w:spacing w:after="0"/>
              <w:ind w:left="-20" w:right="-20"/>
            </w:pPr>
          </w:p>
          <w:p w14:paraId="67AF7A83" w14:textId="0D7D80B0" w:rsidR="00735841" w:rsidRDefault="00735841" w:rsidP="23487913">
            <w:pPr>
              <w:spacing w:after="0"/>
              <w:ind w:left="-20" w:right="-20"/>
            </w:pPr>
            <w:r>
              <w:t>0</w:t>
            </w:r>
            <w:r w:rsidR="00AD2EBD">
              <w:t>6</w:t>
            </w:r>
            <w:r>
              <w:t>/10/2025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70E98F17" w:rsidRPr="0930CD8F">
              <w:rPr>
                <w:rFonts w:ascii="Verdana" w:eastAsia="Verdana" w:hAnsi="Verdana" w:cs="Verdana"/>
                <w:color w:val="FF0000"/>
              </w:rPr>
              <w:t>(committee member signature)</w:t>
            </w:r>
          </w:p>
          <w:p w14:paraId="7F8549A7" w14:textId="77777777" w:rsidR="00735841" w:rsidRDefault="00735841" w:rsidP="0930CD8F">
            <w:pPr>
              <w:spacing w:after="0" w:line="240" w:lineRule="auto"/>
              <w:rPr>
                <w:rFonts w:ascii="Verdana" w:eastAsia="Verdana" w:hAnsi="Verdana" w:cs="Verdana"/>
                <w:color w:val="FF0000"/>
              </w:rPr>
            </w:pPr>
          </w:p>
          <w:p w14:paraId="1A56BCCC" w14:textId="7CE945A5" w:rsidR="00735841" w:rsidRDefault="00735841" w:rsidP="0930CD8F">
            <w:pPr>
              <w:spacing w:after="0" w:line="240" w:lineRule="auto"/>
              <w:rPr>
                <w:rFonts w:ascii="Verdana" w:eastAsia="Verdana" w:hAnsi="Verdana" w:cs="Verdana"/>
                <w:color w:val="FF0000"/>
              </w:rPr>
            </w:pPr>
            <w:r>
              <w:rPr>
                <w:rFonts w:ascii="Verdana" w:eastAsia="Verdana" w:hAnsi="Verdana" w:cs="Verdana"/>
                <w:color w:val="FF0000"/>
              </w:rPr>
              <w:t>Sarah Osman</w:t>
            </w:r>
          </w:p>
          <w:p w14:paraId="6240F8B4" w14:textId="4D91E496" w:rsidR="0930CD8F" w:rsidRDefault="0930CD8F" w:rsidP="0930CD8F">
            <w:pPr>
              <w:spacing w:after="0" w:line="240" w:lineRule="auto"/>
              <w:rPr>
                <w:rFonts w:ascii="Verdana" w:eastAsia="Verdana" w:hAnsi="Verdana" w:cs="Verdana"/>
                <w:color w:val="FF0000"/>
              </w:rPr>
            </w:pPr>
          </w:p>
          <w:p w14:paraId="6D51EA1D" w14:textId="4239D936"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56222BB5" w14:textId="77777777" w:rsidR="00735841" w:rsidRDefault="00735841" w:rsidP="0930CD8F">
            <w:pPr>
              <w:spacing w:after="0" w:line="240" w:lineRule="auto"/>
              <w:rPr>
                <w:rFonts w:ascii="Verdana" w:eastAsia="Verdana" w:hAnsi="Verdana" w:cs="Verdana"/>
                <w:color w:val="FF0000"/>
              </w:rPr>
            </w:pPr>
          </w:p>
          <w:p w14:paraId="578AECE1" w14:textId="14701C9E" w:rsidR="00735841" w:rsidRDefault="00735841" w:rsidP="0930CD8F">
            <w:pPr>
              <w:spacing w:after="0" w:line="240" w:lineRule="auto"/>
              <w:rPr>
                <w:rFonts w:ascii="Verdana" w:eastAsia="Verdana" w:hAnsi="Verdana" w:cs="Verdana"/>
                <w:color w:val="FF0000"/>
              </w:rPr>
            </w:pPr>
            <w:proofErr w:type="spellStart"/>
            <w:r>
              <w:rPr>
                <w:rFonts w:ascii="Verdana" w:eastAsia="Verdana" w:hAnsi="Verdana" w:cs="Verdana"/>
                <w:color w:val="FF0000"/>
              </w:rPr>
              <w:t>Merwah</w:t>
            </w:r>
            <w:proofErr w:type="spellEnd"/>
            <w:r>
              <w:rPr>
                <w:rFonts w:ascii="Verdana" w:eastAsia="Verdana" w:hAnsi="Verdana" w:cs="Verdana"/>
                <w:color w:val="FF0000"/>
              </w:rPr>
              <w:t xml:space="preserve"> Saad</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011FF1"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6FB3AE2E" w:rsidRPr="0930CD8F">
              <w:rPr>
                <w:rFonts w:ascii="Verdana" w:eastAsia="Verdana" w:hAnsi="Verdana" w:cs="Verdana"/>
                <w:color w:val="FF0000"/>
              </w:rPr>
              <w:t>(committee member</w:t>
            </w:r>
            <w:r w:rsidR="01C3F6F3" w:rsidRPr="0930CD8F">
              <w:rPr>
                <w:rFonts w:ascii="Verdana" w:eastAsia="Verdana" w:hAnsi="Verdana" w:cs="Verdana"/>
                <w:color w:val="FF0000"/>
              </w:rPr>
              <w:t xml:space="preserve">’s </w:t>
            </w:r>
            <w:r w:rsidR="6FB3AE2E" w:rsidRPr="0930CD8F">
              <w:rPr>
                <w:rFonts w:ascii="Verdana" w:eastAsia="Verdana" w:hAnsi="Verdana" w:cs="Verdana"/>
                <w:color w:val="FF0000"/>
              </w:rPr>
              <w:t>name)</w:t>
            </w:r>
          </w:p>
          <w:p w14:paraId="0050850F" w14:textId="394C46EE" w:rsidR="00E22DF1" w:rsidRDefault="0073584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Sarah Osman</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21F8D"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C4AFA0" w:rsidRPr="0930CD8F">
              <w:rPr>
                <w:rFonts w:ascii="Verdana" w:eastAsia="Verdana" w:hAnsi="Verdana" w:cs="Verdana"/>
                <w:color w:val="FF0000"/>
              </w:rPr>
              <w:t>(Date of signature)</w:t>
            </w:r>
          </w:p>
          <w:p w14:paraId="171691FA" w14:textId="77777777" w:rsidR="00735841" w:rsidRDefault="00735841" w:rsidP="0930CD8F">
            <w:pPr>
              <w:spacing w:after="0" w:line="240" w:lineRule="auto"/>
              <w:rPr>
                <w:rFonts w:ascii="Verdana" w:eastAsia="Verdana" w:hAnsi="Verdana" w:cs="Verdana"/>
                <w:b/>
                <w:bCs/>
                <w:color w:val="000000" w:themeColor="text1"/>
              </w:rPr>
            </w:pPr>
          </w:p>
          <w:p w14:paraId="2C0D3D42" w14:textId="45F8F53E" w:rsidR="00735841" w:rsidRPr="007E4FBF" w:rsidRDefault="00735841"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0</w:t>
            </w:r>
            <w:r w:rsidR="00665E6C">
              <w:rPr>
                <w:rFonts w:ascii="Verdana" w:eastAsia="Verdana" w:hAnsi="Verdana" w:cs="Verdana"/>
                <w:b/>
                <w:bCs/>
                <w:color w:val="000000" w:themeColor="text1"/>
              </w:rPr>
              <w:t>6</w:t>
            </w:r>
            <w:r>
              <w:rPr>
                <w:rFonts w:ascii="Verdana" w:eastAsia="Verdana" w:hAnsi="Verdana" w:cs="Verdana"/>
                <w:b/>
                <w:bCs/>
                <w:color w:val="000000" w:themeColor="text1"/>
              </w:rPr>
              <w:t>/10/25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942BAB"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(second committee member</w:t>
            </w:r>
            <w:r w:rsidR="7C872A15" w:rsidRPr="0930CD8F">
              <w:rPr>
                <w:rFonts w:ascii="Verdana" w:eastAsia="Verdana" w:hAnsi="Verdana" w:cs="Verdana"/>
                <w:color w:val="FF0000"/>
              </w:rPr>
              <w:t>’s</w:t>
            </w:r>
            <w:r w:rsidR="7A644790" w:rsidRPr="0930CD8F">
              <w:rPr>
                <w:rFonts w:ascii="Verdana" w:eastAsia="Verdana" w:hAnsi="Verdana" w:cs="Verdana"/>
                <w:color w:val="FF0000"/>
              </w:rPr>
              <w:t xml:space="preserve"> name)</w:t>
            </w:r>
          </w:p>
          <w:p w14:paraId="2ACD465C" w14:textId="77777777" w:rsidR="00665E6C" w:rsidRDefault="00665E6C" w:rsidP="0930CD8F">
            <w:pPr>
              <w:spacing w:after="0" w:line="240" w:lineRule="auto"/>
              <w:rPr>
                <w:rFonts w:ascii="Verdana" w:eastAsia="Verdana" w:hAnsi="Verdana" w:cs="Verdana"/>
                <w:color w:val="FF0000"/>
              </w:rPr>
            </w:pPr>
          </w:p>
          <w:p w14:paraId="12F3D849" w14:textId="2F8F62C7" w:rsidR="00735841" w:rsidRDefault="00735841" w:rsidP="0930CD8F">
            <w:pPr>
              <w:spacing w:after="0" w:line="240" w:lineRule="auto"/>
              <w:rPr>
                <w:rFonts w:ascii="Verdana" w:eastAsia="Verdana" w:hAnsi="Verdana" w:cs="Verdana"/>
                <w:color w:val="FF0000"/>
              </w:rPr>
            </w:pPr>
            <w:proofErr w:type="spellStart"/>
            <w:r>
              <w:rPr>
                <w:rFonts w:ascii="Verdana" w:eastAsia="Verdana" w:hAnsi="Verdana" w:cs="Verdana"/>
                <w:color w:val="FF0000"/>
              </w:rPr>
              <w:t>Merwah</w:t>
            </w:r>
            <w:proofErr w:type="spellEnd"/>
            <w:r>
              <w:rPr>
                <w:rFonts w:ascii="Verdana" w:eastAsia="Verdana" w:hAnsi="Verdana" w:cs="Verdana"/>
                <w:color w:val="FF0000"/>
              </w:rPr>
              <w:t xml:space="preserve"> Saad</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E8E2B3"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(Date of signature)</w:t>
            </w:r>
          </w:p>
          <w:p w14:paraId="5F620FD0" w14:textId="77777777" w:rsidR="00735841" w:rsidRDefault="00735841" w:rsidP="0930CD8F">
            <w:pPr>
              <w:spacing w:after="0" w:line="240" w:lineRule="auto"/>
              <w:rPr>
                <w:rFonts w:ascii="Verdana" w:eastAsia="Verdana" w:hAnsi="Verdana" w:cs="Verdana"/>
                <w:color w:val="FF0000"/>
              </w:rPr>
            </w:pPr>
          </w:p>
          <w:p w14:paraId="2FBD1913" w14:textId="4244C490" w:rsidR="00735841" w:rsidRDefault="00735841" w:rsidP="0930CD8F">
            <w:pPr>
              <w:spacing w:after="0" w:line="240" w:lineRule="auto"/>
              <w:rPr>
                <w:rFonts w:ascii="Verdana" w:eastAsia="Verdana" w:hAnsi="Verdana" w:cs="Verdana"/>
                <w:color w:val="FF0000"/>
              </w:rPr>
            </w:pPr>
            <w:r>
              <w:rPr>
                <w:rFonts w:ascii="Verdana" w:eastAsia="Verdana" w:hAnsi="Verdana" w:cs="Verdana"/>
                <w:color w:val="FF0000"/>
              </w:rPr>
              <w:t>0</w:t>
            </w:r>
            <w:r w:rsidR="00665E6C">
              <w:rPr>
                <w:rFonts w:ascii="Verdana" w:eastAsia="Verdana" w:hAnsi="Verdana" w:cs="Verdana"/>
                <w:color w:val="FF0000"/>
              </w:rPr>
              <w:t>6</w:t>
            </w:r>
            <w:r>
              <w:rPr>
                <w:rFonts w:ascii="Verdana" w:eastAsia="Verdana" w:hAnsi="Verdana" w:cs="Verdana"/>
                <w:color w:val="FF0000"/>
              </w:rPr>
              <w:t>/10/25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D618F8">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D618F8">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D618F8">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D618F8">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D618F8">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5"/>
      <w:footerReference w:type="default" r:id="rId3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80341"/>
    <w:rsid w:val="0029089C"/>
    <w:rsid w:val="002D5054"/>
    <w:rsid w:val="00314105"/>
    <w:rsid w:val="00327CC6"/>
    <w:rsid w:val="00363CCB"/>
    <w:rsid w:val="00380899"/>
    <w:rsid w:val="003A5419"/>
    <w:rsid w:val="003B463C"/>
    <w:rsid w:val="003E014E"/>
    <w:rsid w:val="0040B6D0"/>
    <w:rsid w:val="00433021"/>
    <w:rsid w:val="00435240"/>
    <w:rsid w:val="00444076"/>
    <w:rsid w:val="004A4922"/>
    <w:rsid w:val="004D7BEE"/>
    <w:rsid w:val="004E374B"/>
    <w:rsid w:val="004FA25D"/>
    <w:rsid w:val="005F3235"/>
    <w:rsid w:val="006236E7"/>
    <w:rsid w:val="00665E6C"/>
    <w:rsid w:val="00666CB0"/>
    <w:rsid w:val="00670762"/>
    <w:rsid w:val="00682769"/>
    <w:rsid w:val="00700C0F"/>
    <w:rsid w:val="00735841"/>
    <w:rsid w:val="00742B16"/>
    <w:rsid w:val="007E4FBF"/>
    <w:rsid w:val="00942434"/>
    <w:rsid w:val="00945710"/>
    <w:rsid w:val="009463C8"/>
    <w:rsid w:val="0096312C"/>
    <w:rsid w:val="009A5DF1"/>
    <w:rsid w:val="009E17C9"/>
    <w:rsid w:val="00A306F5"/>
    <w:rsid w:val="00A542AC"/>
    <w:rsid w:val="00AD2EBD"/>
    <w:rsid w:val="00AE2B1C"/>
    <w:rsid w:val="00B23EA5"/>
    <w:rsid w:val="00B40316"/>
    <w:rsid w:val="00C4AFA0"/>
    <w:rsid w:val="00C74B74"/>
    <w:rsid w:val="00CE07F5"/>
    <w:rsid w:val="00D01AAF"/>
    <w:rsid w:val="00D618F8"/>
    <w:rsid w:val="00E22DF1"/>
    <w:rsid w:val="00E30735"/>
    <w:rsid w:val="00E63874"/>
    <w:rsid w:val="00E724B2"/>
    <w:rsid w:val="00EE783F"/>
    <w:rsid w:val="00F0231B"/>
    <w:rsid w:val="00F34C3D"/>
    <w:rsid w:val="00F36BB2"/>
    <w:rsid w:val="00F920FF"/>
    <w:rsid w:val="00FB501B"/>
    <w:rsid w:val="00FC479B"/>
    <w:rsid w:val="00FE1A29"/>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mailto:studenthub@soton.ac.uk" TargetMode="External"/><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www.accessable.co.uk/"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mailto:unisecurity@soton.ac.uk" TargetMode="External"/><Relationship Id="rId33" Type="http://schemas.openxmlformats.org/officeDocument/2006/relationships/hyperlink" Target="mailto:studenthub@soton.ac.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mailto:unisecurity@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Inviting-External-Speakers.aspx?web=1"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3370</Words>
  <Characters>19210</Characters>
  <Application>Microsoft Office Word</Application>
  <DocSecurity>0</DocSecurity>
  <Lines>160</Lines>
  <Paragraphs>45</Paragraphs>
  <ScaleCrop>false</ScaleCrop>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Sarah Osman (so1g24)</cp:lastModifiedBy>
  <cp:revision>2</cp:revision>
  <dcterms:created xsi:type="dcterms:W3CDTF">2025-10-06T14:51:00Z</dcterms:created>
  <dcterms:modified xsi:type="dcterms:W3CDTF">2025-10-06T14:51:00Z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